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07" w:rsidRPr="00A55A93" w:rsidRDefault="003C0E7F" w:rsidP="00D00236">
      <w:pPr>
        <w:bidi/>
        <w:spacing w:after="0" w:line="240" w:lineRule="auto"/>
        <w:jc w:val="center"/>
        <w:rPr>
          <w:rFonts w:ascii="Traditional Arabic" w:hAnsi="Traditional Arabic" w:cs="Traditional Arabic"/>
          <w:b/>
          <w:bCs/>
          <w:sz w:val="36"/>
          <w:szCs w:val="36"/>
        </w:rPr>
      </w:pPr>
      <w:r w:rsidRPr="003C0E7F">
        <w:rPr>
          <w:rFonts w:ascii="Traditional Arabic" w:hAnsi="Traditional Arabic" w:cs="Traditional Arabic"/>
          <w:b/>
          <w:bCs/>
          <w:noProof/>
          <w:sz w:val="36"/>
          <w:szCs w:val="36"/>
          <w:lang w:eastAsia="id-ID"/>
        </w:rPr>
        <w:pict>
          <v:rect id="_x0000_s1026" style="position:absolute;left:0;text-align:left;margin-left:-6.3pt;margin-top:-79.65pt;width:24.75pt;height:15.75pt;z-index:251658240" strokecolor="white [3212]"/>
        </w:pict>
      </w:r>
      <w:r w:rsidR="00D00236" w:rsidRPr="00A55A93">
        <w:rPr>
          <w:rFonts w:ascii="Traditional Arabic" w:hAnsi="Traditional Arabic" w:cs="Traditional Arabic" w:hint="cs"/>
          <w:b/>
          <w:bCs/>
          <w:sz w:val="36"/>
          <w:szCs w:val="36"/>
          <w:rtl/>
        </w:rPr>
        <w:t>الباب</w:t>
      </w:r>
      <w:r w:rsidR="001F6807" w:rsidRPr="00A55A93">
        <w:rPr>
          <w:rFonts w:ascii="Traditional Arabic" w:hAnsi="Traditional Arabic" w:cs="Traditional Arabic"/>
          <w:b/>
          <w:bCs/>
          <w:sz w:val="36"/>
          <w:szCs w:val="36"/>
          <w:rtl/>
        </w:rPr>
        <w:t xml:space="preserve"> </w:t>
      </w:r>
      <w:r w:rsidR="001F6807" w:rsidRPr="00A55A93">
        <w:rPr>
          <w:rFonts w:ascii="Traditional Arabic" w:hAnsi="Traditional Arabic" w:cs="Traditional Arabic" w:hint="cs"/>
          <w:b/>
          <w:bCs/>
          <w:sz w:val="36"/>
          <w:szCs w:val="36"/>
          <w:rtl/>
        </w:rPr>
        <w:t>الرابع</w:t>
      </w:r>
    </w:p>
    <w:p w:rsidR="001F6807" w:rsidRPr="00A55A93" w:rsidRDefault="001F6807" w:rsidP="00D00236">
      <w:pPr>
        <w:bidi/>
        <w:spacing w:after="0" w:line="240" w:lineRule="auto"/>
        <w:jc w:val="center"/>
        <w:rPr>
          <w:rFonts w:ascii="Traditional Arabic" w:hAnsi="Traditional Arabic" w:cs="Traditional Arabic"/>
          <w:b/>
          <w:bCs/>
          <w:sz w:val="36"/>
          <w:szCs w:val="36"/>
        </w:rPr>
      </w:pPr>
      <w:r w:rsidRPr="00A55A93">
        <w:rPr>
          <w:rFonts w:ascii="Traditional Arabic" w:hAnsi="Traditional Arabic" w:cs="Traditional Arabic" w:hint="cs"/>
          <w:b/>
          <w:bCs/>
          <w:sz w:val="36"/>
          <w:szCs w:val="36"/>
          <w:rtl/>
        </w:rPr>
        <w:t>نتائج</w:t>
      </w:r>
      <w:r w:rsidRPr="00A55A93">
        <w:rPr>
          <w:rFonts w:ascii="Traditional Arabic" w:hAnsi="Traditional Arabic" w:cs="Traditional Arabic"/>
          <w:b/>
          <w:bCs/>
          <w:sz w:val="36"/>
          <w:szCs w:val="36"/>
          <w:rtl/>
        </w:rPr>
        <w:t xml:space="preserve"> </w:t>
      </w:r>
      <w:r w:rsidRPr="00A55A93">
        <w:rPr>
          <w:rFonts w:ascii="Traditional Arabic" w:hAnsi="Traditional Arabic" w:cs="Traditional Arabic" w:hint="cs"/>
          <w:b/>
          <w:bCs/>
          <w:sz w:val="36"/>
          <w:szCs w:val="36"/>
          <w:rtl/>
        </w:rPr>
        <w:t>البحث</w:t>
      </w:r>
      <w:r w:rsidRPr="00A55A93">
        <w:rPr>
          <w:rFonts w:ascii="Traditional Arabic" w:hAnsi="Traditional Arabic" w:cs="Traditional Arabic"/>
          <w:b/>
          <w:bCs/>
          <w:sz w:val="36"/>
          <w:szCs w:val="36"/>
          <w:rtl/>
        </w:rPr>
        <w:t xml:space="preserve"> </w:t>
      </w:r>
      <w:r w:rsidR="00D00236" w:rsidRPr="00A55A93">
        <w:rPr>
          <w:rFonts w:ascii="Traditional Arabic" w:hAnsi="Traditional Arabic" w:cs="Traditional Arabic" w:hint="cs"/>
          <w:b/>
          <w:bCs/>
          <w:sz w:val="36"/>
          <w:szCs w:val="36"/>
          <w:rtl/>
        </w:rPr>
        <w:t>ومناقشة</w:t>
      </w:r>
    </w:p>
    <w:p w:rsidR="001F6807" w:rsidRPr="001F6807" w:rsidRDefault="001F6807" w:rsidP="001F6807">
      <w:pPr>
        <w:bidi/>
        <w:spacing w:after="0"/>
        <w:jc w:val="both"/>
        <w:rPr>
          <w:rFonts w:ascii="Traditional Arabic" w:hAnsi="Traditional Arabic" w:cs="Traditional Arabic"/>
          <w:sz w:val="36"/>
          <w:szCs w:val="36"/>
        </w:rPr>
      </w:pPr>
    </w:p>
    <w:p w:rsidR="001F6807" w:rsidRPr="004071D8" w:rsidRDefault="00A55A93" w:rsidP="004071D8">
      <w:pPr>
        <w:bidi/>
        <w:spacing w:after="0"/>
        <w:jc w:val="both"/>
        <w:rPr>
          <w:rFonts w:ascii="Traditional Arabic" w:hAnsi="Traditional Arabic" w:cs="Traditional Arabic"/>
          <w:b/>
          <w:bCs/>
          <w:sz w:val="36"/>
          <w:szCs w:val="36"/>
        </w:rPr>
      </w:pPr>
      <w:r w:rsidRPr="004071D8">
        <w:rPr>
          <w:rFonts w:ascii="Traditional Arabic" w:hAnsi="Traditional Arabic" w:cs="Traditional Arabic" w:hint="cs"/>
          <w:b/>
          <w:bCs/>
          <w:sz w:val="36"/>
          <w:szCs w:val="36"/>
          <w:rtl/>
        </w:rPr>
        <w:t xml:space="preserve">أ. </w:t>
      </w:r>
      <w:r w:rsidR="001F6807" w:rsidRPr="004071D8">
        <w:rPr>
          <w:rFonts w:ascii="Traditional Arabic" w:hAnsi="Traditional Arabic" w:cs="Traditional Arabic" w:hint="cs"/>
          <w:b/>
          <w:bCs/>
          <w:sz w:val="36"/>
          <w:szCs w:val="36"/>
          <w:rtl/>
        </w:rPr>
        <w:t>نظرة</w:t>
      </w:r>
      <w:r w:rsidR="001F6807" w:rsidRPr="004071D8">
        <w:rPr>
          <w:rFonts w:ascii="Traditional Arabic" w:hAnsi="Traditional Arabic" w:cs="Traditional Arabic"/>
          <w:b/>
          <w:bCs/>
          <w:sz w:val="36"/>
          <w:szCs w:val="36"/>
          <w:rtl/>
        </w:rPr>
        <w:t xml:space="preserve"> </w:t>
      </w:r>
      <w:r w:rsidR="001F6807" w:rsidRPr="004071D8">
        <w:rPr>
          <w:rFonts w:ascii="Traditional Arabic" w:hAnsi="Traditional Arabic" w:cs="Traditional Arabic" w:hint="cs"/>
          <w:b/>
          <w:bCs/>
          <w:sz w:val="36"/>
          <w:szCs w:val="36"/>
          <w:rtl/>
        </w:rPr>
        <w:t>عامة</w:t>
      </w:r>
      <w:r w:rsidR="001F6807" w:rsidRPr="004071D8">
        <w:rPr>
          <w:rFonts w:ascii="Traditional Arabic" w:hAnsi="Traditional Arabic" w:cs="Traditional Arabic"/>
          <w:b/>
          <w:bCs/>
          <w:sz w:val="36"/>
          <w:szCs w:val="36"/>
          <w:rtl/>
        </w:rPr>
        <w:t xml:space="preserve"> </w:t>
      </w:r>
      <w:r w:rsidR="004071D8" w:rsidRPr="004071D8">
        <w:rPr>
          <w:rFonts w:ascii="Traditional Arabic" w:hAnsi="Traditional Arabic" w:cs="Traditional Arabic" w:hint="cs"/>
          <w:b/>
          <w:bCs/>
          <w:sz w:val="36"/>
          <w:szCs w:val="36"/>
          <w:rtl/>
        </w:rPr>
        <w:t>البح</w:t>
      </w:r>
      <w:r w:rsidR="001F6807" w:rsidRPr="004071D8">
        <w:rPr>
          <w:rFonts w:ascii="Traditional Arabic" w:hAnsi="Traditional Arabic" w:cs="Traditional Arabic" w:hint="cs"/>
          <w:b/>
          <w:bCs/>
          <w:sz w:val="36"/>
          <w:szCs w:val="36"/>
          <w:rtl/>
        </w:rPr>
        <w:t>ث</w:t>
      </w:r>
    </w:p>
    <w:p w:rsidR="001F6807" w:rsidRPr="00D570EC" w:rsidRDefault="001F6807" w:rsidP="00824340">
      <w:pPr>
        <w:bidi/>
        <w:spacing w:after="0"/>
        <w:ind w:firstLine="191"/>
        <w:jc w:val="both"/>
        <w:rPr>
          <w:rFonts w:ascii="Traditional Arabic" w:hAnsi="Traditional Arabic" w:cs="Traditional Arabic"/>
          <w:b/>
          <w:bCs/>
          <w:sz w:val="36"/>
          <w:szCs w:val="36"/>
        </w:rPr>
      </w:pPr>
      <w:r w:rsidRPr="00D570EC">
        <w:rPr>
          <w:rFonts w:ascii="Traditional Arabic" w:hAnsi="Traditional Arabic" w:cs="Traditional Arabic"/>
          <w:b/>
          <w:bCs/>
          <w:sz w:val="36"/>
          <w:szCs w:val="36"/>
          <w:rtl/>
        </w:rPr>
        <w:t xml:space="preserve">1. </w:t>
      </w:r>
      <w:r w:rsidR="00824340" w:rsidRPr="00D570EC">
        <w:rPr>
          <w:rFonts w:ascii="Traditional Arabic" w:hAnsi="Traditional Arabic" w:cs="Traditional Arabic"/>
          <w:b/>
          <w:bCs/>
          <w:sz w:val="36"/>
          <w:szCs w:val="36"/>
          <w:rtl/>
        </w:rPr>
        <w:t>تاريخ</w:t>
      </w:r>
      <w:r w:rsidRPr="00D570EC">
        <w:rPr>
          <w:rFonts w:ascii="Traditional Arabic" w:hAnsi="Traditional Arabic" w:cs="Traditional Arabic"/>
          <w:b/>
          <w:bCs/>
          <w:sz w:val="36"/>
          <w:szCs w:val="36"/>
          <w:rtl/>
        </w:rPr>
        <w:t xml:space="preserve">  تأسيس </w:t>
      </w:r>
      <w:r w:rsidR="00EA2C83" w:rsidRPr="00D570EC">
        <w:rPr>
          <w:rFonts w:ascii="Traditional Arabic" w:hAnsi="Traditional Arabic" w:cs="Traditional Arabic"/>
          <w:b/>
          <w:bCs/>
          <w:sz w:val="36"/>
          <w:szCs w:val="36"/>
          <w:rtl/>
        </w:rPr>
        <w:t xml:space="preserve">المدرسة العالية </w:t>
      </w:r>
      <w:r w:rsidR="00D570EC" w:rsidRPr="00D570EC">
        <w:rPr>
          <w:rFonts w:ascii="Traditional Arabic" w:hAnsi="Traditional Arabic" w:cs="Traditional Arabic"/>
          <w:b/>
          <w:bCs/>
          <w:sz w:val="36"/>
          <w:szCs w:val="36"/>
          <w:rtl/>
        </w:rPr>
        <w:t>الإسلامية</w:t>
      </w:r>
      <w:r w:rsidR="00EA2C83" w:rsidRPr="00D570EC">
        <w:rPr>
          <w:rFonts w:ascii="Traditional Arabic" w:hAnsi="Traditional Arabic" w:cs="Traditional Arabic"/>
          <w:b/>
          <w:bCs/>
          <w:sz w:val="36"/>
          <w:szCs w:val="36"/>
          <w:rtl/>
        </w:rPr>
        <w:t xml:space="preserve"> نور الهدى برينجسو</w:t>
      </w:r>
    </w:p>
    <w:p w:rsidR="00A54960" w:rsidRDefault="00A53114" w:rsidP="00A54960">
      <w:pPr>
        <w:bidi/>
        <w:spacing w:after="0"/>
        <w:ind w:left="191" w:firstLine="720"/>
        <w:jc w:val="both"/>
        <w:rPr>
          <w:rFonts w:ascii="Traditional Arabic" w:hAnsi="Traditional Arabic" w:cs="Traditional Arabic"/>
          <w:sz w:val="36"/>
          <w:szCs w:val="36"/>
          <w:rtl/>
          <w:lang w:bidi="ar-DZ"/>
        </w:rPr>
      </w:pPr>
      <w:r w:rsidRPr="00C67B04">
        <w:rPr>
          <w:rFonts w:ascii="Traditional Arabic" w:hAnsi="Traditional Arabic" w:cs="Traditional Arabic" w:hint="cs"/>
          <w:sz w:val="36"/>
          <w:szCs w:val="36"/>
          <w:rtl/>
        </w:rPr>
        <w:t>المدرسة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تقع</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الشارع</w:t>
      </w:r>
      <w:r w:rsidRPr="00C67B04">
        <w:rPr>
          <w:rFonts w:ascii="Traditional Arabic" w:hAnsi="Traditional Arabic" w:cs="Traditional Arabic"/>
          <w:sz w:val="36"/>
          <w:szCs w:val="36"/>
          <w:rtl/>
        </w:rPr>
        <w:t xml:space="preserve">. </w:t>
      </w:r>
      <w:r w:rsidRPr="00705B7E">
        <w:rPr>
          <w:rFonts w:asciiTheme="majorBidi" w:hAnsiTheme="majorBidi" w:cstheme="majorBidi"/>
          <w:sz w:val="24"/>
          <w:szCs w:val="24"/>
        </w:rPr>
        <w:t>KH</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ديوانتارا</w:t>
      </w:r>
      <w:r>
        <w:rPr>
          <w:rFonts w:ascii="Traditional Arabic" w:hAnsi="Traditional Arabic" w:cs="Traditional Arabic" w:hint="cs"/>
          <w:sz w:val="36"/>
          <w:szCs w:val="36"/>
          <w:rtl/>
        </w:rPr>
        <w:t xml:space="preserve"> </w:t>
      </w:r>
      <w:r w:rsidRPr="00C67B04">
        <w:rPr>
          <w:rFonts w:ascii="Traditional Arabic" w:hAnsi="Traditional Arabic" w:cs="Traditional Arabic" w:hint="cs"/>
          <w:sz w:val="36"/>
          <w:szCs w:val="36"/>
          <w:rtl/>
        </w:rPr>
        <w:t>رقم</w:t>
      </w:r>
      <w:r w:rsidRPr="00C67B04">
        <w:rPr>
          <w:rFonts w:ascii="Traditional Arabic" w:hAnsi="Traditional Arabic" w:cs="Traditional Arabic"/>
          <w:sz w:val="36"/>
          <w:szCs w:val="36"/>
          <w:rtl/>
        </w:rPr>
        <w:t xml:space="preserve"> 42</w:t>
      </w:r>
      <w:r>
        <w:rPr>
          <w:rFonts w:ascii="Traditional Arabic" w:hAnsi="Traditional Arabic" w:cs="Traditional Arabic" w:hint="cs"/>
          <w:sz w:val="36"/>
          <w:szCs w:val="36"/>
          <w:rtl/>
        </w:rPr>
        <w:t xml:space="preserve"> </w:t>
      </w:r>
      <w:r w:rsidRPr="00C67B04">
        <w:rPr>
          <w:rFonts w:ascii="Traditional Arabic" w:hAnsi="Traditional Arabic" w:cs="Traditional Arabic"/>
          <w:sz w:val="36"/>
          <w:szCs w:val="36"/>
          <w:rtl/>
        </w:rPr>
        <w:t xml:space="preserve">/55 </w:t>
      </w:r>
      <w:r w:rsidRPr="00C67B04">
        <w:rPr>
          <w:rFonts w:ascii="Traditional Arabic" w:hAnsi="Traditional Arabic" w:cs="Traditional Arabic" w:hint="cs"/>
          <w:sz w:val="36"/>
          <w:szCs w:val="36"/>
          <w:rtl/>
        </w:rPr>
        <w:t>من</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منطقة الفرعية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برينجسو،</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منطقة </w:t>
      </w:r>
      <w:r w:rsidRPr="00C67B04">
        <w:rPr>
          <w:rFonts w:ascii="Traditional Arabic" w:hAnsi="Traditional Arabic" w:cs="Traditional Arabic" w:hint="cs"/>
          <w:sz w:val="36"/>
          <w:szCs w:val="36"/>
          <w:rtl/>
        </w:rPr>
        <w:t>برينجسيو،</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مقاطعة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لامبونج</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وهي</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واحدة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من</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المدرسة الثانوية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في</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منطقة الفرعية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برينجسو،</w:t>
      </w:r>
      <w:r w:rsidRPr="00C67B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منطقة </w:t>
      </w:r>
      <w:r w:rsidRPr="00C67B04">
        <w:rPr>
          <w:rFonts w:ascii="Traditional Arabic" w:hAnsi="Traditional Arabic" w:cs="Traditional Arabic" w:hint="cs"/>
          <w:sz w:val="36"/>
          <w:szCs w:val="36"/>
          <w:rtl/>
        </w:rPr>
        <w:t>برينجسو،</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مقاطعة</w:t>
      </w:r>
      <w:r w:rsidRPr="00C67B04">
        <w:rPr>
          <w:rFonts w:ascii="Traditional Arabic" w:hAnsi="Traditional Arabic" w:cs="Traditional Arabic"/>
          <w:sz w:val="36"/>
          <w:szCs w:val="36"/>
          <w:rtl/>
        </w:rPr>
        <w:t xml:space="preserve"> </w:t>
      </w:r>
      <w:r w:rsidRPr="00C67B04">
        <w:rPr>
          <w:rFonts w:ascii="Traditional Arabic" w:hAnsi="Traditional Arabic" w:cs="Traditional Arabic" w:hint="cs"/>
          <w:sz w:val="36"/>
          <w:szCs w:val="36"/>
          <w:rtl/>
        </w:rPr>
        <w:t>لامبونج</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يقف</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على</w:t>
      </w:r>
      <w:r w:rsidR="001F6807" w:rsidRPr="001F6807">
        <w:rPr>
          <w:rFonts w:ascii="Traditional Arabic" w:hAnsi="Traditional Arabic" w:cs="Traditional Arabic"/>
          <w:sz w:val="36"/>
          <w:szCs w:val="36"/>
          <w:rtl/>
        </w:rPr>
        <w:t xml:space="preserve"> 4000 </w:t>
      </w:r>
      <w:r>
        <w:rPr>
          <w:rFonts w:ascii="Traditional Arabic" w:hAnsi="Traditional Arabic" w:cs="Traditional Arabic" w:hint="cs"/>
          <w:sz w:val="36"/>
          <w:szCs w:val="36"/>
          <w:rtl/>
        </w:rPr>
        <w:t>م</w:t>
      </w:r>
      <w:r w:rsidR="001F6807" w:rsidRPr="00A53114">
        <w:rPr>
          <w:rFonts w:ascii="Traditional Arabic" w:hAnsi="Traditional Arabic" w:cs="Traditional Arabic"/>
          <w:sz w:val="36"/>
          <w:szCs w:val="36"/>
          <w:vertAlign w:val="superscript"/>
          <w:rtl/>
        </w:rPr>
        <w:t>2</w:t>
      </w:r>
      <w:r w:rsidR="001F6807" w:rsidRPr="001F6807">
        <w:rPr>
          <w:rFonts w:ascii="Traditional Arabic" w:hAnsi="Traditional Arabic" w:cs="Traditional Arabic"/>
          <w:sz w:val="36"/>
          <w:szCs w:val="36"/>
          <w:rtl/>
        </w:rPr>
        <w:t>.</w:t>
      </w:r>
    </w:p>
    <w:p w:rsidR="001F6807" w:rsidRPr="001F6807" w:rsidRDefault="00EA2C83" w:rsidP="008E7473">
      <w:pPr>
        <w:bidi/>
        <w:spacing w:after="0"/>
        <w:ind w:left="191" w:firstLine="720"/>
        <w:jc w:val="both"/>
        <w:rPr>
          <w:rFonts w:ascii="Traditional Arabic" w:hAnsi="Traditional Arabic" w:cs="Traditional Arabic"/>
          <w:sz w:val="36"/>
          <w:szCs w:val="36"/>
        </w:rPr>
      </w:pPr>
      <w:r>
        <w:rPr>
          <w:rFonts w:ascii="Traditional Arabic" w:hAnsi="Traditional Arabic" w:cs="Traditional Arabic"/>
          <w:sz w:val="36"/>
          <w:szCs w:val="36"/>
          <w:rtl/>
        </w:rPr>
        <w:t xml:space="preserve">المدرسة العالية </w:t>
      </w:r>
      <w:r w:rsidR="00D570EC">
        <w:rPr>
          <w:rFonts w:ascii="Traditional Arabic" w:hAnsi="Traditional Arabic" w:cs="Traditional Arabic"/>
          <w:sz w:val="36"/>
          <w:szCs w:val="36"/>
          <w:rtl/>
        </w:rPr>
        <w:t>الإسلامية</w:t>
      </w:r>
      <w:r>
        <w:rPr>
          <w:rFonts w:ascii="Traditional Arabic" w:hAnsi="Traditional Arabic" w:cs="Traditional Arabic"/>
          <w:sz w:val="36"/>
          <w:szCs w:val="36"/>
          <w:rtl/>
        </w:rPr>
        <w:t xml:space="preserve"> نور الهدى</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هي</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مؤسسة</w:t>
      </w:r>
      <w:r w:rsidR="001F6807" w:rsidRPr="001F6807">
        <w:rPr>
          <w:rFonts w:ascii="Traditional Arabic" w:hAnsi="Traditional Arabic" w:cs="Traditional Arabic"/>
          <w:sz w:val="36"/>
          <w:szCs w:val="36"/>
          <w:rtl/>
        </w:rPr>
        <w:t xml:space="preserve"> </w:t>
      </w:r>
      <w:r w:rsidR="008E7473">
        <w:rPr>
          <w:rFonts w:ascii="Traditional Arabic" w:hAnsi="Traditional Arabic" w:cs="Traditional Arabic" w:hint="cs"/>
          <w:sz w:val="36"/>
          <w:szCs w:val="36"/>
          <w:rtl/>
        </w:rPr>
        <w:t>تحت رعاية</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م</w:t>
      </w:r>
      <w:r w:rsidR="008E7473">
        <w:rPr>
          <w:rFonts w:ascii="Traditional Arabic" w:hAnsi="Traditional Arabic" w:cs="Traditional Arabic" w:hint="cs"/>
          <w:sz w:val="36"/>
          <w:szCs w:val="36"/>
          <w:rtl/>
        </w:rPr>
        <w:t>ؤسسة المعهد</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نور</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الهدى</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الإسلامية</w:t>
      </w:r>
      <w:r w:rsidR="008E7473">
        <w:rPr>
          <w:rFonts w:ascii="Traditional Arabic" w:hAnsi="Traditional Arabic" w:cs="Traditional Arabic" w:hint="cs"/>
          <w:sz w:val="36"/>
          <w:szCs w:val="36"/>
          <w:rtl/>
        </w:rPr>
        <w:t>.</w:t>
      </w:r>
    </w:p>
    <w:p w:rsidR="001F6807" w:rsidRPr="00765E73" w:rsidRDefault="001F6807" w:rsidP="00243419">
      <w:pPr>
        <w:bidi/>
        <w:spacing w:after="0"/>
        <w:ind w:left="191"/>
        <w:jc w:val="both"/>
        <w:rPr>
          <w:rFonts w:ascii="Traditional Arabic" w:hAnsi="Traditional Arabic" w:cs="Traditional Arabic"/>
          <w:b/>
          <w:bCs/>
          <w:sz w:val="36"/>
          <w:szCs w:val="36"/>
        </w:rPr>
      </w:pPr>
      <w:r w:rsidRPr="00765E73">
        <w:rPr>
          <w:rFonts w:ascii="Traditional Arabic" w:hAnsi="Traditional Arabic" w:cs="Traditional Arabic"/>
          <w:b/>
          <w:bCs/>
          <w:sz w:val="36"/>
          <w:szCs w:val="36"/>
          <w:rtl/>
        </w:rPr>
        <w:t xml:space="preserve">2. </w:t>
      </w:r>
      <w:r w:rsidR="00243419" w:rsidRPr="00765E73">
        <w:rPr>
          <w:rFonts w:ascii="Traditional Arabic" w:hAnsi="Traditional Arabic" w:cs="Traditional Arabic" w:hint="cs"/>
          <w:b/>
          <w:bCs/>
          <w:sz w:val="36"/>
          <w:szCs w:val="36"/>
          <w:rtl/>
        </w:rPr>
        <w:t>ال</w:t>
      </w:r>
      <w:r w:rsidRPr="00765E73">
        <w:rPr>
          <w:rFonts w:ascii="Traditional Arabic" w:hAnsi="Traditional Arabic" w:cs="Traditional Arabic" w:hint="cs"/>
          <w:b/>
          <w:bCs/>
          <w:sz w:val="36"/>
          <w:szCs w:val="36"/>
          <w:rtl/>
        </w:rPr>
        <w:t>رؤية</w:t>
      </w:r>
      <w:r w:rsidRPr="00765E73">
        <w:rPr>
          <w:rFonts w:ascii="Traditional Arabic" w:hAnsi="Traditional Arabic" w:cs="Traditional Arabic"/>
          <w:b/>
          <w:bCs/>
          <w:sz w:val="36"/>
          <w:szCs w:val="36"/>
          <w:rtl/>
        </w:rPr>
        <w:t xml:space="preserve"> </w:t>
      </w:r>
      <w:r w:rsidRPr="00765E73">
        <w:rPr>
          <w:rFonts w:ascii="Traditional Arabic" w:hAnsi="Traditional Arabic" w:cs="Traditional Arabic" w:hint="cs"/>
          <w:b/>
          <w:bCs/>
          <w:sz w:val="36"/>
          <w:szCs w:val="36"/>
          <w:rtl/>
        </w:rPr>
        <w:t>و</w:t>
      </w:r>
      <w:r w:rsidR="00243419" w:rsidRPr="00765E73">
        <w:rPr>
          <w:rFonts w:ascii="Traditional Arabic" w:hAnsi="Traditional Arabic" w:cs="Traditional Arabic" w:hint="cs"/>
          <w:b/>
          <w:bCs/>
          <w:sz w:val="36"/>
          <w:szCs w:val="36"/>
          <w:rtl/>
        </w:rPr>
        <w:t>ال</w:t>
      </w:r>
      <w:r w:rsidRPr="00765E73">
        <w:rPr>
          <w:rFonts w:ascii="Traditional Arabic" w:hAnsi="Traditional Arabic" w:cs="Traditional Arabic" w:hint="cs"/>
          <w:b/>
          <w:bCs/>
          <w:sz w:val="36"/>
          <w:szCs w:val="36"/>
          <w:rtl/>
        </w:rPr>
        <w:t>رسالة</w:t>
      </w:r>
      <w:r w:rsidRPr="00765E73">
        <w:rPr>
          <w:rFonts w:ascii="Traditional Arabic" w:hAnsi="Traditional Arabic" w:cs="Traditional Arabic"/>
          <w:b/>
          <w:bCs/>
          <w:sz w:val="36"/>
          <w:szCs w:val="36"/>
          <w:rtl/>
        </w:rPr>
        <w:t xml:space="preserve"> </w:t>
      </w:r>
      <w:r w:rsidR="0069686C" w:rsidRPr="00765E73">
        <w:rPr>
          <w:rFonts w:ascii="Traditional Arabic" w:hAnsi="Traditional Arabic" w:cs="Traditional Arabic" w:hint="cs"/>
          <w:b/>
          <w:bCs/>
          <w:sz w:val="36"/>
          <w:szCs w:val="36"/>
          <w:rtl/>
        </w:rPr>
        <w:t>ل</w:t>
      </w:r>
      <w:r w:rsidR="00EA2C83" w:rsidRPr="00765E73">
        <w:rPr>
          <w:rFonts w:ascii="Traditional Arabic" w:hAnsi="Traditional Arabic" w:cs="Traditional Arabic"/>
          <w:b/>
          <w:bCs/>
          <w:sz w:val="36"/>
          <w:szCs w:val="36"/>
          <w:rtl/>
        </w:rPr>
        <w:t xml:space="preserve">لمدرسة العالية </w:t>
      </w:r>
      <w:r w:rsidR="00D570EC" w:rsidRPr="00765E73">
        <w:rPr>
          <w:rFonts w:ascii="Traditional Arabic" w:hAnsi="Traditional Arabic" w:cs="Traditional Arabic"/>
          <w:b/>
          <w:bCs/>
          <w:sz w:val="36"/>
          <w:szCs w:val="36"/>
          <w:rtl/>
        </w:rPr>
        <w:t>الإسلامية</w:t>
      </w:r>
      <w:r w:rsidR="00EA2C83" w:rsidRPr="00765E73">
        <w:rPr>
          <w:rFonts w:ascii="Traditional Arabic" w:hAnsi="Traditional Arabic" w:cs="Traditional Arabic"/>
          <w:b/>
          <w:bCs/>
          <w:sz w:val="36"/>
          <w:szCs w:val="36"/>
          <w:rtl/>
        </w:rPr>
        <w:t xml:space="preserve"> نور الهدى برينجسو</w:t>
      </w:r>
    </w:p>
    <w:p w:rsidR="001F6807" w:rsidRPr="001F6807" w:rsidRDefault="002C7218" w:rsidP="00596748">
      <w:pPr>
        <w:bidi/>
        <w:spacing w:after="0"/>
        <w:ind w:left="191"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w:t>
      </w:r>
      <w:r w:rsidR="001F6807" w:rsidRPr="001F6807">
        <w:rPr>
          <w:rFonts w:ascii="Traditional Arabic" w:hAnsi="Traditional Arabic" w:cs="Traditional Arabic" w:hint="cs"/>
          <w:sz w:val="36"/>
          <w:szCs w:val="36"/>
          <w:rtl/>
        </w:rPr>
        <w:t>رؤية</w:t>
      </w:r>
      <w:r w:rsidR="001F6807" w:rsidRPr="001F6807">
        <w:rPr>
          <w:rFonts w:ascii="Traditional Arabic" w:hAnsi="Traditional Arabic" w:cs="Traditional Arabic"/>
          <w:sz w:val="36"/>
          <w:szCs w:val="36"/>
          <w:rtl/>
        </w:rPr>
        <w:t xml:space="preserve"> </w:t>
      </w:r>
      <w:r w:rsidRPr="002C7218">
        <w:rPr>
          <w:rFonts w:ascii="Traditional Arabic" w:hAnsi="Traditional Arabic" w:cs="Traditional Arabic" w:hint="cs"/>
          <w:sz w:val="36"/>
          <w:szCs w:val="36"/>
          <w:rtl/>
        </w:rPr>
        <w:t>ل</w:t>
      </w:r>
      <w:r w:rsidRPr="002C7218">
        <w:rPr>
          <w:rFonts w:ascii="Traditional Arabic" w:hAnsi="Traditional Arabic" w:cs="Traditional Arabic"/>
          <w:sz w:val="36"/>
          <w:szCs w:val="36"/>
          <w:rtl/>
        </w:rPr>
        <w:t>لمدرسة العالية الإسلامية نور الهدى برينجسو</w:t>
      </w:r>
      <w:r w:rsidRPr="001F680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هي</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لتجسيد</w:t>
      </w:r>
      <w:r w:rsidR="001F6807" w:rsidRPr="001F6807">
        <w:rPr>
          <w:rFonts w:ascii="Traditional Arabic" w:hAnsi="Traditional Arabic" w:cs="Traditional Arabic"/>
          <w:sz w:val="36"/>
          <w:szCs w:val="36"/>
          <w:rtl/>
        </w:rPr>
        <w:t xml:space="preserve"> </w:t>
      </w:r>
      <w:r w:rsidR="00596748">
        <w:rPr>
          <w:rFonts w:ascii="Traditional Arabic" w:hAnsi="Traditional Arabic" w:cs="Traditional Arabic" w:hint="cs"/>
          <w:sz w:val="36"/>
          <w:szCs w:val="36"/>
          <w:rtl/>
        </w:rPr>
        <w:t>ا</w:t>
      </w:r>
      <w:r w:rsidR="00596748" w:rsidRPr="002C7218">
        <w:rPr>
          <w:rFonts w:ascii="Traditional Arabic" w:hAnsi="Traditional Arabic" w:cs="Traditional Arabic"/>
          <w:sz w:val="36"/>
          <w:szCs w:val="36"/>
          <w:rtl/>
        </w:rPr>
        <w:t>لمدرسة العالية الإسلامية نور الهدى</w:t>
      </w:r>
      <w:r w:rsidR="00596748">
        <w:rPr>
          <w:rFonts w:ascii="Traditional Arabic" w:hAnsi="Traditional Arabic" w:cs="Traditional Arabic"/>
          <w:sz w:val="36"/>
          <w:szCs w:val="36"/>
          <w:rtl/>
        </w:rPr>
        <w:t xml:space="preserve"> </w:t>
      </w:r>
      <w:r w:rsidR="00EA2C83">
        <w:rPr>
          <w:rFonts w:ascii="Traditional Arabic" w:hAnsi="Traditional Arabic" w:cs="Traditional Arabic"/>
          <w:sz w:val="36"/>
          <w:szCs w:val="36"/>
          <w:rtl/>
        </w:rPr>
        <w:t>برينجسو</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مع</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الكفاءة</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و</w:t>
      </w:r>
      <w:r w:rsidR="001F6807" w:rsidRPr="001F6807">
        <w:rPr>
          <w:rFonts w:ascii="Traditional Arabic" w:hAnsi="Traditional Arabic" w:cs="Traditional Arabic"/>
          <w:sz w:val="36"/>
          <w:szCs w:val="36"/>
          <w:rtl/>
        </w:rPr>
        <w:t xml:space="preserve"> </w:t>
      </w:r>
      <w:r w:rsidR="00EA2C83">
        <w:rPr>
          <w:rFonts w:ascii="Traditional Arabic" w:hAnsi="Traditional Arabic" w:cs="Traditional Arabic" w:hint="cs"/>
          <w:sz w:val="36"/>
          <w:szCs w:val="36"/>
          <w:rtl/>
        </w:rPr>
        <w:t>الاخلاق الكريمة</w:t>
      </w:r>
      <w:r w:rsidR="001F6807" w:rsidRPr="001F6807">
        <w:rPr>
          <w:rFonts w:ascii="Traditional Arabic" w:hAnsi="Traditional Arabic" w:cs="Traditional Arabic"/>
          <w:sz w:val="36"/>
          <w:szCs w:val="36"/>
          <w:rtl/>
        </w:rPr>
        <w:t>".</w:t>
      </w:r>
    </w:p>
    <w:p w:rsidR="001F6807" w:rsidRPr="001F6807" w:rsidRDefault="00D31FD4" w:rsidP="00B66AEC">
      <w:pPr>
        <w:bidi/>
        <w:spacing w:after="0"/>
        <w:ind w:firstLine="900"/>
        <w:jc w:val="both"/>
        <w:rPr>
          <w:rFonts w:ascii="Traditional Arabic" w:hAnsi="Traditional Arabic" w:cs="Traditional Arabic"/>
          <w:sz w:val="36"/>
          <w:szCs w:val="36"/>
        </w:rPr>
      </w:pPr>
      <w:r>
        <w:rPr>
          <w:rFonts w:ascii="Traditional Arabic" w:hAnsi="Traditional Arabic" w:cs="Traditional Arabic" w:hint="cs"/>
          <w:sz w:val="36"/>
          <w:szCs w:val="36"/>
          <w:rtl/>
        </w:rPr>
        <w:t>الرسالة</w:t>
      </w:r>
      <w:r w:rsidR="001F6807" w:rsidRPr="001F6807">
        <w:rPr>
          <w:rFonts w:ascii="Traditional Arabic" w:hAnsi="Traditional Arabic" w:cs="Traditional Arabic"/>
          <w:sz w:val="36"/>
          <w:szCs w:val="36"/>
          <w:rtl/>
        </w:rPr>
        <w:t xml:space="preserve"> </w:t>
      </w:r>
      <w:r w:rsidR="003F5931">
        <w:rPr>
          <w:rFonts w:ascii="Traditional Arabic" w:hAnsi="Traditional Arabic" w:cs="Traditional Arabic" w:hint="cs"/>
          <w:sz w:val="36"/>
          <w:szCs w:val="36"/>
          <w:rtl/>
        </w:rPr>
        <w:t>ل</w:t>
      </w:r>
      <w:r w:rsidR="00EA2C83">
        <w:rPr>
          <w:rFonts w:ascii="Traditional Arabic" w:hAnsi="Traditional Arabic" w:cs="Traditional Arabic"/>
          <w:sz w:val="36"/>
          <w:szCs w:val="36"/>
          <w:rtl/>
        </w:rPr>
        <w:t xml:space="preserve">لمدرسة العالية </w:t>
      </w:r>
      <w:r w:rsidR="00D570EC">
        <w:rPr>
          <w:rFonts w:ascii="Traditional Arabic" w:hAnsi="Traditional Arabic" w:cs="Traditional Arabic"/>
          <w:sz w:val="36"/>
          <w:szCs w:val="36"/>
          <w:rtl/>
        </w:rPr>
        <w:t>الإسلامية</w:t>
      </w:r>
      <w:r w:rsidR="00EA2C83">
        <w:rPr>
          <w:rFonts w:ascii="Traditional Arabic" w:hAnsi="Traditional Arabic" w:cs="Traditional Arabic"/>
          <w:sz w:val="36"/>
          <w:szCs w:val="36"/>
          <w:rtl/>
        </w:rPr>
        <w:t xml:space="preserve"> نور الهدى برينجسو</w:t>
      </w:r>
      <w:r w:rsidR="001F6807" w:rsidRPr="001F6807">
        <w:rPr>
          <w:rFonts w:ascii="Traditional Arabic" w:hAnsi="Traditional Arabic" w:cs="Traditional Arabic"/>
          <w:sz w:val="36"/>
          <w:szCs w:val="36"/>
          <w:rtl/>
        </w:rPr>
        <w:t xml:space="preserve"> </w:t>
      </w:r>
      <w:r w:rsidR="001F6807" w:rsidRPr="001F6807">
        <w:rPr>
          <w:rFonts w:ascii="Traditional Arabic" w:hAnsi="Traditional Arabic" w:cs="Traditional Arabic" w:hint="cs"/>
          <w:sz w:val="36"/>
          <w:szCs w:val="36"/>
          <w:rtl/>
        </w:rPr>
        <w:t>هي</w:t>
      </w:r>
      <w:r w:rsidR="001F6807" w:rsidRPr="001F6807">
        <w:rPr>
          <w:rFonts w:ascii="Traditional Arabic" w:hAnsi="Traditional Arabic" w:cs="Traditional Arabic"/>
          <w:sz w:val="36"/>
          <w:szCs w:val="36"/>
          <w:rtl/>
        </w:rPr>
        <w:t>:</w:t>
      </w:r>
    </w:p>
    <w:p w:rsidR="001F6807" w:rsidRPr="001F6807" w:rsidRDefault="001F6807" w:rsidP="00AC7E80">
      <w:pPr>
        <w:bidi/>
        <w:spacing w:after="0"/>
        <w:ind w:firstLine="474"/>
        <w:jc w:val="both"/>
        <w:rPr>
          <w:rFonts w:ascii="Traditional Arabic" w:hAnsi="Traditional Arabic" w:cs="Traditional Arabic"/>
          <w:sz w:val="36"/>
          <w:szCs w:val="36"/>
        </w:rPr>
      </w:pPr>
      <w:r w:rsidRPr="001F6807">
        <w:rPr>
          <w:rFonts w:ascii="Traditional Arabic" w:hAnsi="Traditional Arabic" w:cs="Traditional Arabic"/>
          <w:sz w:val="36"/>
          <w:szCs w:val="36"/>
          <w:rtl/>
        </w:rPr>
        <w:t xml:space="preserve">1) </w:t>
      </w:r>
      <w:r w:rsidR="00AC7E80">
        <w:rPr>
          <w:rFonts w:ascii="Traditional Arabic" w:hAnsi="Traditional Arabic" w:cs="Traditional Arabic" w:hint="cs"/>
          <w:sz w:val="36"/>
          <w:szCs w:val="36"/>
          <w:rtl/>
        </w:rPr>
        <w:t>خلق</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جيل</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الشباب</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الإسلامي،</w:t>
      </w:r>
      <w:r w:rsidRPr="001F6807">
        <w:rPr>
          <w:rFonts w:ascii="Traditional Arabic" w:hAnsi="Traditional Arabic" w:cs="Traditional Arabic"/>
          <w:sz w:val="36"/>
          <w:szCs w:val="36"/>
          <w:rtl/>
        </w:rPr>
        <w:t xml:space="preserve"> </w:t>
      </w:r>
      <w:r w:rsidR="00AC7E80">
        <w:rPr>
          <w:rFonts w:ascii="Traditional Arabic" w:hAnsi="Traditional Arabic" w:cs="Traditional Arabic" w:hint="cs"/>
          <w:sz w:val="36"/>
          <w:szCs w:val="36"/>
          <w:rtl/>
        </w:rPr>
        <w:t xml:space="preserve">بأساس </w:t>
      </w:r>
      <w:r w:rsidRPr="001F6807">
        <w:rPr>
          <w:rFonts w:ascii="Traditional Arabic" w:hAnsi="Traditional Arabic" w:cs="Traditional Arabic" w:hint="cs"/>
          <w:sz w:val="36"/>
          <w:szCs w:val="36"/>
          <w:rtl/>
        </w:rPr>
        <w:t>القرآن</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والحديث</w:t>
      </w:r>
    </w:p>
    <w:p w:rsidR="001F6807" w:rsidRPr="001F6807" w:rsidRDefault="001F6807" w:rsidP="00FF25DD">
      <w:pPr>
        <w:bidi/>
        <w:spacing w:after="0"/>
        <w:ind w:firstLine="474"/>
        <w:jc w:val="both"/>
        <w:rPr>
          <w:rFonts w:ascii="Traditional Arabic" w:hAnsi="Traditional Arabic" w:cs="Traditional Arabic"/>
          <w:sz w:val="36"/>
          <w:szCs w:val="36"/>
        </w:rPr>
      </w:pPr>
      <w:r w:rsidRPr="001F6807">
        <w:rPr>
          <w:rFonts w:ascii="Traditional Arabic" w:hAnsi="Traditional Arabic" w:cs="Traditional Arabic"/>
          <w:sz w:val="36"/>
          <w:szCs w:val="36"/>
          <w:rtl/>
        </w:rPr>
        <w:t xml:space="preserve">2) </w:t>
      </w:r>
      <w:r w:rsidRPr="001F6807">
        <w:rPr>
          <w:rFonts w:ascii="Traditional Arabic" w:hAnsi="Traditional Arabic" w:cs="Traditional Arabic" w:hint="cs"/>
          <w:sz w:val="36"/>
          <w:szCs w:val="36"/>
          <w:rtl/>
        </w:rPr>
        <w:t>الحفاظ</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على</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الأخلاق</w:t>
      </w:r>
      <w:r w:rsidRPr="001F6807">
        <w:rPr>
          <w:rFonts w:ascii="Traditional Arabic" w:hAnsi="Traditional Arabic" w:cs="Traditional Arabic"/>
          <w:sz w:val="36"/>
          <w:szCs w:val="36"/>
          <w:rtl/>
        </w:rPr>
        <w:t xml:space="preserve"> </w:t>
      </w:r>
      <w:r w:rsidR="00FF25DD">
        <w:rPr>
          <w:rFonts w:ascii="Traditional Arabic" w:hAnsi="Traditional Arabic" w:cs="Traditional Arabic" w:hint="cs"/>
          <w:sz w:val="36"/>
          <w:szCs w:val="36"/>
          <w:rtl/>
        </w:rPr>
        <w:t>الكريمة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والشخصية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النبيلة</w:t>
      </w:r>
    </w:p>
    <w:p w:rsidR="001F6807" w:rsidRPr="001F6807" w:rsidRDefault="001F6807" w:rsidP="003F5931">
      <w:pPr>
        <w:bidi/>
        <w:spacing w:after="0"/>
        <w:ind w:firstLine="474"/>
        <w:jc w:val="both"/>
        <w:rPr>
          <w:rFonts w:ascii="Traditional Arabic" w:hAnsi="Traditional Arabic" w:cs="Traditional Arabic"/>
          <w:sz w:val="36"/>
          <w:szCs w:val="36"/>
        </w:rPr>
      </w:pPr>
      <w:r w:rsidRPr="001F6807">
        <w:rPr>
          <w:rFonts w:ascii="Traditional Arabic" w:hAnsi="Traditional Arabic" w:cs="Traditional Arabic"/>
          <w:sz w:val="36"/>
          <w:szCs w:val="36"/>
          <w:rtl/>
        </w:rPr>
        <w:t xml:space="preserve">3) </w:t>
      </w:r>
      <w:r w:rsidRPr="001F6807">
        <w:rPr>
          <w:rFonts w:ascii="Traditional Arabic" w:hAnsi="Traditional Arabic" w:cs="Traditional Arabic" w:hint="cs"/>
          <w:sz w:val="36"/>
          <w:szCs w:val="36"/>
          <w:rtl/>
        </w:rPr>
        <w:t>الحفاظ</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على</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القيم</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الثقافية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الوطنية</w:t>
      </w:r>
    </w:p>
    <w:p w:rsidR="001F6807" w:rsidRPr="001F6807" w:rsidRDefault="001F6807" w:rsidP="003F5931">
      <w:pPr>
        <w:bidi/>
        <w:spacing w:after="0"/>
        <w:ind w:firstLine="474"/>
        <w:jc w:val="both"/>
        <w:rPr>
          <w:rFonts w:ascii="Traditional Arabic" w:hAnsi="Traditional Arabic" w:cs="Traditional Arabic"/>
          <w:sz w:val="36"/>
          <w:szCs w:val="36"/>
        </w:rPr>
      </w:pPr>
      <w:r w:rsidRPr="001F6807">
        <w:rPr>
          <w:rFonts w:ascii="Traditional Arabic" w:hAnsi="Traditional Arabic" w:cs="Traditional Arabic"/>
          <w:sz w:val="36"/>
          <w:szCs w:val="36"/>
          <w:rtl/>
        </w:rPr>
        <w:t xml:space="preserve">4) </w:t>
      </w:r>
      <w:r w:rsidRPr="001F6807">
        <w:rPr>
          <w:rFonts w:ascii="Traditional Arabic" w:hAnsi="Traditional Arabic" w:cs="Traditional Arabic" w:hint="cs"/>
          <w:sz w:val="36"/>
          <w:szCs w:val="36"/>
          <w:rtl/>
        </w:rPr>
        <w:t>دعم</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الصدق</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والدعم</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في</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تحقيق</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الإنجازات</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الأكاديمية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وغير</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الأكاديمية</w:t>
      </w:r>
    </w:p>
    <w:p w:rsidR="001F6807" w:rsidRPr="001F6807" w:rsidRDefault="001F6807" w:rsidP="00FF25DD">
      <w:pPr>
        <w:bidi/>
        <w:spacing w:after="0"/>
        <w:ind w:firstLine="474"/>
        <w:jc w:val="both"/>
        <w:rPr>
          <w:rFonts w:ascii="Traditional Arabic" w:hAnsi="Traditional Arabic" w:cs="Traditional Arabic"/>
          <w:sz w:val="36"/>
          <w:szCs w:val="36"/>
        </w:rPr>
      </w:pPr>
      <w:r w:rsidRPr="001F6807">
        <w:rPr>
          <w:rFonts w:ascii="Traditional Arabic" w:hAnsi="Traditional Arabic" w:cs="Traditional Arabic"/>
          <w:sz w:val="36"/>
          <w:szCs w:val="36"/>
          <w:rtl/>
        </w:rPr>
        <w:t xml:space="preserve">5) </w:t>
      </w:r>
      <w:r w:rsidR="00FF25DD">
        <w:rPr>
          <w:rFonts w:ascii="Traditional Arabic" w:hAnsi="Traditional Arabic" w:cs="Traditional Arabic" w:hint="cs"/>
          <w:sz w:val="36"/>
          <w:szCs w:val="36"/>
          <w:rtl/>
        </w:rPr>
        <w:t>ترقية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التمكن</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من</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الأدوات</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التكنولوجية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لمواجهة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عصر</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العولمة</w:t>
      </w:r>
    </w:p>
    <w:p w:rsidR="00902C3D" w:rsidRDefault="001F6807" w:rsidP="003F5931">
      <w:pPr>
        <w:bidi/>
        <w:spacing w:after="0"/>
        <w:ind w:firstLine="474"/>
        <w:jc w:val="both"/>
        <w:rPr>
          <w:rStyle w:val="HeaderChar"/>
          <w:rFonts w:asciiTheme="majorBidi" w:hAnsiTheme="majorBidi" w:cstheme="majorBidi"/>
          <w:sz w:val="24"/>
          <w:szCs w:val="24"/>
          <w:rtl/>
        </w:rPr>
      </w:pPr>
      <w:r w:rsidRPr="001F6807">
        <w:rPr>
          <w:rFonts w:ascii="Traditional Arabic" w:hAnsi="Traditional Arabic" w:cs="Traditional Arabic"/>
          <w:sz w:val="36"/>
          <w:szCs w:val="36"/>
          <w:rtl/>
        </w:rPr>
        <w:lastRenderedPageBreak/>
        <w:t xml:space="preserve">6) </w:t>
      </w:r>
      <w:r w:rsidR="00874240">
        <w:rPr>
          <w:rFonts w:ascii="Traditional Arabic" w:hAnsi="Traditional Arabic" w:cs="Traditional Arabic" w:hint="cs"/>
          <w:sz w:val="36"/>
          <w:szCs w:val="36"/>
          <w:rtl/>
        </w:rPr>
        <w:t>ترقية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المهارات</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الذاتية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كتوفير</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لريادة</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الأعمال</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بشكل</w:t>
      </w:r>
      <w:r w:rsidRPr="001F6807">
        <w:rPr>
          <w:rFonts w:ascii="Traditional Arabic" w:hAnsi="Traditional Arabic" w:cs="Traditional Arabic"/>
          <w:sz w:val="36"/>
          <w:szCs w:val="36"/>
          <w:rtl/>
        </w:rPr>
        <w:t xml:space="preserve"> </w:t>
      </w:r>
      <w:r w:rsidRPr="001F6807">
        <w:rPr>
          <w:rFonts w:ascii="Traditional Arabic" w:hAnsi="Traditional Arabic" w:cs="Traditional Arabic" w:hint="cs"/>
          <w:sz w:val="36"/>
          <w:szCs w:val="36"/>
          <w:rtl/>
        </w:rPr>
        <w:t>مستقل</w:t>
      </w:r>
      <w:r w:rsidRPr="001F6807">
        <w:rPr>
          <w:rFonts w:ascii="Traditional Arabic" w:hAnsi="Traditional Arabic" w:cs="Traditional Arabic"/>
          <w:sz w:val="36"/>
          <w:szCs w:val="36"/>
          <w:rtl/>
        </w:rPr>
        <w:t>.</w:t>
      </w:r>
      <w:r w:rsidR="00874240" w:rsidRPr="00874240">
        <w:rPr>
          <w:rStyle w:val="HeaderChar"/>
          <w:rFonts w:asciiTheme="majorBidi" w:hAnsiTheme="majorBidi" w:cstheme="majorBidi"/>
          <w:sz w:val="24"/>
          <w:szCs w:val="24"/>
        </w:rPr>
        <w:t xml:space="preserve"> </w:t>
      </w:r>
      <w:r w:rsidR="00874240">
        <w:rPr>
          <w:rStyle w:val="FootnoteReference"/>
          <w:rFonts w:asciiTheme="majorBidi" w:hAnsiTheme="majorBidi" w:cstheme="majorBidi"/>
          <w:sz w:val="24"/>
          <w:szCs w:val="24"/>
        </w:rPr>
        <w:footnoteReference w:id="2"/>
      </w:r>
    </w:p>
    <w:p w:rsidR="00874240" w:rsidRPr="00874240" w:rsidRDefault="00874240" w:rsidP="00874240">
      <w:pPr>
        <w:bidi/>
        <w:spacing w:after="0" w:line="240" w:lineRule="auto"/>
        <w:ind w:firstLine="474"/>
        <w:jc w:val="both"/>
        <w:rPr>
          <w:rFonts w:ascii="Traditional Arabic" w:hAnsi="Traditional Arabic" w:cs="Traditional Arabic"/>
          <w:sz w:val="20"/>
          <w:szCs w:val="20"/>
          <w:rtl/>
        </w:rPr>
      </w:pPr>
    </w:p>
    <w:p w:rsidR="00040AB5" w:rsidRPr="008C638B" w:rsidRDefault="008C638B" w:rsidP="00040AB5">
      <w:pPr>
        <w:bidi/>
        <w:spacing w:after="0"/>
        <w:jc w:val="both"/>
        <w:rPr>
          <w:rFonts w:ascii="Traditional Arabic" w:hAnsi="Traditional Arabic" w:cs="Traditional Arabic"/>
          <w:b/>
          <w:bCs/>
          <w:sz w:val="36"/>
          <w:szCs w:val="36"/>
        </w:rPr>
      </w:pPr>
      <w:r w:rsidRPr="008C638B">
        <w:rPr>
          <w:rFonts w:ascii="Traditional Arabic" w:hAnsi="Traditional Arabic" w:cs="Traditional Arabic" w:hint="cs"/>
          <w:b/>
          <w:bCs/>
          <w:sz w:val="36"/>
          <w:szCs w:val="36"/>
          <w:rtl/>
        </w:rPr>
        <w:t xml:space="preserve">ب. </w:t>
      </w:r>
      <w:r w:rsidR="00040AB5" w:rsidRPr="008C638B">
        <w:rPr>
          <w:rFonts w:ascii="Traditional Arabic" w:hAnsi="Traditional Arabic" w:cs="Traditional Arabic" w:hint="cs"/>
          <w:b/>
          <w:bCs/>
          <w:sz w:val="36"/>
          <w:szCs w:val="36"/>
          <w:rtl/>
        </w:rPr>
        <w:t>وصف</w:t>
      </w:r>
      <w:r w:rsidR="00040AB5" w:rsidRPr="008C638B">
        <w:rPr>
          <w:rFonts w:ascii="Traditional Arabic" w:hAnsi="Traditional Arabic" w:cs="Traditional Arabic"/>
          <w:b/>
          <w:bCs/>
          <w:sz w:val="36"/>
          <w:szCs w:val="36"/>
          <w:rtl/>
        </w:rPr>
        <w:t xml:space="preserve"> </w:t>
      </w:r>
      <w:r w:rsidR="00040AB5" w:rsidRPr="008C638B">
        <w:rPr>
          <w:rFonts w:ascii="Traditional Arabic" w:hAnsi="Traditional Arabic" w:cs="Traditional Arabic" w:hint="cs"/>
          <w:b/>
          <w:bCs/>
          <w:sz w:val="36"/>
          <w:szCs w:val="36"/>
          <w:rtl/>
        </w:rPr>
        <w:t>تنفيذ</w:t>
      </w:r>
      <w:r w:rsidR="00040AB5" w:rsidRPr="008C638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العمل</w:t>
      </w:r>
    </w:p>
    <w:p w:rsidR="00040AB5" w:rsidRPr="008C638B" w:rsidRDefault="00040AB5" w:rsidP="008C638B">
      <w:pPr>
        <w:bidi/>
        <w:spacing w:after="0"/>
        <w:ind w:firstLine="191"/>
        <w:jc w:val="both"/>
        <w:rPr>
          <w:rFonts w:ascii="Traditional Arabic" w:hAnsi="Traditional Arabic" w:cs="Traditional Arabic"/>
          <w:b/>
          <w:bCs/>
          <w:sz w:val="36"/>
          <w:szCs w:val="36"/>
        </w:rPr>
      </w:pPr>
      <w:r w:rsidRPr="008C638B">
        <w:rPr>
          <w:rFonts w:ascii="Traditional Arabic" w:hAnsi="Traditional Arabic" w:cs="Traditional Arabic"/>
          <w:b/>
          <w:bCs/>
          <w:sz w:val="36"/>
          <w:szCs w:val="36"/>
          <w:rtl/>
        </w:rPr>
        <w:t xml:space="preserve">1. </w:t>
      </w:r>
      <w:r w:rsidRPr="008C638B">
        <w:rPr>
          <w:rFonts w:ascii="Traditional Arabic" w:hAnsi="Traditional Arabic" w:cs="Traditional Arabic" w:hint="cs"/>
          <w:b/>
          <w:bCs/>
          <w:sz w:val="36"/>
          <w:szCs w:val="36"/>
          <w:rtl/>
        </w:rPr>
        <w:t>تنفيذ</w:t>
      </w:r>
      <w:r w:rsidRPr="008C638B">
        <w:rPr>
          <w:rFonts w:ascii="Traditional Arabic" w:hAnsi="Traditional Arabic" w:cs="Traditional Arabic"/>
          <w:b/>
          <w:bCs/>
          <w:sz w:val="36"/>
          <w:szCs w:val="36"/>
          <w:rtl/>
        </w:rPr>
        <w:t xml:space="preserve"> </w:t>
      </w:r>
      <w:r w:rsidR="00827ECF" w:rsidRPr="008C638B">
        <w:rPr>
          <w:rFonts w:ascii="Traditional Arabic" w:hAnsi="Traditional Arabic" w:cs="Traditional Arabic" w:hint="cs"/>
          <w:b/>
          <w:bCs/>
          <w:sz w:val="36"/>
          <w:szCs w:val="36"/>
          <w:rtl/>
        </w:rPr>
        <w:t>الدورة الاولى</w:t>
      </w:r>
    </w:p>
    <w:p w:rsidR="00040AB5" w:rsidRPr="008C638B" w:rsidRDefault="00040AB5" w:rsidP="008C638B">
      <w:pPr>
        <w:bidi/>
        <w:spacing w:after="0"/>
        <w:ind w:firstLine="333"/>
        <w:jc w:val="both"/>
        <w:rPr>
          <w:rFonts w:ascii="Traditional Arabic" w:hAnsi="Traditional Arabic" w:cs="Traditional Arabic"/>
          <w:b/>
          <w:bCs/>
          <w:sz w:val="36"/>
          <w:szCs w:val="36"/>
        </w:rPr>
      </w:pPr>
      <w:r w:rsidRPr="008C638B">
        <w:rPr>
          <w:rFonts w:ascii="Traditional Arabic" w:hAnsi="Traditional Arabic" w:cs="Traditional Arabic" w:hint="cs"/>
          <w:b/>
          <w:bCs/>
          <w:sz w:val="36"/>
          <w:szCs w:val="36"/>
          <w:rtl/>
        </w:rPr>
        <w:t>أ</w:t>
      </w:r>
      <w:r w:rsidR="001B49AC">
        <w:rPr>
          <w:rFonts w:ascii="Traditional Arabic" w:hAnsi="Traditional Arabic" w:cs="Traditional Arabic" w:hint="cs"/>
          <w:b/>
          <w:bCs/>
          <w:sz w:val="36"/>
          <w:szCs w:val="36"/>
          <w:rtl/>
        </w:rPr>
        <w:t>.</w:t>
      </w:r>
      <w:r w:rsidRPr="008C638B">
        <w:rPr>
          <w:rFonts w:ascii="Traditional Arabic" w:hAnsi="Traditional Arabic" w:cs="Traditional Arabic"/>
          <w:b/>
          <w:bCs/>
          <w:sz w:val="36"/>
          <w:szCs w:val="36"/>
          <w:rtl/>
        </w:rPr>
        <w:t xml:space="preserve"> </w:t>
      </w:r>
      <w:r w:rsidRPr="008C638B">
        <w:rPr>
          <w:rFonts w:ascii="Traditional Arabic" w:hAnsi="Traditional Arabic" w:cs="Traditional Arabic" w:hint="cs"/>
          <w:b/>
          <w:bCs/>
          <w:sz w:val="36"/>
          <w:szCs w:val="36"/>
          <w:rtl/>
        </w:rPr>
        <w:t>التخطيط</w:t>
      </w:r>
    </w:p>
    <w:p w:rsidR="00040AB5" w:rsidRPr="00040AB5" w:rsidRDefault="00040AB5" w:rsidP="00040AB5">
      <w:pPr>
        <w:bidi/>
        <w:spacing w:after="0"/>
        <w:jc w:val="both"/>
        <w:rPr>
          <w:rFonts w:ascii="Traditional Arabic" w:hAnsi="Traditional Arabic" w:cs="Traditional Arabic"/>
          <w:sz w:val="36"/>
          <w:szCs w:val="36"/>
        </w:rPr>
      </w:pPr>
      <w:r w:rsidRPr="00040AB5">
        <w:rPr>
          <w:rFonts w:ascii="Traditional Arabic" w:hAnsi="Traditional Arabic" w:cs="Traditional Arabic" w:hint="eastAsia"/>
          <w:sz w:val="36"/>
          <w:szCs w:val="36"/>
          <w:rtl/>
        </w:rPr>
        <w:t>  </w:t>
      </w:r>
      <w:r w:rsidR="008C638B">
        <w:rPr>
          <w:rFonts w:ascii="Traditional Arabic" w:hAnsi="Traditional Arabic" w:cs="Traditional Arabic" w:hint="cs"/>
          <w:sz w:val="36"/>
          <w:szCs w:val="36"/>
          <w:rtl/>
        </w:rPr>
        <w:tab/>
      </w:r>
      <w:r w:rsidRPr="00040AB5">
        <w:rPr>
          <w:rFonts w:ascii="Traditional Arabic" w:hAnsi="Traditional Arabic" w:cs="Traditional Arabic" w:hint="cs"/>
          <w:sz w:val="36"/>
          <w:szCs w:val="36"/>
          <w:rtl/>
        </w:rPr>
        <w:t>تشمل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مرحلة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التخطيط</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هذه</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الأمور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التالية</w:t>
      </w:r>
      <w:r w:rsidR="00132F19">
        <w:rPr>
          <w:rFonts w:ascii="Traditional Arabic" w:hAnsi="Traditional Arabic" w:cs="Traditional Arabic" w:hint="cs"/>
          <w:sz w:val="36"/>
          <w:szCs w:val="36"/>
          <w:rtl/>
        </w:rPr>
        <w:t>:</w:t>
      </w:r>
    </w:p>
    <w:p w:rsidR="00040AB5" w:rsidRPr="00040AB5" w:rsidRDefault="00040AB5" w:rsidP="008C638B">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المنهج</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لاستخدامه</w:t>
      </w:r>
      <w:r w:rsidRPr="00040AB5">
        <w:rPr>
          <w:rFonts w:ascii="Traditional Arabic" w:hAnsi="Traditional Arabic" w:cs="Traditional Arabic"/>
          <w:sz w:val="36"/>
          <w:szCs w:val="36"/>
          <w:rtl/>
        </w:rPr>
        <w:t>.</w:t>
      </w:r>
    </w:p>
    <w:p w:rsidR="00040AB5" w:rsidRPr="00040AB5" w:rsidRDefault="00040AB5" w:rsidP="001C216C">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وضع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خطة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تنفيذ</w:t>
      </w:r>
      <w:r w:rsidR="00132F19">
        <w:rPr>
          <w:rFonts w:ascii="Traditional Arabic" w:hAnsi="Traditional Arabic" w:cs="Traditional Arabic" w:hint="cs"/>
          <w:sz w:val="36"/>
          <w:szCs w:val="36"/>
          <w:rtl/>
        </w:rPr>
        <w:t xml:space="preserve"> التعليم</w:t>
      </w:r>
      <w:r w:rsidR="001C216C">
        <w:rPr>
          <w:rFonts w:ascii="Traditional Arabic" w:hAnsi="Traditional Arabic" w:cs="Traditional Arabic" w:hint="cs"/>
          <w:sz w:val="36"/>
          <w:szCs w:val="36"/>
          <w:rtl/>
        </w:rPr>
        <w:t xml:space="preserve"> </w:t>
      </w:r>
      <w:r w:rsidR="001C216C" w:rsidRPr="00802463">
        <w:rPr>
          <w:rFonts w:ascii="Traditional Arabic" w:hAnsi="Traditional Arabic" w:cs="Traditional Arabic"/>
          <w:sz w:val="36"/>
          <w:szCs w:val="36"/>
          <w:rtl/>
        </w:rPr>
        <w:t>(</w:t>
      </w:r>
      <w:r w:rsidR="001C216C" w:rsidRPr="008A16BD">
        <w:rPr>
          <w:rFonts w:asciiTheme="majorBidi" w:hAnsiTheme="majorBidi" w:cstheme="majorBidi"/>
          <w:sz w:val="24"/>
          <w:szCs w:val="24"/>
        </w:rPr>
        <w:t>RPP</w:t>
      </w:r>
      <w:r w:rsidR="001C216C" w:rsidRPr="00802463">
        <w:rPr>
          <w:rFonts w:ascii="Traditional Arabic" w:hAnsi="Traditional Arabic" w:cs="Traditional Arabic"/>
          <w:sz w:val="36"/>
          <w:szCs w:val="36"/>
          <w:rtl/>
        </w:rPr>
        <w:t>)</w:t>
      </w:r>
      <w:r w:rsidRPr="00040AB5">
        <w:rPr>
          <w:rFonts w:ascii="Traditional Arabic" w:hAnsi="Traditional Arabic" w:cs="Traditional Arabic"/>
          <w:sz w:val="36"/>
          <w:szCs w:val="36"/>
          <w:rtl/>
        </w:rPr>
        <w:t xml:space="preserve"> </w:t>
      </w:r>
      <w:r w:rsidR="001C216C">
        <w:rPr>
          <w:rFonts w:ascii="Traditional Arabic" w:hAnsi="Traditional Arabic" w:cs="Traditional Arabic" w:hint="cs"/>
          <w:sz w:val="36"/>
          <w:szCs w:val="36"/>
          <w:rtl/>
        </w:rPr>
        <w:t>لمهارة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w:t>
      </w:r>
    </w:p>
    <w:p w:rsidR="00040AB5" w:rsidRPr="00040AB5" w:rsidRDefault="00040AB5" w:rsidP="008C638B">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الوسائل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لاستخدامها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التعل</w:t>
      </w:r>
      <w:r w:rsidR="0064470A">
        <w:rPr>
          <w:rFonts w:ascii="Traditional Arabic" w:hAnsi="Traditional Arabic" w:cs="Traditional Arabic" w:hint="cs"/>
          <w:sz w:val="36"/>
          <w:szCs w:val="36"/>
          <w:rtl/>
        </w:rPr>
        <w:t>ي</w:t>
      </w:r>
      <w:r w:rsidRPr="00040AB5">
        <w:rPr>
          <w:rFonts w:ascii="Traditional Arabic" w:hAnsi="Traditional Arabic" w:cs="Traditional Arabic" w:hint="cs"/>
          <w:sz w:val="36"/>
          <w:szCs w:val="36"/>
          <w:rtl/>
        </w:rPr>
        <w:t>م</w:t>
      </w:r>
      <w:r w:rsidRPr="00040AB5">
        <w:rPr>
          <w:rFonts w:ascii="Traditional Arabic" w:hAnsi="Traditional Arabic" w:cs="Traditional Arabic"/>
          <w:sz w:val="36"/>
          <w:szCs w:val="36"/>
          <w:rtl/>
        </w:rPr>
        <w:t>.</w:t>
      </w:r>
    </w:p>
    <w:p w:rsidR="00040AB5" w:rsidRPr="00040AB5" w:rsidRDefault="00040AB5" w:rsidP="008C638B">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Pr="00040AB5">
        <w:rPr>
          <w:rFonts w:ascii="Traditional Arabic" w:hAnsi="Traditional Arabic" w:cs="Traditional Arabic" w:hint="cs"/>
          <w:sz w:val="36"/>
          <w:szCs w:val="36"/>
          <w:rtl/>
        </w:rPr>
        <w:t>صن</w:t>
      </w:r>
      <w:r w:rsidR="00EB0D20">
        <w:rPr>
          <w:rFonts w:ascii="Traditional Arabic" w:hAnsi="Traditional Arabic" w:cs="Traditional Arabic" w:hint="cs"/>
          <w:sz w:val="36"/>
          <w:szCs w:val="36"/>
          <w:rtl/>
        </w:rPr>
        <w:t>ا</w:t>
      </w:r>
      <w:r w:rsidRPr="00040AB5">
        <w:rPr>
          <w:rFonts w:ascii="Traditional Arabic" w:hAnsi="Traditional Arabic" w:cs="Traditional Arabic" w:hint="cs"/>
          <w:sz w:val="36"/>
          <w:szCs w:val="36"/>
          <w:rtl/>
        </w:rPr>
        <w:t>ع</w:t>
      </w:r>
      <w:r w:rsidR="00EB0D20">
        <w:rPr>
          <w:rFonts w:ascii="Traditional Arabic" w:hAnsi="Traditional Arabic" w:cs="Traditional Arabic" w:hint="cs"/>
          <w:sz w:val="36"/>
          <w:szCs w:val="36"/>
          <w:rtl/>
        </w:rPr>
        <w:t>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ورقة</w:t>
      </w:r>
      <w:r w:rsidRPr="00040AB5">
        <w:rPr>
          <w:rFonts w:ascii="Traditional Arabic" w:hAnsi="Traditional Arabic" w:cs="Traditional Arabic"/>
          <w:sz w:val="36"/>
          <w:szCs w:val="36"/>
          <w:rtl/>
        </w:rPr>
        <w:t xml:space="preserve"> </w:t>
      </w:r>
      <w:r w:rsidR="00EB0D20">
        <w:rPr>
          <w:rFonts w:ascii="Traditional Arabic" w:hAnsi="Traditional Arabic" w:cs="Traditional Arabic" w:hint="cs"/>
          <w:sz w:val="36"/>
          <w:szCs w:val="36"/>
          <w:rtl/>
        </w:rPr>
        <w:t>ال</w:t>
      </w:r>
      <w:r w:rsidRPr="00040AB5">
        <w:rPr>
          <w:rFonts w:ascii="Traditional Arabic" w:hAnsi="Traditional Arabic" w:cs="Traditional Arabic" w:hint="cs"/>
          <w:sz w:val="36"/>
          <w:szCs w:val="36"/>
          <w:rtl/>
        </w:rPr>
        <w:t>ملاحظات</w:t>
      </w:r>
      <w:r w:rsidR="00EB0D20">
        <w:rPr>
          <w:rFonts w:ascii="Traditional Arabic" w:hAnsi="Traditional Arabic" w:cs="Traditional Arabic" w:hint="cs"/>
          <w:sz w:val="36"/>
          <w:szCs w:val="36"/>
          <w:rtl/>
        </w:rPr>
        <w:t>.</w:t>
      </w:r>
    </w:p>
    <w:p w:rsidR="00040AB5" w:rsidRPr="00040AB5" w:rsidRDefault="00040AB5" w:rsidP="000A3BA3">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ورقة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تقييم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لرؤية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نتائج</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000A3BA3" w:rsidRPr="000A3BA3">
        <w:rPr>
          <w:rFonts w:ascii="Traditional Arabic" w:hAnsi="Traditional Arabic" w:cs="Traditional Arabic" w:hint="cs"/>
          <w:sz w:val="36"/>
          <w:szCs w:val="36"/>
          <w:rtl/>
        </w:rPr>
        <w:t xml:space="preserve"> </w:t>
      </w:r>
      <w:r w:rsidR="000A3BA3">
        <w:rPr>
          <w:rFonts w:ascii="Traditional Arabic" w:hAnsi="Traditional Arabic" w:cs="Traditional Arabic" w:hint="cs"/>
          <w:sz w:val="36"/>
          <w:szCs w:val="36"/>
          <w:rtl/>
        </w:rPr>
        <w:t>وسائل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w:t>
      </w:r>
      <w:r w:rsidR="000A3BA3">
        <w:rPr>
          <w:rFonts w:ascii="Traditional Arabic" w:hAnsi="Traditional Arabic" w:cs="Traditional Arabic" w:hint="cs"/>
          <w:sz w:val="36"/>
          <w:szCs w:val="36"/>
          <w:rtl/>
        </w:rPr>
        <w:t>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040AB5" w:rsidRPr="008C638B" w:rsidRDefault="00040AB5" w:rsidP="008C638B">
      <w:pPr>
        <w:bidi/>
        <w:spacing w:after="0"/>
        <w:ind w:firstLine="333"/>
        <w:jc w:val="both"/>
        <w:rPr>
          <w:rFonts w:ascii="Traditional Arabic" w:hAnsi="Traditional Arabic" w:cs="Traditional Arabic"/>
          <w:b/>
          <w:bCs/>
          <w:sz w:val="36"/>
          <w:szCs w:val="36"/>
        </w:rPr>
      </w:pPr>
      <w:r w:rsidRPr="008C638B">
        <w:rPr>
          <w:rFonts w:ascii="Traditional Arabic" w:hAnsi="Traditional Arabic" w:cs="Traditional Arabic" w:hint="cs"/>
          <w:b/>
          <w:bCs/>
          <w:sz w:val="36"/>
          <w:szCs w:val="36"/>
          <w:rtl/>
        </w:rPr>
        <w:t>ب</w:t>
      </w:r>
      <w:r w:rsidR="001B49AC">
        <w:rPr>
          <w:rFonts w:ascii="Traditional Arabic" w:hAnsi="Traditional Arabic" w:cs="Traditional Arabic" w:hint="cs"/>
          <w:b/>
          <w:bCs/>
          <w:sz w:val="36"/>
          <w:szCs w:val="36"/>
          <w:rtl/>
        </w:rPr>
        <w:t>.</w:t>
      </w:r>
      <w:r w:rsidRPr="008C638B">
        <w:rPr>
          <w:rFonts w:ascii="Traditional Arabic" w:hAnsi="Traditional Arabic" w:cs="Traditional Arabic"/>
          <w:b/>
          <w:bCs/>
          <w:sz w:val="36"/>
          <w:szCs w:val="36"/>
          <w:rtl/>
        </w:rPr>
        <w:t xml:space="preserve"> </w:t>
      </w:r>
      <w:r w:rsidRPr="008C638B">
        <w:rPr>
          <w:rFonts w:ascii="Traditional Arabic" w:hAnsi="Traditional Arabic" w:cs="Traditional Arabic" w:hint="cs"/>
          <w:b/>
          <w:bCs/>
          <w:sz w:val="36"/>
          <w:szCs w:val="36"/>
          <w:rtl/>
        </w:rPr>
        <w:t>تنفيذ</w:t>
      </w:r>
      <w:r w:rsidRPr="008C638B">
        <w:rPr>
          <w:rFonts w:ascii="Traditional Arabic" w:hAnsi="Traditional Arabic" w:cs="Traditional Arabic"/>
          <w:b/>
          <w:bCs/>
          <w:sz w:val="36"/>
          <w:szCs w:val="36"/>
          <w:rtl/>
        </w:rPr>
        <w:t xml:space="preserve"> </w:t>
      </w:r>
      <w:r w:rsidR="008C638B" w:rsidRPr="008C638B">
        <w:rPr>
          <w:rFonts w:ascii="Traditional Arabic" w:hAnsi="Traditional Arabic" w:cs="Traditional Arabic" w:hint="cs"/>
          <w:b/>
          <w:bCs/>
          <w:sz w:val="36"/>
          <w:szCs w:val="36"/>
          <w:rtl/>
        </w:rPr>
        <w:t>العمل</w:t>
      </w:r>
    </w:p>
    <w:p w:rsidR="00040AB5" w:rsidRPr="009962BC" w:rsidRDefault="008C638B" w:rsidP="008C638B">
      <w:pPr>
        <w:bidi/>
        <w:spacing w:after="0"/>
        <w:ind w:firstLine="474"/>
        <w:jc w:val="both"/>
        <w:rPr>
          <w:rFonts w:ascii="Traditional Arabic" w:hAnsi="Traditional Arabic" w:cs="Traditional Arabic"/>
          <w:b/>
          <w:bCs/>
          <w:sz w:val="36"/>
          <w:szCs w:val="36"/>
        </w:rPr>
      </w:pPr>
      <w:r w:rsidRPr="009962BC">
        <w:rPr>
          <w:rFonts w:ascii="Traditional Arabic" w:hAnsi="Traditional Arabic" w:cs="Traditional Arabic" w:hint="cs"/>
          <w:b/>
          <w:bCs/>
          <w:sz w:val="36"/>
          <w:szCs w:val="36"/>
          <w:rtl/>
        </w:rPr>
        <w:t>1)</w:t>
      </w:r>
      <w:r w:rsidR="00040AB5" w:rsidRPr="009962BC">
        <w:rPr>
          <w:rFonts w:ascii="Traditional Arabic" w:hAnsi="Traditional Arabic" w:cs="Traditional Arabic"/>
          <w:b/>
          <w:bCs/>
          <w:sz w:val="36"/>
          <w:szCs w:val="36"/>
          <w:rtl/>
        </w:rPr>
        <w:t xml:space="preserve">. </w:t>
      </w:r>
      <w:r w:rsidR="00827ECF" w:rsidRPr="009962BC">
        <w:rPr>
          <w:rFonts w:ascii="Traditional Arabic" w:hAnsi="Traditional Arabic" w:cs="Traditional Arabic" w:hint="cs"/>
          <w:b/>
          <w:bCs/>
          <w:sz w:val="36"/>
          <w:szCs w:val="36"/>
          <w:rtl/>
        </w:rPr>
        <w:t>اللقاء</w:t>
      </w:r>
      <w:r w:rsidR="006655BF" w:rsidRPr="009962BC">
        <w:rPr>
          <w:rFonts w:ascii="Traditional Arabic" w:hAnsi="Traditional Arabic" w:cs="Traditional Arabic" w:hint="cs"/>
          <w:b/>
          <w:bCs/>
          <w:sz w:val="36"/>
          <w:szCs w:val="36"/>
          <w:rtl/>
        </w:rPr>
        <w:t xml:space="preserve"> الاول</w:t>
      </w:r>
      <w:r w:rsidR="00040AB5" w:rsidRPr="009962BC">
        <w:rPr>
          <w:rFonts w:ascii="Traditional Arabic" w:hAnsi="Traditional Arabic" w:cs="Traditional Arabic"/>
          <w:b/>
          <w:bCs/>
          <w:sz w:val="36"/>
          <w:szCs w:val="36"/>
          <w:rtl/>
        </w:rPr>
        <w:t xml:space="preserve"> </w:t>
      </w:r>
      <w:r w:rsidR="00827ECF" w:rsidRPr="009962BC">
        <w:rPr>
          <w:rFonts w:ascii="Traditional Arabic" w:hAnsi="Traditional Arabic" w:cs="Traditional Arabic" w:hint="cs"/>
          <w:b/>
          <w:bCs/>
          <w:sz w:val="36"/>
          <w:szCs w:val="36"/>
          <w:rtl/>
        </w:rPr>
        <w:t xml:space="preserve">في </w:t>
      </w:r>
      <w:r w:rsidR="00040AB5" w:rsidRPr="009962BC">
        <w:rPr>
          <w:rFonts w:ascii="Traditional Arabic" w:hAnsi="Traditional Arabic" w:cs="Traditional Arabic" w:hint="cs"/>
          <w:b/>
          <w:bCs/>
          <w:sz w:val="36"/>
          <w:szCs w:val="36"/>
          <w:rtl/>
        </w:rPr>
        <w:t>الدورة</w:t>
      </w:r>
      <w:r w:rsidR="00040AB5" w:rsidRPr="009962BC">
        <w:rPr>
          <w:rFonts w:ascii="Traditional Arabic" w:hAnsi="Traditional Arabic" w:cs="Traditional Arabic"/>
          <w:b/>
          <w:bCs/>
          <w:sz w:val="36"/>
          <w:szCs w:val="36"/>
          <w:rtl/>
        </w:rPr>
        <w:t xml:space="preserve"> </w:t>
      </w:r>
      <w:r w:rsidR="00040AB5" w:rsidRPr="009962BC">
        <w:rPr>
          <w:rFonts w:ascii="Traditional Arabic" w:hAnsi="Traditional Arabic" w:cs="Traditional Arabic" w:hint="cs"/>
          <w:b/>
          <w:bCs/>
          <w:sz w:val="36"/>
          <w:szCs w:val="36"/>
          <w:rtl/>
        </w:rPr>
        <w:t>الأولى</w:t>
      </w:r>
    </w:p>
    <w:p w:rsidR="00040AB5" w:rsidRPr="00040AB5" w:rsidRDefault="00040AB5" w:rsidP="00200591">
      <w:pPr>
        <w:bidi/>
        <w:spacing w:after="0"/>
        <w:ind w:left="474" w:firstLine="720"/>
        <w:jc w:val="both"/>
        <w:rPr>
          <w:rFonts w:ascii="Traditional Arabic" w:hAnsi="Traditional Arabic" w:cs="Traditional Arabic"/>
          <w:sz w:val="36"/>
          <w:szCs w:val="36"/>
          <w:rtl/>
          <w:lang w:bidi="ar-DZ"/>
        </w:rPr>
      </w:pPr>
      <w:r w:rsidRPr="00040AB5">
        <w:rPr>
          <w:rFonts w:ascii="Traditional Arabic" w:hAnsi="Traditional Arabic" w:cs="Traditional Arabic" w:hint="cs"/>
          <w:sz w:val="36"/>
          <w:szCs w:val="36"/>
          <w:rtl/>
        </w:rPr>
        <w:t>يبدأ</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هذا</w:t>
      </w:r>
      <w:r w:rsidRPr="00040AB5">
        <w:rPr>
          <w:rFonts w:ascii="Traditional Arabic" w:hAnsi="Traditional Arabic" w:cs="Traditional Arabic"/>
          <w:sz w:val="36"/>
          <w:szCs w:val="36"/>
          <w:rtl/>
        </w:rPr>
        <w:t xml:space="preserve"> </w:t>
      </w:r>
      <w:r w:rsidR="00173822">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يوم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الأربعاء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الساعة</w:t>
      </w:r>
      <w:r w:rsidRPr="00040AB5">
        <w:rPr>
          <w:rFonts w:ascii="Traditional Arabic" w:hAnsi="Traditional Arabic" w:cs="Traditional Arabic"/>
          <w:sz w:val="36"/>
          <w:szCs w:val="36"/>
          <w:rtl/>
        </w:rPr>
        <w:t xml:space="preserve"> 10:30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الساعة</w:t>
      </w:r>
      <w:r w:rsidRPr="00040AB5">
        <w:rPr>
          <w:rFonts w:ascii="Traditional Arabic" w:hAnsi="Traditional Arabic" w:cs="Traditional Arabic"/>
          <w:sz w:val="36"/>
          <w:szCs w:val="36"/>
          <w:rtl/>
        </w:rPr>
        <w:t xml:space="preserve"> 11:30. </w:t>
      </w:r>
      <w:r w:rsidRPr="00040AB5">
        <w:rPr>
          <w:rFonts w:ascii="Traditional Arabic" w:hAnsi="Traditional Arabic" w:cs="Traditional Arabic" w:hint="cs"/>
          <w:sz w:val="36"/>
          <w:szCs w:val="36"/>
          <w:rtl/>
        </w:rPr>
        <w:t>حضر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جميع</w:t>
      </w:r>
      <w:r w:rsidRPr="00040AB5">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36 </w:t>
      </w:r>
      <w:r w:rsidRPr="00040AB5">
        <w:rPr>
          <w:rFonts w:ascii="Traditional Arabic" w:hAnsi="Traditional Arabic" w:cs="Traditional Arabic" w:hint="cs"/>
          <w:sz w:val="36"/>
          <w:szCs w:val="36"/>
          <w:rtl/>
        </w:rPr>
        <w:t>طالبًا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17 </w:t>
      </w:r>
      <w:r w:rsidRPr="00040AB5">
        <w:rPr>
          <w:rFonts w:ascii="Traditional Arabic" w:hAnsi="Traditional Arabic" w:cs="Traditional Arabic" w:hint="cs"/>
          <w:sz w:val="36"/>
          <w:szCs w:val="36"/>
          <w:rtl/>
        </w:rPr>
        <w:t>رجلًا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w:t>
      </w:r>
      <w:r w:rsidRPr="00040AB5">
        <w:rPr>
          <w:rFonts w:ascii="Traditional Arabic" w:hAnsi="Traditional Arabic" w:cs="Traditional Arabic"/>
          <w:sz w:val="36"/>
          <w:szCs w:val="36"/>
          <w:rtl/>
        </w:rPr>
        <w:t xml:space="preserve"> 19 </w:t>
      </w:r>
      <w:r w:rsidRPr="00040AB5">
        <w:rPr>
          <w:rFonts w:ascii="Traditional Arabic" w:hAnsi="Traditional Arabic" w:cs="Traditional Arabic" w:hint="cs"/>
          <w:sz w:val="36"/>
          <w:szCs w:val="36"/>
          <w:rtl/>
        </w:rPr>
        <w:t>امرأة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قبل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تنفيذ</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040AB5">
        <w:rPr>
          <w:rFonts w:ascii="Traditional Arabic" w:hAnsi="Traditional Arabic" w:cs="Traditional Arabic" w:hint="cs"/>
          <w:sz w:val="36"/>
          <w:szCs w:val="36"/>
          <w:rtl/>
        </w:rPr>
        <w:t>،</w:t>
      </w:r>
      <w:r w:rsidRPr="00040AB5">
        <w:rPr>
          <w:rFonts w:ascii="Traditional Arabic" w:hAnsi="Traditional Arabic" w:cs="Traditional Arabic"/>
          <w:sz w:val="36"/>
          <w:szCs w:val="36"/>
          <w:rtl/>
        </w:rPr>
        <w:t xml:space="preserve"> </w:t>
      </w:r>
      <w:r w:rsidR="0064267B">
        <w:rPr>
          <w:rFonts w:ascii="Traditional Arabic" w:hAnsi="Traditional Arabic" w:cs="Traditional Arabic" w:hint="cs"/>
          <w:sz w:val="36"/>
          <w:szCs w:val="36"/>
          <w:rtl/>
        </w:rPr>
        <w:t>تقوم</w:t>
      </w:r>
      <w:r w:rsidRPr="00040AB5">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0064267B">
        <w:rPr>
          <w:rFonts w:ascii="Traditional Arabic" w:hAnsi="Traditional Arabic" w:cs="Traditional Arabic" w:hint="cs"/>
          <w:sz w:val="36"/>
          <w:szCs w:val="36"/>
          <w:rtl/>
        </w:rPr>
        <w:t>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أولاً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بإعداد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الأجهزة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سيتم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استخدامها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أثناء</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شكل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كتب</w:t>
      </w:r>
      <w:r w:rsidRPr="00040AB5">
        <w:rPr>
          <w:rFonts w:ascii="Traditional Arabic" w:hAnsi="Traditional Arabic" w:cs="Traditional Arabic"/>
          <w:sz w:val="36"/>
          <w:szCs w:val="36"/>
          <w:rtl/>
        </w:rPr>
        <w:t xml:space="preserve"> </w:t>
      </w:r>
      <w:r w:rsidRPr="0064267B">
        <w:rPr>
          <w:rFonts w:asciiTheme="majorBidi" w:hAnsiTheme="majorBidi" w:cstheme="majorBidi"/>
          <w:sz w:val="24"/>
          <w:szCs w:val="24"/>
        </w:rPr>
        <w:t>LKS</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وال</w:t>
      </w:r>
      <w:r w:rsidR="0064267B">
        <w:rPr>
          <w:rFonts w:ascii="Traditional Arabic" w:hAnsi="Traditional Arabic" w:cs="Traditional Arabic" w:hint="cs"/>
          <w:sz w:val="36"/>
          <w:szCs w:val="36"/>
          <w:rtl/>
        </w:rPr>
        <w:t>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بعد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ذلك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تكييف</w:t>
      </w:r>
      <w:r w:rsidRPr="00040AB5">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لمتابعة</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فيما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يتعلق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بسلسلة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الأنشطة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w:t>
      </w:r>
      <w:r w:rsidR="00827ECF">
        <w:rPr>
          <w:rFonts w:ascii="Traditional Arabic" w:hAnsi="Traditional Arabic" w:cs="Traditional Arabic" w:hint="cs"/>
          <w:sz w:val="36"/>
          <w:szCs w:val="36"/>
          <w:rtl/>
        </w:rPr>
        <w:t>اللقاء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الدورة الاولى</w:t>
      </w:r>
      <w:r w:rsidRPr="00040AB5">
        <w:rPr>
          <w:rFonts w:ascii="Traditional Arabic" w:hAnsi="Traditional Arabic" w:cs="Traditional Arabic" w:hint="cs"/>
          <w:sz w:val="36"/>
          <w:szCs w:val="36"/>
          <w:rtl/>
        </w:rPr>
        <w:t>،</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فيما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يلي</w:t>
      </w:r>
      <w:r w:rsidRPr="00040AB5">
        <w:rPr>
          <w:rFonts w:ascii="Traditional Arabic" w:hAnsi="Traditional Arabic" w:cs="Traditional Arabic"/>
          <w:sz w:val="36"/>
          <w:szCs w:val="36"/>
          <w:rtl/>
        </w:rPr>
        <w:t>:</w:t>
      </w:r>
    </w:p>
    <w:p w:rsidR="00040AB5" w:rsidRPr="00200591" w:rsidRDefault="00040AB5" w:rsidP="00200591">
      <w:pPr>
        <w:bidi/>
        <w:spacing w:after="0"/>
        <w:ind w:firstLine="474"/>
        <w:jc w:val="both"/>
        <w:rPr>
          <w:rFonts w:ascii="Traditional Arabic" w:hAnsi="Traditional Arabic" w:cs="Traditional Arabic"/>
          <w:b/>
          <w:bCs/>
          <w:sz w:val="36"/>
          <w:szCs w:val="36"/>
        </w:rPr>
      </w:pPr>
      <w:r w:rsidRPr="00200591">
        <w:rPr>
          <w:rFonts w:ascii="Traditional Arabic" w:hAnsi="Traditional Arabic" w:cs="Traditional Arabic" w:hint="cs"/>
          <w:b/>
          <w:bCs/>
          <w:sz w:val="36"/>
          <w:szCs w:val="36"/>
          <w:rtl/>
        </w:rPr>
        <w:lastRenderedPageBreak/>
        <w:t>أ</w:t>
      </w:r>
      <w:r w:rsidRPr="00200591">
        <w:rPr>
          <w:rFonts w:ascii="Traditional Arabic" w:hAnsi="Traditional Arabic" w:cs="Traditional Arabic"/>
          <w:b/>
          <w:bCs/>
          <w:sz w:val="36"/>
          <w:szCs w:val="36"/>
          <w:rtl/>
        </w:rPr>
        <w:t xml:space="preserve">) </w:t>
      </w:r>
      <w:r w:rsidRPr="00200591">
        <w:rPr>
          <w:rFonts w:ascii="Traditional Arabic" w:hAnsi="Traditional Arabic" w:cs="Traditional Arabic" w:hint="cs"/>
          <w:b/>
          <w:bCs/>
          <w:sz w:val="36"/>
          <w:szCs w:val="36"/>
          <w:rtl/>
        </w:rPr>
        <w:t>الأنشطة</w:t>
      </w:r>
      <w:r w:rsidRPr="00200591">
        <w:rPr>
          <w:rFonts w:ascii="Traditional Arabic" w:hAnsi="Traditional Arabic" w:cs="Traditional Arabic"/>
          <w:b/>
          <w:bCs/>
          <w:sz w:val="36"/>
          <w:szCs w:val="36"/>
          <w:rtl/>
        </w:rPr>
        <w:t xml:space="preserve"> </w:t>
      </w:r>
      <w:r w:rsidRPr="00200591">
        <w:rPr>
          <w:rFonts w:ascii="Traditional Arabic" w:hAnsi="Traditional Arabic" w:cs="Traditional Arabic" w:hint="cs"/>
          <w:b/>
          <w:bCs/>
          <w:sz w:val="36"/>
          <w:szCs w:val="36"/>
          <w:rtl/>
        </w:rPr>
        <w:t>الأولية</w:t>
      </w:r>
    </w:p>
    <w:p w:rsidR="00040AB5" w:rsidRPr="00040AB5" w:rsidRDefault="00040AB5" w:rsidP="00BC4D4F">
      <w:pPr>
        <w:bidi/>
        <w:spacing w:after="0"/>
        <w:ind w:left="474" w:firstLine="720"/>
        <w:jc w:val="both"/>
        <w:rPr>
          <w:rFonts w:ascii="Traditional Arabic" w:hAnsi="Traditional Arabic" w:cs="Traditional Arabic"/>
          <w:sz w:val="36"/>
          <w:szCs w:val="36"/>
        </w:rPr>
      </w:pP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w:t>
      </w:r>
      <w:r w:rsidR="00BC4D4F">
        <w:rPr>
          <w:rFonts w:ascii="Traditional Arabic" w:hAnsi="Traditional Arabic" w:cs="Traditional Arabic" w:hint="cs"/>
          <w:sz w:val="36"/>
          <w:szCs w:val="36"/>
          <w:rtl/>
        </w:rPr>
        <w:t>أنشطة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الأولي</w:t>
      </w:r>
      <w:r w:rsidR="00BC4D4F">
        <w:rPr>
          <w:rFonts w:ascii="Traditional Arabic" w:hAnsi="Traditional Arabic" w:cs="Traditional Arabic" w:hint="cs"/>
          <w:sz w:val="36"/>
          <w:szCs w:val="36"/>
          <w:rtl/>
        </w:rPr>
        <w:t>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العديد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الأشياء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يجب</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وهي</w:t>
      </w:r>
      <w:r w:rsidRPr="00040AB5">
        <w:rPr>
          <w:rFonts w:ascii="Traditional Arabic" w:hAnsi="Traditional Arabic" w:cs="Traditional Arabic"/>
          <w:sz w:val="36"/>
          <w:szCs w:val="36"/>
          <w:rtl/>
        </w:rPr>
        <w:t>:</w:t>
      </w:r>
    </w:p>
    <w:p w:rsidR="00040AB5" w:rsidRPr="00040AB5" w:rsidRDefault="00040AB5" w:rsidP="0020059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00BC4D4F">
        <w:rPr>
          <w:rFonts w:ascii="Traditional Arabic" w:hAnsi="Traditional Arabic" w:cs="Traditional Arabic" w:hint="cs"/>
          <w:sz w:val="36"/>
          <w:szCs w:val="36"/>
          <w:rtl/>
        </w:rPr>
        <w:t>ي</w:t>
      </w:r>
      <w:r w:rsidR="0064267B">
        <w:rPr>
          <w:rFonts w:ascii="Traditional Arabic" w:hAnsi="Traditional Arabic" w:cs="Traditional Arabic" w:hint="cs"/>
          <w:sz w:val="36"/>
          <w:szCs w:val="36"/>
          <w:rtl/>
        </w:rPr>
        <w:t>قوم</w:t>
      </w:r>
      <w:r w:rsidRPr="00040AB5">
        <w:rPr>
          <w:rFonts w:ascii="Traditional Arabic" w:hAnsi="Traditional Arabic" w:cs="Traditional Arabic"/>
          <w:sz w:val="36"/>
          <w:szCs w:val="36"/>
          <w:rtl/>
        </w:rPr>
        <w:t xml:space="preserve"> </w:t>
      </w:r>
      <w:r w:rsidR="00BC4D4F">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بالترحيب</w:t>
      </w:r>
      <w:r w:rsidRPr="00040AB5">
        <w:rPr>
          <w:rFonts w:ascii="Traditional Arabic" w:hAnsi="Traditional Arabic" w:cs="Traditional Arabic"/>
          <w:sz w:val="36"/>
          <w:szCs w:val="36"/>
          <w:rtl/>
        </w:rPr>
        <w:t xml:space="preserve"> </w:t>
      </w:r>
      <w:r w:rsidR="00BC4D4F">
        <w:rPr>
          <w:rFonts w:ascii="Traditional Arabic" w:hAnsi="Traditional Arabic" w:cs="Traditional Arabic" w:hint="cs"/>
          <w:sz w:val="36"/>
          <w:szCs w:val="36"/>
          <w:rtl/>
        </w:rPr>
        <w:t>والدعاء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معا</w:t>
      </w:r>
      <w:r w:rsidRPr="00040AB5">
        <w:rPr>
          <w:rFonts w:ascii="Traditional Arabic" w:hAnsi="Traditional Arabic" w:cs="Traditional Arabic"/>
          <w:sz w:val="36"/>
          <w:szCs w:val="36"/>
          <w:rtl/>
        </w:rPr>
        <w:t>.</w:t>
      </w:r>
    </w:p>
    <w:p w:rsidR="00040AB5" w:rsidRPr="00040AB5" w:rsidRDefault="00040AB5" w:rsidP="0085255C">
      <w:pPr>
        <w:bidi/>
        <w:spacing w:after="0"/>
        <w:ind w:left="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00BC4D4F">
        <w:rPr>
          <w:rFonts w:ascii="Traditional Arabic" w:hAnsi="Traditional Arabic" w:cs="Traditional Arabic" w:hint="cs"/>
          <w:sz w:val="36"/>
          <w:szCs w:val="36"/>
          <w:rtl/>
        </w:rPr>
        <w:t>يقوم 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بالتحقق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وجود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ونظافة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الملابس</w:t>
      </w:r>
      <w:r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والصف</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الدراسي</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ومقاعد</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الجلوس</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الملائمة</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لأنشطة</w:t>
      </w:r>
      <w:r w:rsidR="0085255C" w:rsidRPr="00040AB5">
        <w:rPr>
          <w:rFonts w:ascii="Traditional Arabic" w:hAnsi="Traditional Arabic" w:cs="Traditional Arabic"/>
          <w:sz w:val="36"/>
          <w:szCs w:val="36"/>
          <w:rtl/>
        </w:rPr>
        <w:t xml:space="preserve"> </w:t>
      </w:r>
      <w:r w:rsidR="0085255C" w:rsidRPr="00040AB5">
        <w:rPr>
          <w:rFonts w:ascii="Traditional Arabic" w:hAnsi="Traditional Arabic" w:cs="Traditional Arabic" w:hint="cs"/>
          <w:sz w:val="36"/>
          <w:szCs w:val="36"/>
          <w:rtl/>
        </w:rPr>
        <w:t>التعل</w:t>
      </w:r>
      <w:r w:rsidR="0085255C">
        <w:rPr>
          <w:rFonts w:ascii="Traditional Arabic" w:hAnsi="Traditional Arabic" w:cs="Traditional Arabic" w:hint="cs"/>
          <w:sz w:val="36"/>
          <w:szCs w:val="36"/>
          <w:rtl/>
        </w:rPr>
        <w:t>ي</w:t>
      </w:r>
      <w:r w:rsidR="0085255C" w:rsidRPr="00040AB5">
        <w:rPr>
          <w:rFonts w:ascii="Traditional Arabic" w:hAnsi="Traditional Arabic" w:cs="Traditional Arabic" w:hint="cs"/>
          <w:sz w:val="36"/>
          <w:szCs w:val="36"/>
          <w:rtl/>
        </w:rPr>
        <w:t>م</w:t>
      </w:r>
      <w:r w:rsidRPr="00040AB5">
        <w:rPr>
          <w:rFonts w:ascii="Traditional Arabic" w:hAnsi="Traditional Arabic" w:cs="Traditional Arabic"/>
          <w:sz w:val="36"/>
          <w:szCs w:val="36"/>
          <w:rtl/>
        </w:rPr>
        <w:t>.</w:t>
      </w:r>
    </w:p>
    <w:p w:rsidR="00040AB5" w:rsidRPr="00040AB5" w:rsidRDefault="00040AB5" w:rsidP="0020059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توفير</w:t>
      </w:r>
      <w:r w:rsidRPr="00040AB5">
        <w:rPr>
          <w:rFonts w:ascii="Traditional Arabic" w:hAnsi="Traditional Arabic" w:cs="Traditional Arabic"/>
          <w:sz w:val="36"/>
          <w:szCs w:val="36"/>
          <w:rtl/>
        </w:rPr>
        <w:t xml:space="preserve"> </w:t>
      </w:r>
      <w:r w:rsidR="003B0529">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الدافع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وتقديم</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الأهداف التعليمية</w:t>
      </w:r>
      <w:r w:rsidRPr="00040AB5">
        <w:rPr>
          <w:rFonts w:ascii="Traditional Arabic" w:hAnsi="Traditional Arabic" w:cs="Traditional Arabic"/>
          <w:sz w:val="36"/>
          <w:szCs w:val="36"/>
          <w:rtl/>
        </w:rPr>
        <w:t>.</w:t>
      </w:r>
    </w:p>
    <w:p w:rsidR="00040AB5" w:rsidRPr="00200591" w:rsidRDefault="00040AB5" w:rsidP="001E3C9A">
      <w:pPr>
        <w:bidi/>
        <w:spacing w:after="0"/>
        <w:ind w:firstLine="474"/>
        <w:jc w:val="both"/>
        <w:rPr>
          <w:rFonts w:ascii="Traditional Arabic" w:hAnsi="Traditional Arabic" w:cs="Traditional Arabic"/>
          <w:b/>
          <w:bCs/>
          <w:sz w:val="36"/>
          <w:szCs w:val="36"/>
        </w:rPr>
      </w:pPr>
      <w:r w:rsidRPr="00200591">
        <w:rPr>
          <w:rFonts w:ascii="Traditional Arabic" w:hAnsi="Traditional Arabic" w:cs="Traditional Arabic" w:hint="cs"/>
          <w:b/>
          <w:bCs/>
          <w:sz w:val="36"/>
          <w:szCs w:val="36"/>
          <w:rtl/>
        </w:rPr>
        <w:t>ب</w:t>
      </w:r>
      <w:r w:rsidRPr="00200591">
        <w:rPr>
          <w:rFonts w:ascii="Traditional Arabic" w:hAnsi="Traditional Arabic" w:cs="Traditional Arabic"/>
          <w:b/>
          <w:bCs/>
          <w:sz w:val="36"/>
          <w:szCs w:val="36"/>
          <w:rtl/>
        </w:rPr>
        <w:t xml:space="preserve">) </w:t>
      </w:r>
      <w:r w:rsidR="001E3C9A">
        <w:rPr>
          <w:rFonts w:ascii="Traditional Arabic" w:hAnsi="Traditional Arabic" w:cs="Traditional Arabic" w:hint="cs"/>
          <w:b/>
          <w:bCs/>
          <w:sz w:val="36"/>
          <w:szCs w:val="36"/>
          <w:rtl/>
        </w:rPr>
        <w:t>خطوات التنفيذ</w:t>
      </w:r>
    </w:p>
    <w:p w:rsidR="00040AB5" w:rsidRPr="00040AB5" w:rsidRDefault="00040AB5" w:rsidP="00040AB5">
      <w:pPr>
        <w:bidi/>
        <w:spacing w:after="0"/>
        <w:jc w:val="both"/>
        <w:rPr>
          <w:rFonts w:ascii="Traditional Arabic" w:hAnsi="Traditional Arabic" w:cs="Traditional Arabic"/>
          <w:sz w:val="36"/>
          <w:szCs w:val="36"/>
        </w:rPr>
      </w:pPr>
      <w:r w:rsidRPr="00040AB5">
        <w:rPr>
          <w:rFonts w:ascii="Traditional Arabic" w:hAnsi="Traditional Arabic" w:cs="Traditional Arabic" w:hint="eastAsia"/>
          <w:sz w:val="36"/>
          <w:szCs w:val="36"/>
          <w:rtl/>
        </w:rPr>
        <w:t> </w:t>
      </w:r>
      <w:r w:rsidR="00200591">
        <w:rPr>
          <w:rFonts w:ascii="Traditional Arabic" w:hAnsi="Traditional Arabic" w:cs="Traditional Arabic" w:hint="cs"/>
          <w:sz w:val="36"/>
          <w:szCs w:val="36"/>
          <w:rtl/>
        </w:rPr>
        <w:tab/>
      </w:r>
      <w:r w:rsidR="00200591">
        <w:rPr>
          <w:rFonts w:ascii="Traditional Arabic" w:hAnsi="Traditional Arabic" w:cs="Traditional Arabic" w:hint="cs"/>
          <w:sz w:val="36"/>
          <w:szCs w:val="36"/>
          <w:rtl/>
        </w:rPr>
        <w:tab/>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مرحلة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التنفيذ،</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الأشياء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يجب</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تشمل</w:t>
      </w:r>
      <w:r w:rsidRPr="00040AB5">
        <w:rPr>
          <w:rFonts w:ascii="Traditional Arabic" w:hAnsi="Traditional Arabic" w:cs="Traditional Arabic"/>
          <w:sz w:val="36"/>
          <w:szCs w:val="36"/>
          <w:rtl/>
        </w:rPr>
        <w:t>:</w:t>
      </w:r>
    </w:p>
    <w:p w:rsidR="00040AB5" w:rsidRPr="00040AB5" w:rsidRDefault="00040AB5" w:rsidP="00A9272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Pr="00040AB5">
        <w:rPr>
          <w:rFonts w:ascii="Traditional Arabic" w:hAnsi="Traditional Arabic" w:cs="Traditional Arabic" w:hint="cs"/>
          <w:sz w:val="36"/>
          <w:szCs w:val="36"/>
          <w:rtl/>
        </w:rPr>
        <w:t>يحدد</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w:t>
      </w:r>
    </w:p>
    <w:p w:rsidR="00040AB5" w:rsidRPr="00040AB5" w:rsidRDefault="00040AB5" w:rsidP="00A9272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طلبين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التقدم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لقراءة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المراد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دراسته</w:t>
      </w:r>
      <w:r w:rsidRPr="00040AB5">
        <w:rPr>
          <w:rFonts w:ascii="Traditional Arabic" w:hAnsi="Traditional Arabic" w:cs="Traditional Arabic"/>
          <w:sz w:val="36"/>
          <w:szCs w:val="36"/>
          <w:rtl/>
        </w:rPr>
        <w:t>.</w:t>
      </w:r>
    </w:p>
    <w:p w:rsidR="00040AB5" w:rsidRPr="00040AB5" w:rsidRDefault="00040AB5" w:rsidP="00A9272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يفسر</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معًا</w:t>
      </w:r>
      <w:r w:rsidRPr="00040AB5">
        <w:rPr>
          <w:rFonts w:ascii="Traditional Arabic" w:hAnsi="Traditional Arabic" w:cs="Traditional Arabic"/>
          <w:sz w:val="36"/>
          <w:szCs w:val="36"/>
          <w:rtl/>
        </w:rPr>
        <w:t>.</w:t>
      </w:r>
    </w:p>
    <w:p w:rsidR="00040AB5" w:rsidRPr="00040AB5" w:rsidRDefault="00040AB5" w:rsidP="00A9272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00060BAA">
        <w:rPr>
          <w:rFonts w:ascii="Traditional Arabic" w:hAnsi="Traditional Arabic" w:cs="Traditional Arabic" w:hint="cs"/>
          <w:sz w:val="36"/>
          <w:szCs w:val="36"/>
          <w:rtl/>
        </w:rPr>
        <w:t>ما كان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أي</w:t>
      </w:r>
      <w:r w:rsidRPr="00040AB5">
        <w:rPr>
          <w:rFonts w:ascii="Traditional Arabic" w:hAnsi="Traditional Arabic" w:cs="Traditional Arabic"/>
          <w:sz w:val="36"/>
          <w:szCs w:val="36"/>
          <w:rtl/>
        </w:rPr>
        <w:t xml:space="preserve"> </w:t>
      </w:r>
      <w:r w:rsidR="000808CB">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sidR="000808CB">
        <w:rPr>
          <w:rFonts w:ascii="Traditional Arabic" w:hAnsi="Traditional Arabic" w:cs="Traditional Arabic" w:hint="cs"/>
          <w:sz w:val="36"/>
          <w:szCs w:val="36"/>
          <w:rtl/>
        </w:rPr>
        <w:t>متروكون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خلفه</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عند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تفسير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w:t>
      </w:r>
    </w:p>
    <w:p w:rsidR="00040AB5" w:rsidRPr="00040AB5" w:rsidRDefault="00040AB5" w:rsidP="00A92721">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الاهتمام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سواء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المعنى</w:t>
      </w:r>
      <w:r w:rsidRPr="00040AB5">
        <w:rPr>
          <w:rFonts w:ascii="Traditional Arabic" w:hAnsi="Traditional Arabic" w:cs="Traditional Arabic"/>
          <w:sz w:val="36"/>
          <w:szCs w:val="36"/>
          <w:rtl/>
        </w:rPr>
        <w:t>.</w:t>
      </w:r>
    </w:p>
    <w:p w:rsidR="00040AB5" w:rsidRPr="0075253A" w:rsidRDefault="00040AB5" w:rsidP="0075253A">
      <w:pPr>
        <w:bidi/>
        <w:spacing w:after="0"/>
        <w:ind w:firstLine="474"/>
        <w:jc w:val="both"/>
        <w:rPr>
          <w:rFonts w:ascii="Traditional Arabic" w:hAnsi="Traditional Arabic" w:cs="Traditional Arabic"/>
          <w:b/>
          <w:bCs/>
          <w:sz w:val="36"/>
          <w:szCs w:val="36"/>
        </w:rPr>
      </w:pPr>
      <w:r w:rsidRPr="0075253A">
        <w:rPr>
          <w:rFonts w:ascii="Traditional Arabic" w:hAnsi="Traditional Arabic" w:cs="Traditional Arabic" w:hint="cs"/>
          <w:b/>
          <w:bCs/>
          <w:sz w:val="36"/>
          <w:szCs w:val="36"/>
          <w:rtl/>
        </w:rPr>
        <w:t>ج</w:t>
      </w:r>
      <w:r w:rsidRPr="0075253A">
        <w:rPr>
          <w:rFonts w:ascii="Traditional Arabic" w:hAnsi="Traditional Arabic" w:cs="Traditional Arabic"/>
          <w:b/>
          <w:bCs/>
          <w:sz w:val="36"/>
          <w:szCs w:val="36"/>
          <w:rtl/>
        </w:rPr>
        <w:t xml:space="preserve">) </w:t>
      </w:r>
      <w:r w:rsidR="000808CB">
        <w:rPr>
          <w:rFonts w:ascii="Traditional Arabic" w:hAnsi="Traditional Arabic" w:cs="Traditional Arabic" w:hint="cs"/>
          <w:b/>
          <w:bCs/>
          <w:sz w:val="36"/>
          <w:szCs w:val="36"/>
          <w:rtl/>
        </w:rPr>
        <w:t xml:space="preserve">خطوات </w:t>
      </w:r>
      <w:r w:rsidRPr="0075253A">
        <w:rPr>
          <w:rFonts w:ascii="Traditional Arabic" w:hAnsi="Traditional Arabic" w:cs="Traditional Arabic" w:hint="cs"/>
          <w:b/>
          <w:bCs/>
          <w:sz w:val="36"/>
          <w:szCs w:val="36"/>
          <w:rtl/>
        </w:rPr>
        <w:t>المتابعة</w:t>
      </w:r>
    </w:p>
    <w:p w:rsidR="00040AB5" w:rsidRPr="00040AB5" w:rsidRDefault="00040AB5" w:rsidP="0075253A">
      <w:pPr>
        <w:bidi/>
        <w:spacing w:after="0"/>
        <w:ind w:left="720" w:firstLine="720"/>
        <w:jc w:val="both"/>
        <w:rPr>
          <w:rFonts w:ascii="Traditional Arabic" w:hAnsi="Traditional Arabic" w:cs="Traditional Arabic"/>
          <w:sz w:val="36"/>
          <w:szCs w:val="36"/>
        </w:rPr>
      </w:pP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خطوات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المتابعة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تتضمن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الأشياء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يجب</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يلي</w:t>
      </w:r>
      <w:r w:rsidRPr="00040AB5">
        <w:rPr>
          <w:rFonts w:ascii="Traditional Arabic" w:hAnsi="Traditional Arabic" w:cs="Traditional Arabic"/>
          <w:sz w:val="36"/>
          <w:szCs w:val="36"/>
          <w:rtl/>
        </w:rPr>
        <w:t>:</w:t>
      </w:r>
    </w:p>
    <w:p w:rsidR="00040AB5" w:rsidRPr="00040AB5" w:rsidRDefault="00040AB5" w:rsidP="007329C8">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00FC685B">
        <w:rPr>
          <w:rFonts w:ascii="Traditional Arabic" w:hAnsi="Traditional Arabic" w:cs="Traditional Arabic" w:hint="cs"/>
          <w:sz w:val="36"/>
          <w:szCs w:val="36"/>
          <w:rtl/>
        </w:rPr>
        <w:t>يوزع</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باستخدام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040AB5" w:rsidRPr="00040AB5" w:rsidRDefault="00040AB5" w:rsidP="00FC685B">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يشرح</w:t>
      </w:r>
      <w:r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كيفية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ملء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سؤال</w:t>
      </w:r>
      <w:r w:rsidRPr="00040AB5">
        <w:rPr>
          <w:rFonts w:ascii="Traditional Arabic" w:hAnsi="Traditional Arabic" w:cs="Traditional Arabic"/>
          <w:sz w:val="36"/>
          <w:szCs w:val="36"/>
          <w:rtl/>
        </w:rPr>
        <w:t xml:space="preserve"> </w:t>
      </w:r>
      <w:r w:rsidR="00FC685B" w:rsidRPr="00040AB5">
        <w:rPr>
          <w:rFonts w:ascii="Traditional Arabic" w:hAnsi="Traditional Arabic" w:cs="Traditional Arabic" w:hint="cs"/>
          <w:sz w:val="36"/>
          <w:szCs w:val="36"/>
          <w:rtl/>
        </w:rPr>
        <w:t>الكلمات</w:t>
      </w:r>
      <w:r w:rsidR="00FC685B" w:rsidRPr="00040AB5">
        <w:rPr>
          <w:rFonts w:ascii="Traditional Arabic" w:hAnsi="Traditional Arabic" w:cs="Traditional Arabic"/>
          <w:sz w:val="36"/>
          <w:szCs w:val="36"/>
          <w:rtl/>
        </w:rPr>
        <w:t xml:space="preserve"> </w:t>
      </w:r>
      <w:r w:rsidR="00FC685B"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040AB5" w:rsidRPr="00040AB5" w:rsidRDefault="00040AB5" w:rsidP="007C7A86">
      <w:pPr>
        <w:bidi/>
        <w:spacing w:after="0"/>
        <w:ind w:left="616"/>
        <w:jc w:val="both"/>
        <w:rPr>
          <w:rFonts w:ascii="Traditional Arabic" w:hAnsi="Traditional Arabic" w:cs="Traditional Arabic"/>
          <w:sz w:val="36"/>
          <w:szCs w:val="36"/>
        </w:rPr>
      </w:pPr>
      <w:r w:rsidRPr="00040AB5">
        <w:rPr>
          <w:rFonts w:ascii="Traditional Arabic" w:hAnsi="Traditional Arabic" w:cs="Traditional Arabic"/>
          <w:sz w:val="36"/>
          <w:szCs w:val="36"/>
          <w:rtl/>
        </w:rPr>
        <w:lastRenderedPageBreak/>
        <w:t xml:space="preserve">3)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أخرى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إجراؤها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وقت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سابق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إذا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كان</w:t>
      </w:r>
      <w:r w:rsidRPr="00040AB5">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يزالون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يتذكرون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w:t>
      </w:r>
      <w:r w:rsidRPr="00040AB5">
        <w:rPr>
          <w:rFonts w:ascii="Traditional Arabic" w:hAnsi="Traditional Arabic" w:cs="Traditional Arabic"/>
          <w:sz w:val="36"/>
          <w:szCs w:val="36"/>
          <w:rtl/>
        </w:rPr>
        <w:t>.</w:t>
      </w:r>
    </w:p>
    <w:p w:rsidR="00040AB5" w:rsidRPr="00040AB5" w:rsidRDefault="00040AB5" w:rsidP="007940EC">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002E17B3">
        <w:rPr>
          <w:rFonts w:ascii="Traditional Arabic" w:hAnsi="Traditional Arabic" w:cs="Traditional Arabic" w:hint="cs"/>
          <w:sz w:val="36"/>
          <w:szCs w:val="36"/>
          <w:rtl/>
        </w:rPr>
        <w:t>يستنتج</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Pr="00040AB5">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w:t>
      </w:r>
    </w:p>
    <w:p w:rsidR="00040AB5" w:rsidRDefault="00040AB5" w:rsidP="007940EC">
      <w:pPr>
        <w:bidi/>
        <w:spacing w:after="0"/>
        <w:ind w:firstLine="616"/>
        <w:jc w:val="both"/>
        <w:rPr>
          <w:rFonts w:ascii="Traditional Arabic" w:hAnsi="Traditional Arabic" w:cs="Traditional Arabic"/>
          <w:sz w:val="36"/>
          <w:szCs w:val="36"/>
          <w:rtl/>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يوفر</w:t>
      </w:r>
      <w:r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الدوافع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w:t>
      </w:r>
      <w:r w:rsidR="000D62EB">
        <w:rPr>
          <w:rFonts w:ascii="Traditional Arabic" w:hAnsi="Traditional Arabic" w:cs="Traditional Arabic" w:hint="cs"/>
          <w:sz w:val="36"/>
          <w:szCs w:val="36"/>
          <w:rtl/>
        </w:rPr>
        <w:t>يغلق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الدرس</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بقول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مرحباً</w:t>
      </w:r>
      <w:r w:rsidRPr="00040AB5">
        <w:rPr>
          <w:rFonts w:ascii="Traditional Arabic" w:hAnsi="Traditional Arabic" w:cs="Traditional Arabic"/>
          <w:sz w:val="36"/>
          <w:szCs w:val="36"/>
          <w:rtl/>
        </w:rPr>
        <w:t>.</w:t>
      </w:r>
    </w:p>
    <w:p w:rsidR="00AC7A82" w:rsidRPr="00AC7A82" w:rsidRDefault="00AC7A82" w:rsidP="00AC7A82">
      <w:pPr>
        <w:bidi/>
        <w:spacing w:after="0" w:line="240" w:lineRule="auto"/>
        <w:ind w:firstLine="616"/>
        <w:jc w:val="both"/>
        <w:rPr>
          <w:rFonts w:ascii="Traditional Arabic" w:hAnsi="Traditional Arabic" w:cs="Traditional Arabic"/>
          <w:sz w:val="20"/>
          <w:szCs w:val="20"/>
        </w:rPr>
      </w:pPr>
    </w:p>
    <w:p w:rsidR="00040AB5" w:rsidRPr="004A2425" w:rsidRDefault="00AC7A82" w:rsidP="00AC7A82">
      <w:pPr>
        <w:bidi/>
        <w:spacing w:after="0"/>
        <w:ind w:firstLine="191"/>
        <w:jc w:val="both"/>
        <w:rPr>
          <w:rFonts w:ascii="Traditional Arabic" w:hAnsi="Traditional Arabic" w:cs="Traditional Arabic"/>
          <w:b/>
          <w:bCs/>
          <w:sz w:val="36"/>
          <w:szCs w:val="36"/>
        </w:rPr>
      </w:pPr>
      <w:r w:rsidRPr="004A2425">
        <w:rPr>
          <w:rFonts w:ascii="Traditional Arabic" w:hAnsi="Traditional Arabic" w:cs="Traditional Arabic" w:hint="cs"/>
          <w:b/>
          <w:bCs/>
          <w:sz w:val="36"/>
          <w:szCs w:val="36"/>
          <w:rtl/>
        </w:rPr>
        <w:t>2)</w:t>
      </w:r>
      <w:r w:rsidR="00040AB5" w:rsidRPr="004A2425">
        <w:rPr>
          <w:rFonts w:ascii="Traditional Arabic" w:hAnsi="Traditional Arabic" w:cs="Traditional Arabic"/>
          <w:b/>
          <w:bCs/>
          <w:sz w:val="36"/>
          <w:szCs w:val="36"/>
          <w:rtl/>
        </w:rPr>
        <w:t xml:space="preserve">. </w:t>
      </w:r>
      <w:r w:rsidR="00827ECF" w:rsidRPr="004A2425">
        <w:rPr>
          <w:rFonts w:ascii="Traditional Arabic" w:hAnsi="Traditional Arabic" w:cs="Traditional Arabic" w:hint="cs"/>
          <w:b/>
          <w:bCs/>
          <w:sz w:val="36"/>
          <w:szCs w:val="36"/>
          <w:rtl/>
        </w:rPr>
        <w:t>اللقاء</w:t>
      </w:r>
      <w:r w:rsidR="00040AB5" w:rsidRPr="004A2425">
        <w:rPr>
          <w:rFonts w:ascii="Traditional Arabic" w:hAnsi="Traditional Arabic" w:cs="Traditional Arabic"/>
          <w:b/>
          <w:bCs/>
          <w:sz w:val="36"/>
          <w:szCs w:val="36"/>
          <w:rtl/>
        </w:rPr>
        <w:t xml:space="preserve"> </w:t>
      </w:r>
      <w:r w:rsidR="00C400B4" w:rsidRPr="004A2425">
        <w:rPr>
          <w:rFonts w:ascii="Traditional Arabic" w:hAnsi="Traditional Arabic" w:cs="Traditional Arabic" w:hint="cs"/>
          <w:b/>
          <w:bCs/>
          <w:sz w:val="36"/>
          <w:szCs w:val="36"/>
          <w:rtl/>
        </w:rPr>
        <w:t>ال</w:t>
      </w:r>
      <w:r w:rsidRPr="004A2425">
        <w:rPr>
          <w:rFonts w:ascii="Traditional Arabic" w:hAnsi="Traditional Arabic" w:cs="Traditional Arabic" w:hint="cs"/>
          <w:b/>
          <w:bCs/>
          <w:sz w:val="36"/>
          <w:szCs w:val="36"/>
          <w:rtl/>
        </w:rPr>
        <w:t>ثاني</w:t>
      </w:r>
      <w:r w:rsidR="00C400B4" w:rsidRPr="004A2425">
        <w:rPr>
          <w:rFonts w:ascii="Traditional Arabic" w:hAnsi="Traditional Arabic" w:cs="Traditional Arabic" w:hint="cs"/>
          <w:b/>
          <w:bCs/>
          <w:sz w:val="36"/>
          <w:szCs w:val="36"/>
          <w:rtl/>
        </w:rPr>
        <w:t xml:space="preserve"> في </w:t>
      </w:r>
      <w:r w:rsidR="00040AB5" w:rsidRPr="004A2425">
        <w:rPr>
          <w:rFonts w:ascii="Traditional Arabic" w:hAnsi="Traditional Arabic" w:cs="Traditional Arabic" w:hint="cs"/>
          <w:b/>
          <w:bCs/>
          <w:sz w:val="36"/>
          <w:szCs w:val="36"/>
          <w:rtl/>
        </w:rPr>
        <w:t>الدورة</w:t>
      </w:r>
      <w:r w:rsidR="00040AB5" w:rsidRPr="004A2425">
        <w:rPr>
          <w:rFonts w:ascii="Traditional Arabic" w:hAnsi="Traditional Arabic" w:cs="Traditional Arabic"/>
          <w:b/>
          <w:bCs/>
          <w:sz w:val="36"/>
          <w:szCs w:val="36"/>
          <w:rtl/>
        </w:rPr>
        <w:t xml:space="preserve"> </w:t>
      </w:r>
      <w:r w:rsidRPr="004A2425">
        <w:rPr>
          <w:rFonts w:ascii="Traditional Arabic" w:hAnsi="Traditional Arabic" w:cs="Traditional Arabic" w:hint="cs"/>
          <w:b/>
          <w:bCs/>
          <w:sz w:val="36"/>
          <w:szCs w:val="36"/>
          <w:rtl/>
        </w:rPr>
        <w:t>الاولى</w:t>
      </w:r>
    </w:p>
    <w:p w:rsidR="004A2425" w:rsidRDefault="00040AB5" w:rsidP="004A2425">
      <w:pPr>
        <w:bidi/>
        <w:spacing w:after="0"/>
        <w:ind w:left="191" w:firstLine="720"/>
        <w:jc w:val="both"/>
        <w:rPr>
          <w:rFonts w:ascii="Traditional Arabic" w:hAnsi="Traditional Arabic" w:cs="Traditional Arabic"/>
          <w:sz w:val="36"/>
          <w:szCs w:val="36"/>
          <w:rtl/>
          <w:lang w:bidi="ar-DZ"/>
        </w:rPr>
      </w:pPr>
      <w:r w:rsidRPr="00040AB5">
        <w:rPr>
          <w:rFonts w:ascii="Traditional Arabic" w:hAnsi="Traditional Arabic" w:cs="Traditional Arabic" w:hint="cs"/>
          <w:sz w:val="36"/>
          <w:szCs w:val="36"/>
          <w:rtl/>
        </w:rPr>
        <w:t>وعقد</w:t>
      </w:r>
      <w:r w:rsidRPr="00040AB5">
        <w:rPr>
          <w:rFonts w:ascii="Traditional Arabic" w:hAnsi="Traditional Arabic" w:cs="Traditional Arabic"/>
          <w:sz w:val="36"/>
          <w:szCs w:val="36"/>
          <w:rtl/>
        </w:rPr>
        <w:t xml:space="preserve"> </w:t>
      </w:r>
      <w:r w:rsidR="007C7A86">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الثاني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الدورة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يوم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الأربعاء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الساعة</w:t>
      </w:r>
      <w:r w:rsidRPr="00040AB5">
        <w:rPr>
          <w:rFonts w:ascii="Traditional Arabic" w:hAnsi="Traditional Arabic" w:cs="Traditional Arabic"/>
          <w:sz w:val="36"/>
          <w:szCs w:val="36"/>
          <w:rtl/>
        </w:rPr>
        <w:t xml:space="preserve"> 10:30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الساعة</w:t>
      </w:r>
      <w:r w:rsidRPr="00040AB5">
        <w:rPr>
          <w:rFonts w:ascii="Traditional Arabic" w:hAnsi="Traditional Arabic" w:cs="Traditional Arabic"/>
          <w:sz w:val="36"/>
          <w:szCs w:val="36"/>
          <w:rtl/>
        </w:rPr>
        <w:t xml:space="preserve"> 11:30. </w:t>
      </w:r>
      <w:r w:rsidRPr="00040AB5">
        <w:rPr>
          <w:rFonts w:ascii="Traditional Arabic" w:hAnsi="Traditional Arabic" w:cs="Traditional Arabic" w:hint="cs"/>
          <w:sz w:val="36"/>
          <w:szCs w:val="36"/>
          <w:rtl/>
        </w:rPr>
        <w:t>تنفيذ</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الدورة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00921DD0">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الثاني،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يقدم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التعل</w:t>
      </w:r>
      <w:r w:rsidR="00C865AD">
        <w:rPr>
          <w:rFonts w:ascii="Traditional Arabic" w:hAnsi="Traditional Arabic" w:cs="Traditional Arabic" w:hint="cs"/>
          <w:sz w:val="36"/>
          <w:szCs w:val="36"/>
          <w:rtl/>
        </w:rPr>
        <w:t>ي</w:t>
      </w:r>
      <w:r w:rsidRPr="00040AB5">
        <w:rPr>
          <w:rFonts w:ascii="Traditional Arabic" w:hAnsi="Traditional Arabic" w:cs="Traditional Arabic" w:hint="cs"/>
          <w:sz w:val="36"/>
          <w:szCs w:val="36"/>
          <w:rtl/>
        </w:rPr>
        <w:t>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التالي</w:t>
      </w:r>
      <w:r w:rsidR="00C865AD">
        <w:rPr>
          <w:rFonts w:ascii="Traditional Arabic" w:hAnsi="Traditional Arabic" w:cs="Traditional Arabic" w:hint="cs"/>
          <w:sz w:val="36"/>
          <w:szCs w:val="36"/>
          <w:rtl/>
        </w:rPr>
        <w:t>:</w:t>
      </w:r>
    </w:p>
    <w:p w:rsidR="00040AB5" w:rsidRPr="004A2425" w:rsidRDefault="004A2425" w:rsidP="004A2425">
      <w:pPr>
        <w:bidi/>
        <w:spacing w:after="0"/>
        <w:ind w:firstLine="474"/>
        <w:jc w:val="both"/>
        <w:rPr>
          <w:rFonts w:ascii="Traditional Arabic" w:hAnsi="Traditional Arabic" w:cs="Traditional Arabic"/>
          <w:b/>
          <w:bCs/>
          <w:sz w:val="36"/>
          <w:szCs w:val="36"/>
        </w:rPr>
      </w:pPr>
      <w:r w:rsidRPr="004A2425">
        <w:rPr>
          <w:rFonts w:ascii="Traditional Arabic" w:hAnsi="Traditional Arabic" w:cs="Traditional Arabic" w:hint="cs"/>
          <w:b/>
          <w:bCs/>
          <w:sz w:val="36"/>
          <w:szCs w:val="36"/>
          <w:rtl/>
        </w:rPr>
        <w:t>أ</w:t>
      </w:r>
      <w:r w:rsidR="00040AB5" w:rsidRPr="004A2425">
        <w:rPr>
          <w:rFonts w:ascii="Traditional Arabic" w:hAnsi="Traditional Arabic" w:cs="Traditional Arabic"/>
          <w:b/>
          <w:bCs/>
          <w:sz w:val="36"/>
          <w:szCs w:val="36"/>
          <w:rtl/>
        </w:rPr>
        <w:t xml:space="preserve">) </w:t>
      </w:r>
      <w:r w:rsidR="00040AB5" w:rsidRPr="004A2425">
        <w:rPr>
          <w:rFonts w:ascii="Traditional Arabic" w:hAnsi="Traditional Arabic" w:cs="Traditional Arabic" w:hint="cs"/>
          <w:b/>
          <w:bCs/>
          <w:sz w:val="36"/>
          <w:szCs w:val="36"/>
          <w:rtl/>
        </w:rPr>
        <w:t>ال</w:t>
      </w:r>
      <w:r w:rsidRPr="004A2425">
        <w:rPr>
          <w:rFonts w:ascii="Traditional Arabic" w:hAnsi="Traditional Arabic" w:cs="Traditional Arabic" w:hint="cs"/>
          <w:b/>
          <w:bCs/>
          <w:sz w:val="36"/>
          <w:szCs w:val="36"/>
          <w:rtl/>
        </w:rPr>
        <w:t>أنشطة</w:t>
      </w:r>
      <w:r w:rsidR="00040AB5" w:rsidRPr="004A2425">
        <w:rPr>
          <w:rFonts w:ascii="Traditional Arabic" w:hAnsi="Traditional Arabic" w:cs="Traditional Arabic"/>
          <w:b/>
          <w:bCs/>
          <w:sz w:val="36"/>
          <w:szCs w:val="36"/>
          <w:rtl/>
        </w:rPr>
        <w:t xml:space="preserve"> </w:t>
      </w:r>
      <w:r w:rsidR="00040AB5" w:rsidRPr="004A2425">
        <w:rPr>
          <w:rFonts w:ascii="Traditional Arabic" w:hAnsi="Traditional Arabic" w:cs="Traditional Arabic" w:hint="cs"/>
          <w:b/>
          <w:bCs/>
          <w:sz w:val="36"/>
          <w:szCs w:val="36"/>
          <w:rtl/>
        </w:rPr>
        <w:t>الأولي</w:t>
      </w:r>
      <w:r w:rsidRPr="004A2425">
        <w:rPr>
          <w:rFonts w:ascii="Traditional Arabic" w:hAnsi="Traditional Arabic" w:cs="Traditional Arabic" w:hint="cs"/>
          <w:b/>
          <w:bCs/>
          <w:sz w:val="36"/>
          <w:szCs w:val="36"/>
          <w:rtl/>
        </w:rPr>
        <w:t>ة</w:t>
      </w:r>
    </w:p>
    <w:p w:rsidR="00040AB5" w:rsidRPr="00040AB5" w:rsidRDefault="00040AB5" w:rsidP="004A2425">
      <w:pPr>
        <w:bidi/>
        <w:spacing w:after="0"/>
        <w:ind w:left="720" w:firstLine="720"/>
        <w:jc w:val="both"/>
        <w:rPr>
          <w:rFonts w:ascii="Traditional Arabic" w:hAnsi="Traditional Arabic" w:cs="Traditional Arabic"/>
          <w:sz w:val="36"/>
          <w:szCs w:val="36"/>
        </w:rPr>
      </w:pP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النشاط</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الأولي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العديد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الأشياء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يجب</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وهي</w:t>
      </w:r>
      <w:r w:rsidRPr="00040AB5">
        <w:rPr>
          <w:rFonts w:ascii="Traditional Arabic" w:hAnsi="Traditional Arabic" w:cs="Traditional Arabic"/>
          <w:sz w:val="36"/>
          <w:szCs w:val="36"/>
          <w:rtl/>
        </w:rPr>
        <w:t>:</w:t>
      </w:r>
    </w:p>
    <w:p w:rsidR="00040AB5" w:rsidRPr="00040AB5" w:rsidRDefault="004A2425" w:rsidP="004A2425">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يرحب</w:t>
      </w:r>
      <w:r w:rsidR="00040AB5"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251921">
        <w:rPr>
          <w:rFonts w:ascii="Traditional Arabic" w:hAnsi="Traditional Arabic" w:cs="Traditional Arabic" w:hint="cs"/>
          <w:sz w:val="36"/>
          <w:szCs w:val="36"/>
          <w:rtl/>
        </w:rPr>
        <w:t>والدعاء</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معًا</w:t>
      </w:r>
      <w:r w:rsidR="00040AB5" w:rsidRPr="00040AB5">
        <w:rPr>
          <w:rFonts w:ascii="Traditional Arabic" w:hAnsi="Traditional Arabic" w:cs="Traditional Arabic"/>
          <w:sz w:val="36"/>
          <w:szCs w:val="36"/>
          <w:rtl/>
        </w:rPr>
        <w:t>.</w:t>
      </w:r>
    </w:p>
    <w:p w:rsidR="00040AB5" w:rsidRPr="00040AB5" w:rsidRDefault="004A2425" w:rsidP="004A2425">
      <w:pPr>
        <w:bidi/>
        <w:spacing w:after="0"/>
        <w:ind w:left="616"/>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يتحقق</w:t>
      </w:r>
      <w:r w:rsidR="00040AB5"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من</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وجود</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ونظافة</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الملابس</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ونظافة</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الصف</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الدراسي</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ومقاعد</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الجلوس</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الملائمة</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لأنشطة</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التعل</w:t>
      </w:r>
      <w:r w:rsidR="00251921">
        <w:rPr>
          <w:rFonts w:ascii="Traditional Arabic" w:hAnsi="Traditional Arabic" w:cs="Traditional Arabic" w:hint="cs"/>
          <w:sz w:val="36"/>
          <w:szCs w:val="36"/>
          <w:rtl/>
        </w:rPr>
        <w:t>ي</w:t>
      </w:r>
      <w:r w:rsidR="00040AB5" w:rsidRPr="00040AB5">
        <w:rPr>
          <w:rFonts w:ascii="Traditional Arabic" w:hAnsi="Traditional Arabic" w:cs="Traditional Arabic" w:hint="cs"/>
          <w:sz w:val="36"/>
          <w:szCs w:val="36"/>
          <w:rtl/>
        </w:rPr>
        <w:t>م</w:t>
      </w:r>
      <w:r w:rsidR="00040AB5" w:rsidRPr="00040AB5">
        <w:rPr>
          <w:rFonts w:ascii="Traditional Arabic" w:hAnsi="Traditional Arabic" w:cs="Traditional Arabic"/>
          <w:sz w:val="36"/>
          <w:szCs w:val="36"/>
          <w:rtl/>
        </w:rPr>
        <w:t>.</w:t>
      </w:r>
    </w:p>
    <w:p w:rsidR="004A2425" w:rsidRPr="00200591" w:rsidRDefault="004A2425" w:rsidP="0002175A">
      <w:pPr>
        <w:bidi/>
        <w:spacing w:after="0"/>
        <w:ind w:firstLine="474"/>
        <w:jc w:val="both"/>
        <w:rPr>
          <w:rFonts w:ascii="Traditional Arabic" w:hAnsi="Traditional Arabic" w:cs="Traditional Arabic"/>
          <w:b/>
          <w:bCs/>
          <w:sz w:val="36"/>
          <w:szCs w:val="36"/>
        </w:rPr>
      </w:pPr>
      <w:r w:rsidRPr="00200591">
        <w:rPr>
          <w:rFonts w:ascii="Traditional Arabic" w:hAnsi="Traditional Arabic" w:cs="Traditional Arabic" w:hint="cs"/>
          <w:b/>
          <w:bCs/>
          <w:sz w:val="36"/>
          <w:szCs w:val="36"/>
          <w:rtl/>
        </w:rPr>
        <w:t>ب</w:t>
      </w:r>
      <w:r w:rsidRPr="00200591">
        <w:rPr>
          <w:rFonts w:ascii="Traditional Arabic" w:hAnsi="Traditional Arabic" w:cs="Traditional Arabic"/>
          <w:b/>
          <w:bCs/>
          <w:sz w:val="36"/>
          <w:szCs w:val="36"/>
          <w:rtl/>
        </w:rPr>
        <w:t xml:space="preserve">) </w:t>
      </w:r>
      <w:r w:rsidR="0002175A">
        <w:rPr>
          <w:rFonts w:ascii="Traditional Arabic" w:hAnsi="Traditional Arabic" w:cs="Traditional Arabic" w:hint="cs"/>
          <w:b/>
          <w:bCs/>
          <w:sz w:val="36"/>
          <w:szCs w:val="36"/>
          <w:rtl/>
        </w:rPr>
        <w:t>خطوات التنفيذ</w:t>
      </w:r>
    </w:p>
    <w:p w:rsidR="00040AB5" w:rsidRPr="00040AB5" w:rsidRDefault="00040AB5" w:rsidP="004A2425">
      <w:pPr>
        <w:bidi/>
        <w:spacing w:after="0"/>
        <w:ind w:left="720" w:firstLine="720"/>
        <w:jc w:val="both"/>
        <w:rPr>
          <w:rFonts w:ascii="Traditional Arabic" w:hAnsi="Traditional Arabic" w:cs="Traditional Arabic"/>
          <w:sz w:val="36"/>
          <w:szCs w:val="36"/>
        </w:rPr>
      </w:pP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مرحلة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التنفيذ،</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الأشياء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يجب</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تشمل</w:t>
      </w:r>
      <w:r w:rsidRPr="00040AB5">
        <w:rPr>
          <w:rFonts w:ascii="Traditional Arabic" w:hAnsi="Traditional Arabic" w:cs="Traditional Arabic"/>
          <w:sz w:val="36"/>
          <w:szCs w:val="36"/>
          <w:rtl/>
        </w:rPr>
        <w:t>:</w:t>
      </w:r>
    </w:p>
    <w:p w:rsidR="00040AB5" w:rsidRPr="00040AB5" w:rsidRDefault="004A2425" w:rsidP="004A2425">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يسأل</w:t>
      </w:r>
      <w:r w:rsidR="00040AB5"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عن</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المواد</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في</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الأسبوع</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الماضي</w:t>
      </w:r>
      <w:r w:rsidR="00040AB5" w:rsidRPr="00040AB5">
        <w:rPr>
          <w:rFonts w:ascii="Traditional Arabic" w:hAnsi="Traditional Arabic" w:cs="Traditional Arabic"/>
          <w:sz w:val="36"/>
          <w:szCs w:val="36"/>
          <w:rtl/>
        </w:rPr>
        <w:t>.</w:t>
      </w:r>
    </w:p>
    <w:p w:rsidR="00040AB5" w:rsidRPr="00040AB5" w:rsidRDefault="004A2425" w:rsidP="004A2425">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يشرح</w:t>
      </w:r>
      <w:r w:rsidR="00040AB5"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مخطط</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المادة</w:t>
      </w:r>
      <w:r w:rsidR="00040AB5" w:rsidRPr="00040AB5">
        <w:rPr>
          <w:rFonts w:ascii="Traditional Arabic" w:hAnsi="Traditional Arabic" w:cs="Traditional Arabic"/>
          <w:sz w:val="36"/>
          <w:szCs w:val="36"/>
          <w:rtl/>
        </w:rPr>
        <w:t>.</w:t>
      </w:r>
    </w:p>
    <w:p w:rsidR="00040AB5" w:rsidRPr="00040AB5" w:rsidRDefault="004A2425" w:rsidP="004A2425">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يطلب</w:t>
      </w:r>
      <w:r w:rsidR="00040AB5" w:rsidRPr="00040AB5">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من</w:t>
      </w:r>
      <w:r w:rsidR="00040AB5"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طلبين</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المضي</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قدمًا</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لقراءة</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النص</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المراد</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تعلم</w:t>
      </w:r>
      <w:r w:rsidR="00897EF8">
        <w:rPr>
          <w:rFonts w:ascii="Traditional Arabic" w:hAnsi="Traditional Arabic" w:cs="Traditional Arabic" w:hint="cs"/>
          <w:sz w:val="36"/>
          <w:szCs w:val="36"/>
          <w:rtl/>
        </w:rPr>
        <w:t>ي</w:t>
      </w:r>
      <w:r w:rsidR="00040AB5" w:rsidRPr="00040AB5">
        <w:rPr>
          <w:rFonts w:ascii="Traditional Arabic" w:hAnsi="Traditional Arabic" w:cs="Traditional Arabic" w:hint="cs"/>
          <w:sz w:val="36"/>
          <w:szCs w:val="36"/>
          <w:rtl/>
        </w:rPr>
        <w:t>ه</w:t>
      </w:r>
      <w:r w:rsidR="00040AB5" w:rsidRPr="00040AB5">
        <w:rPr>
          <w:rFonts w:ascii="Traditional Arabic" w:hAnsi="Traditional Arabic" w:cs="Traditional Arabic"/>
          <w:sz w:val="36"/>
          <w:szCs w:val="36"/>
          <w:rtl/>
        </w:rPr>
        <w:t>.</w:t>
      </w:r>
    </w:p>
    <w:p w:rsidR="00040AB5" w:rsidRPr="00040AB5" w:rsidRDefault="004A2425" w:rsidP="004A2425">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4</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يفسر</w:t>
      </w:r>
      <w:r w:rsidR="00040AB5" w:rsidRPr="00040AB5">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النص</w:t>
      </w:r>
      <w:r w:rsidR="00040AB5" w:rsidRPr="00040AB5">
        <w:rPr>
          <w:rFonts w:ascii="Traditional Arabic" w:hAnsi="Traditional Arabic" w:cs="Traditional Arabic"/>
          <w:sz w:val="36"/>
          <w:szCs w:val="36"/>
          <w:rtl/>
        </w:rPr>
        <w:t xml:space="preserve"> </w:t>
      </w:r>
      <w:r w:rsidR="00040AB5" w:rsidRPr="00040AB5">
        <w:rPr>
          <w:rFonts w:ascii="Traditional Arabic" w:hAnsi="Traditional Arabic" w:cs="Traditional Arabic" w:hint="cs"/>
          <w:sz w:val="36"/>
          <w:szCs w:val="36"/>
          <w:rtl/>
        </w:rPr>
        <w:t>معًا</w:t>
      </w:r>
      <w:r w:rsidR="00040AB5" w:rsidRPr="00040AB5">
        <w:rPr>
          <w:rFonts w:ascii="Traditional Arabic" w:hAnsi="Traditional Arabic" w:cs="Traditional Arabic"/>
          <w:sz w:val="36"/>
          <w:szCs w:val="36"/>
          <w:rtl/>
        </w:rPr>
        <w:t>.</w:t>
      </w:r>
    </w:p>
    <w:p w:rsidR="006F1089" w:rsidRPr="00040AB5" w:rsidRDefault="006F1089" w:rsidP="006F1089">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00060BAA">
        <w:rPr>
          <w:rFonts w:ascii="Traditional Arabic" w:hAnsi="Traditional Arabic" w:cs="Traditional Arabic" w:hint="cs"/>
          <w:sz w:val="36"/>
          <w:szCs w:val="36"/>
          <w:rtl/>
        </w:rPr>
        <w:t>ما كان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أي</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متروكون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خلفه</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عند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تفسير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w:t>
      </w:r>
    </w:p>
    <w:p w:rsidR="006F1089" w:rsidRPr="00040AB5" w:rsidRDefault="006F1089" w:rsidP="006F1089">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6</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الاهتمام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سواء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المعنى</w:t>
      </w:r>
      <w:r w:rsidRPr="00040AB5">
        <w:rPr>
          <w:rFonts w:ascii="Traditional Arabic" w:hAnsi="Traditional Arabic" w:cs="Traditional Arabic"/>
          <w:sz w:val="36"/>
          <w:szCs w:val="36"/>
          <w:rtl/>
        </w:rPr>
        <w:t>.</w:t>
      </w:r>
    </w:p>
    <w:p w:rsidR="004A2425" w:rsidRDefault="004A2425" w:rsidP="004A2425">
      <w:pPr>
        <w:bidi/>
        <w:spacing w:after="0"/>
        <w:ind w:firstLine="333"/>
        <w:jc w:val="both"/>
        <w:rPr>
          <w:rFonts w:ascii="Traditional Arabic" w:hAnsi="Traditional Arabic" w:cs="Traditional Arabic"/>
          <w:b/>
          <w:bCs/>
          <w:sz w:val="36"/>
          <w:szCs w:val="36"/>
          <w:rtl/>
          <w:lang w:bidi="ar-DZ"/>
        </w:rPr>
      </w:pPr>
      <w:r w:rsidRPr="004A2425">
        <w:rPr>
          <w:rFonts w:ascii="Traditional Arabic" w:hAnsi="Traditional Arabic" w:cs="Traditional Arabic" w:hint="cs"/>
          <w:b/>
          <w:bCs/>
          <w:sz w:val="36"/>
          <w:szCs w:val="36"/>
          <w:rtl/>
        </w:rPr>
        <w:t xml:space="preserve">ج) </w:t>
      </w:r>
      <w:r w:rsidR="006F1089">
        <w:rPr>
          <w:rFonts w:ascii="Traditional Arabic" w:hAnsi="Traditional Arabic" w:cs="Traditional Arabic" w:hint="cs"/>
          <w:b/>
          <w:bCs/>
          <w:sz w:val="36"/>
          <w:szCs w:val="36"/>
          <w:rtl/>
        </w:rPr>
        <w:t xml:space="preserve">خطوات </w:t>
      </w:r>
      <w:r w:rsidR="006C4886" w:rsidRPr="004A2425">
        <w:rPr>
          <w:rFonts w:ascii="Traditional Arabic" w:hAnsi="Traditional Arabic" w:cs="Traditional Arabic" w:hint="cs"/>
          <w:b/>
          <w:bCs/>
          <w:sz w:val="36"/>
          <w:szCs w:val="36"/>
          <w:rtl/>
        </w:rPr>
        <w:t>المتابعة</w:t>
      </w:r>
    </w:p>
    <w:p w:rsidR="006C4886" w:rsidRPr="004A2425" w:rsidRDefault="006C4886" w:rsidP="004A2425">
      <w:pPr>
        <w:bidi/>
        <w:spacing w:after="0"/>
        <w:ind w:left="900"/>
        <w:jc w:val="both"/>
        <w:rPr>
          <w:rFonts w:ascii="Traditional Arabic" w:hAnsi="Traditional Arabic" w:cs="Traditional Arabic"/>
          <w:b/>
          <w:bCs/>
          <w:sz w:val="36"/>
          <w:szCs w:val="36"/>
        </w:rPr>
      </w:pP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خطوات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المتابعة،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تتضمن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الأشياء</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يجب</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القيام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بها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يلي</w:t>
      </w:r>
      <w:r w:rsidRPr="006C4886">
        <w:rPr>
          <w:rFonts w:ascii="Traditional Arabic" w:hAnsi="Traditional Arabic" w:cs="Traditional Arabic"/>
          <w:sz w:val="36"/>
          <w:szCs w:val="36"/>
          <w:rtl/>
        </w:rPr>
        <w:t>:</w:t>
      </w:r>
    </w:p>
    <w:p w:rsidR="006C4886" w:rsidRPr="006C4886" w:rsidRDefault="001B49AC" w:rsidP="006F1089">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006C4886" w:rsidRPr="006C4886">
        <w:rPr>
          <w:rFonts w:ascii="Traditional Arabic" w:hAnsi="Traditional Arabic" w:cs="Traditional Arabic"/>
          <w:sz w:val="36"/>
          <w:szCs w:val="36"/>
          <w:rtl/>
        </w:rPr>
        <w:t xml:space="preserve">) </w:t>
      </w:r>
      <w:r w:rsidR="006F1089">
        <w:rPr>
          <w:rFonts w:ascii="Traditional Arabic" w:hAnsi="Traditional Arabic" w:cs="Traditional Arabic" w:hint="cs"/>
          <w:sz w:val="36"/>
          <w:szCs w:val="36"/>
          <w:rtl/>
        </w:rPr>
        <w:t>يوزع</w:t>
      </w:r>
      <w:r w:rsidR="006F1089" w:rsidRPr="00040AB5">
        <w:rPr>
          <w:rFonts w:ascii="Traditional Arabic" w:hAnsi="Traditional Arabic" w:cs="Traditional Arabic"/>
          <w:sz w:val="36"/>
          <w:szCs w:val="36"/>
          <w:rtl/>
        </w:rPr>
        <w:t xml:space="preserve"> </w:t>
      </w:r>
      <w:r w:rsidR="006F1089">
        <w:rPr>
          <w:rFonts w:ascii="Traditional Arabic" w:hAnsi="Traditional Arabic" w:cs="Traditional Arabic" w:hint="cs"/>
          <w:sz w:val="36"/>
          <w:szCs w:val="36"/>
          <w:rtl/>
        </w:rPr>
        <w:t>المعلم</w:t>
      </w:r>
      <w:r w:rsidR="006F1089" w:rsidRPr="00040AB5">
        <w:rPr>
          <w:rFonts w:ascii="Traditional Arabic" w:hAnsi="Traditional Arabic" w:cs="Traditional Arabic"/>
          <w:sz w:val="36"/>
          <w:szCs w:val="36"/>
          <w:rtl/>
        </w:rPr>
        <w:t xml:space="preserve"> </w:t>
      </w:r>
      <w:r w:rsidR="006F1089" w:rsidRPr="00040AB5">
        <w:rPr>
          <w:rFonts w:ascii="Traditional Arabic" w:hAnsi="Traditional Arabic" w:cs="Traditional Arabic" w:hint="cs"/>
          <w:sz w:val="36"/>
          <w:szCs w:val="36"/>
          <w:rtl/>
        </w:rPr>
        <w:t>الأسئلة</w:t>
      </w:r>
      <w:r w:rsidR="006F1089" w:rsidRPr="00040AB5">
        <w:rPr>
          <w:rFonts w:ascii="Traditional Arabic" w:hAnsi="Traditional Arabic" w:cs="Traditional Arabic"/>
          <w:sz w:val="36"/>
          <w:szCs w:val="36"/>
          <w:rtl/>
        </w:rPr>
        <w:t xml:space="preserve"> </w:t>
      </w:r>
      <w:r w:rsidR="006F1089" w:rsidRPr="00040AB5">
        <w:rPr>
          <w:rFonts w:ascii="Traditional Arabic" w:hAnsi="Traditional Arabic" w:cs="Traditional Arabic" w:hint="cs"/>
          <w:sz w:val="36"/>
          <w:szCs w:val="36"/>
          <w:rtl/>
        </w:rPr>
        <w:t>باستخدام</w:t>
      </w:r>
      <w:r w:rsidR="006F1089" w:rsidRPr="00040AB5">
        <w:rPr>
          <w:rFonts w:ascii="Traditional Arabic" w:hAnsi="Traditional Arabic" w:cs="Traditional Arabic"/>
          <w:sz w:val="36"/>
          <w:szCs w:val="36"/>
          <w:rtl/>
        </w:rPr>
        <w:t xml:space="preserve"> </w:t>
      </w:r>
      <w:r w:rsidR="006F1089" w:rsidRPr="00040AB5">
        <w:rPr>
          <w:rFonts w:ascii="Traditional Arabic" w:hAnsi="Traditional Arabic" w:cs="Traditional Arabic" w:hint="cs"/>
          <w:sz w:val="36"/>
          <w:szCs w:val="36"/>
          <w:rtl/>
        </w:rPr>
        <w:t>الكلمات</w:t>
      </w:r>
      <w:r w:rsidR="006F1089" w:rsidRPr="00040AB5">
        <w:rPr>
          <w:rFonts w:ascii="Traditional Arabic" w:hAnsi="Traditional Arabic" w:cs="Traditional Arabic"/>
          <w:sz w:val="36"/>
          <w:szCs w:val="36"/>
          <w:rtl/>
        </w:rPr>
        <w:t xml:space="preserve"> </w:t>
      </w:r>
      <w:r w:rsidR="006F1089" w:rsidRPr="00040AB5">
        <w:rPr>
          <w:rFonts w:ascii="Traditional Arabic" w:hAnsi="Traditional Arabic" w:cs="Traditional Arabic" w:hint="cs"/>
          <w:sz w:val="36"/>
          <w:szCs w:val="36"/>
          <w:rtl/>
        </w:rPr>
        <w:t>المتقاطعة</w:t>
      </w:r>
      <w:r w:rsidR="006F1089" w:rsidRPr="00040AB5">
        <w:rPr>
          <w:rFonts w:ascii="Traditional Arabic" w:hAnsi="Traditional Arabic" w:cs="Traditional Arabic"/>
          <w:sz w:val="36"/>
          <w:szCs w:val="36"/>
          <w:rtl/>
        </w:rPr>
        <w:t>.</w:t>
      </w:r>
    </w:p>
    <w:p w:rsidR="006F1089" w:rsidRPr="00040AB5" w:rsidRDefault="006F1089" w:rsidP="006F1089">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يشرح</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كيفية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ملء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سؤال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6F1089" w:rsidRPr="00040AB5" w:rsidRDefault="006F1089" w:rsidP="006F1089">
      <w:pPr>
        <w:bidi/>
        <w:spacing w:after="0"/>
        <w:ind w:left="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أخرى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إجراؤها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وقت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سابق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إذا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كان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يزالون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يتذكرون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w:t>
      </w:r>
      <w:r w:rsidRPr="00040AB5">
        <w:rPr>
          <w:rFonts w:ascii="Traditional Arabic" w:hAnsi="Traditional Arabic" w:cs="Traditional Arabic"/>
          <w:sz w:val="36"/>
          <w:szCs w:val="36"/>
          <w:rtl/>
        </w:rPr>
        <w:t>.</w:t>
      </w:r>
    </w:p>
    <w:p w:rsidR="006F1089" w:rsidRPr="00040AB5" w:rsidRDefault="006F1089" w:rsidP="002E17B3">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002E17B3">
        <w:rPr>
          <w:rFonts w:ascii="Traditional Arabic" w:hAnsi="Traditional Arabic" w:cs="Traditional Arabic" w:hint="cs"/>
          <w:sz w:val="36"/>
          <w:szCs w:val="36"/>
          <w:rtl/>
        </w:rPr>
        <w:t>يستنتج</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w:t>
      </w:r>
    </w:p>
    <w:p w:rsidR="006C4886" w:rsidRPr="006C4886" w:rsidRDefault="001B49AC" w:rsidP="0023108B">
      <w:pPr>
        <w:bidi/>
        <w:spacing w:after="0"/>
        <w:ind w:left="616"/>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006C4886" w:rsidRPr="002E17B3">
        <w:rPr>
          <w:rFonts w:ascii="Traditional Arabic" w:hAnsi="Traditional Arabic" w:cs="Traditional Arabic"/>
          <w:sz w:val="36"/>
          <w:szCs w:val="36"/>
          <w:rtl/>
        </w:rPr>
        <w:t xml:space="preserve">) </w:t>
      </w:r>
      <w:r w:rsidR="006C4886" w:rsidRPr="002E17B3">
        <w:rPr>
          <w:rFonts w:ascii="Traditional Arabic" w:hAnsi="Traditional Arabic" w:cs="Traditional Arabic" w:hint="cs"/>
          <w:sz w:val="36"/>
          <w:szCs w:val="36"/>
          <w:rtl/>
        </w:rPr>
        <w:t>يوفر</w:t>
      </w:r>
      <w:r w:rsidR="006C4886" w:rsidRPr="002E17B3">
        <w:rPr>
          <w:rFonts w:ascii="Traditional Arabic" w:hAnsi="Traditional Arabic" w:cs="Traditional Arabic"/>
          <w:sz w:val="36"/>
          <w:szCs w:val="36"/>
          <w:rtl/>
        </w:rPr>
        <w:t xml:space="preserve"> </w:t>
      </w:r>
      <w:r w:rsidR="001E3C9A" w:rsidRPr="002E17B3">
        <w:rPr>
          <w:rFonts w:ascii="Traditional Arabic" w:hAnsi="Traditional Arabic" w:cs="Traditional Arabic" w:hint="cs"/>
          <w:sz w:val="36"/>
          <w:szCs w:val="36"/>
          <w:rtl/>
        </w:rPr>
        <w:t>المعلم</w:t>
      </w:r>
      <w:r w:rsidR="006C4886" w:rsidRPr="002E17B3">
        <w:rPr>
          <w:rFonts w:ascii="Traditional Arabic" w:hAnsi="Traditional Arabic" w:cs="Traditional Arabic"/>
          <w:sz w:val="36"/>
          <w:szCs w:val="36"/>
          <w:rtl/>
        </w:rPr>
        <w:t xml:space="preserve"> </w:t>
      </w:r>
      <w:r w:rsidR="006C4886" w:rsidRPr="002E17B3">
        <w:rPr>
          <w:rFonts w:ascii="Traditional Arabic" w:hAnsi="Traditional Arabic" w:cs="Traditional Arabic" w:hint="cs"/>
          <w:sz w:val="36"/>
          <w:szCs w:val="36"/>
          <w:rtl/>
        </w:rPr>
        <w:t>التقييمات،</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وهي</w:t>
      </w:r>
      <w:r w:rsidR="006C4886" w:rsidRPr="006C4886">
        <w:rPr>
          <w:rFonts w:ascii="Traditional Arabic" w:hAnsi="Traditional Arabic" w:cs="Traditional Arabic"/>
          <w:sz w:val="36"/>
          <w:szCs w:val="36"/>
          <w:rtl/>
        </w:rPr>
        <w:t xml:space="preserve"> </w:t>
      </w:r>
      <w:r w:rsidR="00E77706">
        <w:rPr>
          <w:rFonts w:ascii="Traditional Arabic" w:hAnsi="Traditional Arabic" w:cs="Traditional Arabic" w:hint="cs"/>
          <w:sz w:val="36"/>
          <w:szCs w:val="36"/>
          <w:rtl/>
        </w:rPr>
        <w:t>بإملاء</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النصوص</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اللغوية</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التي</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تمت</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دراستها</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لمعرفة</w:t>
      </w:r>
      <w:r w:rsidR="006C4886" w:rsidRPr="006C4886">
        <w:rPr>
          <w:rFonts w:ascii="Traditional Arabic" w:hAnsi="Traditional Arabic" w:cs="Traditional Arabic"/>
          <w:sz w:val="36"/>
          <w:szCs w:val="36"/>
          <w:rtl/>
        </w:rPr>
        <w:t xml:space="preserve"> </w:t>
      </w:r>
      <w:r w:rsidR="0023108B">
        <w:rPr>
          <w:rFonts w:ascii="Traditional Arabic" w:hAnsi="Traditional Arabic" w:cs="Traditional Arabic" w:hint="cs"/>
          <w:sz w:val="36"/>
          <w:szCs w:val="36"/>
          <w:rtl/>
        </w:rPr>
        <w:t xml:space="preserve">هل </w:t>
      </w:r>
      <w:r w:rsidR="00C400B4">
        <w:rPr>
          <w:rFonts w:ascii="Traditional Arabic" w:hAnsi="Traditional Arabic" w:cs="Traditional Arabic" w:hint="cs"/>
          <w:sz w:val="36"/>
          <w:szCs w:val="36"/>
          <w:rtl/>
        </w:rPr>
        <w:t>الطلبة</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يزالون</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يتذكرون</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النص</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العربي</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الذي</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تم</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تعل</w:t>
      </w:r>
      <w:r w:rsidR="0023108B">
        <w:rPr>
          <w:rFonts w:ascii="Traditional Arabic" w:hAnsi="Traditional Arabic" w:cs="Traditional Arabic" w:hint="cs"/>
          <w:sz w:val="36"/>
          <w:szCs w:val="36"/>
          <w:rtl/>
        </w:rPr>
        <w:t>ي</w:t>
      </w:r>
      <w:r w:rsidR="006C4886" w:rsidRPr="006C4886">
        <w:rPr>
          <w:rFonts w:ascii="Traditional Arabic" w:hAnsi="Traditional Arabic" w:cs="Traditional Arabic" w:hint="cs"/>
          <w:sz w:val="36"/>
          <w:szCs w:val="36"/>
          <w:rtl/>
        </w:rPr>
        <w:t>مه</w:t>
      </w:r>
      <w:r w:rsidR="006C4886" w:rsidRPr="006C4886">
        <w:rPr>
          <w:rFonts w:ascii="Traditional Arabic" w:hAnsi="Traditional Arabic" w:cs="Traditional Arabic"/>
          <w:sz w:val="36"/>
          <w:szCs w:val="36"/>
          <w:rtl/>
        </w:rPr>
        <w:t>.</w:t>
      </w:r>
    </w:p>
    <w:p w:rsidR="006C4886" w:rsidRDefault="001B49AC" w:rsidP="001B49AC">
      <w:pPr>
        <w:bidi/>
        <w:spacing w:after="0"/>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يوفر</w:t>
      </w:r>
      <w:r w:rsidR="006C4886" w:rsidRPr="006C4886">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الدوافع</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و</w:t>
      </w:r>
      <w:r w:rsidR="000D62EB">
        <w:rPr>
          <w:rFonts w:ascii="Traditional Arabic" w:hAnsi="Traditional Arabic" w:cs="Traditional Arabic" w:hint="cs"/>
          <w:sz w:val="36"/>
          <w:szCs w:val="36"/>
          <w:rtl/>
        </w:rPr>
        <w:t>يغلق</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الدرس</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بقول</w:t>
      </w:r>
      <w:r w:rsidR="006C4886" w:rsidRPr="006C4886">
        <w:rPr>
          <w:rFonts w:ascii="Traditional Arabic" w:hAnsi="Traditional Arabic" w:cs="Traditional Arabic"/>
          <w:sz w:val="36"/>
          <w:szCs w:val="36"/>
          <w:rtl/>
        </w:rPr>
        <w:t xml:space="preserve"> </w:t>
      </w:r>
      <w:r w:rsidR="006C4886" w:rsidRPr="006C4886">
        <w:rPr>
          <w:rFonts w:ascii="Traditional Arabic" w:hAnsi="Traditional Arabic" w:cs="Traditional Arabic" w:hint="cs"/>
          <w:sz w:val="36"/>
          <w:szCs w:val="36"/>
          <w:rtl/>
        </w:rPr>
        <w:t>مرحباً</w:t>
      </w:r>
      <w:r w:rsidR="006C4886" w:rsidRPr="006C4886">
        <w:rPr>
          <w:rFonts w:ascii="Traditional Arabic" w:hAnsi="Traditional Arabic" w:cs="Traditional Arabic"/>
          <w:sz w:val="36"/>
          <w:szCs w:val="36"/>
          <w:rtl/>
        </w:rPr>
        <w:t>.</w:t>
      </w:r>
    </w:p>
    <w:p w:rsidR="001B49AC" w:rsidRPr="001B49AC" w:rsidRDefault="001B49AC" w:rsidP="001B49AC">
      <w:pPr>
        <w:bidi/>
        <w:spacing w:after="0" w:line="240" w:lineRule="auto"/>
        <w:ind w:firstLine="616"/>
        <w:jc w:val="both"/>
        <w:rPr>
          <w:rFonts w:ascii="Traditional Arabic" w:hAnsi="Traditional Arabic" w:cs="Traditional Arabic"/>
          <w:sz w:val="20"/>
          <w:szCs w:val="20"/>
        </w:rPr>
      </w:pPr>
    </w:p>
    <w:p w:rsidR="006C4886" w:rsidRPr="001B49AC" w:rsidRDefault="006C4886" w:rsidP="001B49AC">
      <w:pPr>
        <w:bidi/>
        <w:spacing w:after="0"/>
        <w:ind w:firstLine="191"/>
        <w:jc w:val="both"/>
        <w:rPr>
          <w:rFonts w:ascii="Traditional Arabic" w:hAnsi="Traditional Arabic" w:cs="Traditional Arabic"/>
          <w:b/>
          <w:bCs/>
          <w:sz w:val="36"/>
          <w:szCs w:val="36"/>
        </w:rPr>
      </w:pPr>
      <w:r w:rsidRPr="001B49AC">
        <w:rPr>
          <w:rFonts w:ascii="Traditional Arabic" w:hAnsi="Traditional Arabic" w:cs="Traditional Arabic" w:hint="cs"/>
          <w:b/>
          <w:bCs/>
          <w:sz w:val="36"/>
          <w:szCs w:val="36"/>
          <w:rtl/>
        </w:rPr>
        <w:t>ج</w:t>
      </w:r>
      <w:r w:rsidRPr="001B49AC">
        <w:rPr>
          <w:rFonts w:ascii="Traditional Arabic" w:hAnsi="Traditional Arabic" w:cs="Traditional Arabic"/>
          <w:b/>
          <w:bCs/>
          <w:sz w:val="36"/>
          <w:szCs w:val="36"/>
          <w:rtl/>
        </w:rPr>
        <w:t xml:space="preserve">. </w:t>
      </w:r>
      <w:r w:rsidR="001B49AC">
        <w:rPr>
          <w:rFonts w:ascii="Traditional Arabic" w:hAnsi="Traditional Arabic" w:cs="Traditional Arabic" w:hint="cs"/>
          <w:b/>
          <w:bCs/>
          <w:sz w:val="36"/>
          <w:szCs w:val="36"/>
          <w:rtl/>
        </w:rPr>
        <w:t>ال</w:t>
      </w:r>
      <w:r w:rsidRPr="001B49AC">
        <w:rPr>
          <w:rFonts w:ascii="Traditional Arabic" w:hAnsi="Traditional Arabic" w:cs="Traditional Arabic" w:hint="cs"/>
          <w:b/>
          <w:bCs/>
          <w:sz w:val="36"/>
          <w:szCs w:val="36"/>
          <w:rtl/>
        </w:rPr>
        <w:t>ملاحظة</w:t>
      </w:r>
    </w:p>
    <w:p w:rsidR="00461970" w:rsidRDefault="006C4886" w:rsidP="006B24D5">
      <w:pPr>
        <w:bidi/>
        <w:spacing w:after="0"/>
        <w:ind w:left="191" w:firstLine="720"/>
        <w:jc w:val="both"/>
        <w:rPr>
          <w:rFonts w:ascii="Traditional Arabic" w:hAnsi="Traditional Arabic" w:cs="Traditional Arabic"/>
          <w:sz w:val="36"/>
          <w:szCs w:val="36"/>
          <w:rtl/>
          <w:lang w:bidi="ar-DZ"/>
        </w:rPr>
      </w:pPr>
      <w:r w:rsidRPr="006C4886">
        <w:rPr>
          <w:rFonts w:ascii="Traditional Arabic" w:hAnsi="Traditional Arabic" w:cs="Traditional Arabic" w:hint="cs"/>
          <w:sz w:val="36"/>
          <w:szCs w:val="36"/>
          <w:rtl/>
        </w:rPr>
        <w:t>يتم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تنفيذ</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لرؤية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و</w:t>
      </w:r>
      <w:r w:rsidR="006B24D5">
        <w:rPr>
          <w:rFonts w:ascii="Traditional Arabic" w:hAnsi="Traditional Arabic" w:cs="Traditional Arabic" w:hint="cs"/>
          <w:sz w:val="36"/>
          <w:szCs w:val="36"/>
          <w:rtl/>
        </w:rPr>
        <w:t>ل</w:t>
      </w:r>
      <w:r w:rsidRPr="006C4886">
        <w:rPr>
          <w:rFonts w:ascii="Traditional Arabic" w:hAnsi="Traditional Arabic" w:cs="Traditional Arabic" w:hint="cs"/>
          <w:sz w:val="36"/>
          <w:szCs w:val="36"/>
          <w:rtl/>
        </w:rPr>
        <w:t>معرفة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عملية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التعليم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والتعل</w:t>
      </w:r>
      <w:r w:rsidR="006B24D5">
        <w:rPr>
          <w:rFonts w:ascii="Traditional Arabic" w:hAnsi="Traditional Arabic" w:cs="Traditional Arabic" w:hint="cs"/>
          <w:sz w:val="36"/>
          <w:szCs w:val="36"/>
          <w:rtl/>
        </w:rPr>
        <w:t>ّ</w:t>
      </w:r>
      <w:r w:rsidRPr="006C4886">
        <w:rPr>
          <w:rFonts w:ascii="Traditional Arabic" w:hAnsi="Traditional Arabic" w:cs="Traditional Arabic" w:hint="cs"/>
          <w:sz w:val="36"/>
          <w:szCs w:val="36"/>
          <w:rtl/>
        </w:rPr>
        <w:t>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تحدث</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أثناء</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الدورة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الأولى</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موقف</w:t>
      </w:r>
      <w:r w:rsidRPr="006C4886">
        <w:rPr>
          <w:rFonts w:ascii="Traditional Arabic" w:hAnsi="Traditional Arabic" w:cs="Traditional Arabic"/>
          <w:sz w:val="36"/>
          <w:szCs w:val="36"/>
          <w:rtl/>
        </w:rPr>
        <w:t xml:space="preserve"> </w:t>
      </w:r>
      <w:r w:rsidR="00541DBB">
        <w:rPr>
          <w:rFonts w:ascii="Traditional Arabic" w:hAnsi="Traditional Arabic" w:cs="Traditional Arabic" w:hint="cs"/>
          <w:sz w:val="36"/>
          <w:szCs w:val="36"/>
          <w:rtl/>
        </w:rPr>
        <w:t>المعلم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التدريس</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ومواقف</w:t>
      </w:r>
      <w:r w:rsidRPr="006C4886">
        <w:rPr>
          <w:rFonts w:ascii="Traditional Arabic" w:hAnsi="Traditional Arabic" w:cs="Traditional Arabic"/>
          <w:sz w:val="36"/>
          <w:szCs w:val="36"/>
          <w:rtl/>
        </w:rPr>
        <w:t xml:space="preserve"> </w:t>
      </w:r>
      <w:r w:rsidR="00D94E5C">
        <w:rPr>
          <w:rFonts w:ascii="Traditional Arabic" w:hAnsi="Traditional Arabic" w:cs="Traditional Arabic" w:hint="cs"/>
          <w:sz w:val="36"/>
          <w:szCs w:val="36"/>
          <w:rtl/>
        </w:rPr>
        <w:t>الطلبة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التعل</w:t>
      </w:r>
      <w:r w:rsidR="00D94E5C">
        <w:rPr>
          <w:rFonts w:ascii="Traditional Arabic" w:hAnsi="Traditional Arabic" w:cs="Traditional Arabic" w:hint="cs"/>
          <w:sz w:val="36"/>
          <w:szCs w:val="36"/>
          <w:rtl/>
        </w:rPr>
        <w:t>ّ</w:t>
      </w:r>
      <w:r w:rsidRPr="006C4886">
        <w:rPr>
          <w:rFonts w:ascii="Traditional Arabic" w:hAnsi="Traditional Arabic" w:cs="Traditional Arabic" w:hint="cs"/>
          <w:sz w:val="36"/>
          <w:szCs w:val="36"/>
          <w:rtl/>
        </w:rPr>
        <w:t>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يتم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تقييمها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أثناء</w:t>
      </w:r>
      <w:r w:rsidRPr="006C4886">
        <w:rPr>
          <w:rFonts w:ascii="Traditional Arabic" w:hAnsi="Traditional Arabic" w:cs="Traditional Arabic"/>
          <w:sz w:val="36"/>
          <w:szCs w:val="36"/>
          <w:rtl/>
        </w:rPr>
        <w:t xml:space="preserve"> </w:t>
      </w:r>
      <w:r w:rsidR="00AB575F">
        <w:rPr>
          <w:rFonts w:ascii="Traditional Arabic" w:hAnsi="Traditional Arabic" w:cs="Traditional Arabic" w:hint="cs"/>
          <w:sz w:val="36"/>
          <w:szCs w:val="36"/>
          <w:rtl/>
        </w:rPr>
        <w:t>تنفيذ التعليم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باستخدام</w:t>
      </w:r>
      <w:r w:rsidRPr="006C4886">
        <w:rPr>
          <w:rFonts w:ascii="Traditional Arabic" w:hAnsi="Traditional Arabic" w:cs="Traditional Arabic"/>
          <w:sz w:val="36"/>
          <w:szCs w:val="36"/>
          <w:rtl/>
        </w:rPr>
        <w:t xml:space="preserve"> </w:t>
      </w:r>
      <w:r w:rsidR="00717265">
        <w:rPr>
          <w:rFonts w:ascii="Traditional Arabic" w:hAnsi="Traditional Arabic" w:cs="Traditional Arabic" w:hint="cs"/>
          <w:sz w:val="36"/>
          <w:szCs w:val="36"/>
          <w:rtl/>
        </w:rPr>
        <w:t>وسائل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الكلمات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المتقاطعة</w:t>
      </w:r>
      <w:r w:rsidRPr="006C4886">
        <w:rPr>
          <w:rFonts w:ascii="Traditional Arabic" w:hAnsi="Traditional Arabic" w:cs="Traditional Arabic"/>
          <w:sz w:val="36"/>
          <w:szCs w:val="36"/>
          <w:rtl/>
        </w:rPr>
        <w:t>.</w:t>
      </w:r>
    </w:p>
    <w:p w:rsidR="008626E2" w:rsidRDefault="006C4886" w:rsidP="008626E2">
      <w:pPr>
        <w:bidi/>
        <w:spacing w:after="0"/>
        <w:ind w:left="191" w:firstLine="720"/>
        <w:jc w:val="both"/>
        <w:rPr>
          <w:rFonts w:ascii="Traditional Arabic" w:hAnsi="Traditional Arabic" w:cs="Traditional Arabic"/>
          <w:sz w:val="36"/>
          <w:szCs w:val="36"/>
          <w:rtl/>
        </w:rPr>
      </w:pPr>
      <w:r w:rsidRPr="00CE7E97">
        <w:rPr>
          <w:rFonts w:ascii="Traditional Arabic" w:hAnsi="Traditional Arabic" w:cs="Traditional Arabic" w:hint="cs"/>
          <w:sz w:val="36"/>
          <w:szCs w:val="36"/>
          <w:rtl/>
        </w:rPr>
        <w:lastRenderedPageBreak/>
        <w:t>تم</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تنفيذ</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هذه</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الملاحظة</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من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قبل</w:t>
      </w:r>
      <w:r w:rsidRPr="00CE7E97">
        <w:rPr>
          <w:rFonts w:ascii="Traditional Arabic" w:hAnsi="Traditional Arabic" w:cs="Traditional Arabic"/>
          <w:sz w:val="36"/>
          <w:szCs w:val="36"/>
          <w:rtl/>
        </w:rPr>
        <w:t xml:space="preserve"> </w:t>
      </w:r>
      <w:r w:rsidR="00B81551">
        <w:rPr>
          <w:rFonts w:ascii="Traditional Arabic" w:hAnsi="Traditional Arabic" w:cs="Traditional Arabic" w:hint="cs"/>
          <w:sz w:val="36"/>
          <w:szCs w:val="36"/>
          <w:rtl/>
        </w:rPr>
        <w:t>ملاحظين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اثنين،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هما</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السيدة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إيفا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زهريانا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كمعلمة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للغة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العربية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كانت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مسؤولة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عن</w:t>
      </w:r>
      <w:r w:rsidRPr="006C4886">
        <w:rPr>
          <w:rFonts w:ascii="Traditional Arabic" w:hAnsi="Traditional Arabic" w:cs="Traditional Arabic"/>
          <w:sz w:val="36"/>
          <w:szCs w:val="36"/>
          <w:rtl/>
        </w:rPr>
        <w:t xml:space="preserve"> </w:t>
      </w:r>
      <w:r w:rsidR="00B81551">
        <w:rPr>
          <w:rFonts w:ascii="Traditional Arabic" w:hAnsi="Traditional Arabic" w:cs="Traditional Arabic" w:hint="cs"/>
          <w:sz w:val="36"/>
          <w:szCs w:val="36"/>
          <w:rtl/>
        </w:rPr>
        <w:t>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جميع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الأنشطة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البحثية</w:t>
      </w:r>
      <w:r w:rsidRPr="006C4886">
        <w:rPr>
          <w:rFonts w:ascii="Traditional Arabic" w:hAnsi="Traditional Arabic" w:cs="Traditional Arabic"/>
          <w:sz w:val="36"/>
          <w:szCs w:val="36"/>
          <w:rtl/>
        </w:rPr>
        <w:t xml:space="preserve"> </w:t>
      </w:r>
      <w:r w:rsidR="00A37D5A">
        <w:rPr>
          <w:rFonts w:ascii="Traditional Arabic" w:hAnsi="Traditional Arabic" w:cs="Traditional Arabic" w:hint="cs"/>
          <w:sz w:val="36"/>
          <w:szCs w:val="36"/>
          <w:rtl/>
        </w:rPr>
        <w:t>ولسلي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يانتي،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صديقة</w:t>
      </w:r>
      <w:r w:rsidRPr="006C4886">
        <w:rPr>
          <w:rFonts w:ascii="Traditional Arabic" w:hAnsi="Traditional Arabic" w:cs="Traditional Arabic"/>
          <w:sz w:val="36"/>
          <w:szCs w:val="36"/>
          <w:rtl/>
        </w:rPr>
        <w:t xml:space="preserve"> </w:t>
      </w:r>
      <w:r w:rsidR="00A37D5A">
        <w:rPr>
          <w:rFonts w:ascii="Traditional Arabic" w:hAnsi="Traditional Arabic" w:cs="Traditional Arabic" w:hint="cs"/>
          <w:sz w:val="36"/>
          <w:szCs w:val="36"/>
          <w:rtl/>
        </w:rPr>
        <w:t>من الجامعة الاسلامية الحكومية رادين انتان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لامبونج،</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كانت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مسؤولة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عن</w:t>
      </w:r>
      <w:r w:rsidRPr="006C4886">
        <w:rPr>
          <w:rFonts w:ascii="Traditional Arabic" w:hAnsi="Traditional Arabic" w:cs="Traditional Arabic"/>
          <w:sz w:val="36"/>
          <w:szCs w:val="36"/>
          <w:rtl/>
        </w:rPr>
        <w:t xml:space="preserve"> </w:t>
      </w:r>
      <w:r w:rsidR="0022282D">
        <w:rPr>
          <w:rFonts w:ascii="Traditional Arabic" w:hAnsi="Traditional Arabic" w:cs="Traditional Arabic" w:hint="cs"/>
          <w:sz w:val="36"/>
          <w:szCs w:val="36"/>
          <w:rtl/>
        </w:rPr>
        <w:t>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الأنشطة</w:t>
      </w:r>
      <w:r w:rsidRPr="006C4886">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خلال</w:t>
      </w:r>
      <w:r w:rsidRPr="006C4886">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استناداً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إلى</w:t>
      </w:r>
      <w:r w:rsidRPr="006C4886">
        <w:rPr>
          <w:rFonts w:ascii="Traditional Arabic" w:hAnsi="Traditional Arabic" w:cs="Traditional Arabic"/>
          <w:sz w:val="36"/>
          <w:szCs w:val="36"/>
          <w:rtl/>
        </w:rPr>
        <w:t xml:space="preserve"> </w:t>
      </w:r>
      <w:r w:rsidR="0022282D">
        <w:rPr>
          <w:rFonts w:ascii="Traditional Arabic" w:hAnsi="Traditional Arabic" w:cs="Traditional Arabic" w:hint="cs"/>
          <w:sz w:val="36"/>
          <w:szCs w:val="36"/>
          <w:rtl/>
        </w:rPr>
        <w:t>الملاحظة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أُبديت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الدورة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الأولى،</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المواد</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شرحها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حول</w:t>
      </w:r>
      <w:r w:rsidRPr="006C4886">
        <w:rPr>
          <w:rFonts w:ascii="Traditional Arabic" w:hAnsi="Traditional Arabic" w:cs="Traditional Arabic"/>
          <w:sz w:val="36"/>
          <w:szCs w:val="36"/>
          <w:rtl/>
        </w:rPr>
        <w:t xml:space="preserve"> </w:t>
      </w:r>
      <w:r w:rsidR="00B7188A">
        <w:rPr>
          <w:rFonts w:ascii="Traditional Arabic" w:hAnsi="Traditional Arabic" w:cs="Traditional Arabic" w:hint="cs"/>
          <w:sz w:val="36"/>
          <w:szCs w:val="36"/>
          <w:rtl/>
        </w:rPr>
        <w:t>مسكان</w:t>
      </w:r>
      <w:r w:rsidRPr="006C4886">
        <w:rPr>
          <w:rFonts w:ascii="Traditional Arabic" w:hAnsi="Traditional Arabic" w:cs="Traditional Arabic" w:hint="cs"/>
          <w:sz w:val="36"/>
          <w:szCs w:val="36"/>
          <w:rtl/>
        </w:rPr>
        <w:t>،</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حصلت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النتائج</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على</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أن</w:t>
      </w:r>
      <w:r w:rsidRPr="006C4886">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00B7188A">
        <w:rPr>
          <w:rFonts w:ascii="Traditional Arabic" w:hAnsi="Traditional Arabic" w:cs="Traditional Arabic" w:hint="cs"/>
          <w:sz w:val="36"/>
          <w:szCs w:val="36"/>
          <w:rtl/>
        </w:rPr>
        <w:t>ترقية مهارة</w:t>
      </w:r>
      <w:r w:rsidRPr="006C4886">
        <w:rPr>
          <w:rFonts w:ascii="Traditional Arabic" w:hAnsi="Traditional Arabic" w:cs="Traditional Arabic"/>
          <w:sz w:val="36"/>
          <w:szCs w:val="36"/>
          <w:rtl/>
        </w:rPr>
        <w:t xml:space="preserve"> </w:t>
      </w:r>
      <w:r w:rsidR="00B622BF">
        <w:rPr>
          <w:rFonts w:ascii="Traditional Arabic" w:hAnsi="Traditional Arabic" w:cs="Traditional Arabic"/>
          <w:sz w:val="36"/>
          <w:szCs w:val="36"/>
          <w:rtl/>
        </w:rPr>
        <w:t>الكتابة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تطبيق</w:t>
      </w:r>
      <w:r w:rsidRPr="006C4886">
        <w:rPr>
          <w:rFonts w:ascii="Traditional Arabic" w:hAnsi="Traditional Arabic" w:cs="Traditional Arabic"/>
          <w:sz w:val="36"/>
          <w:szCs w:val="36"/>
          <w:rtl/>
        </w:rPr>
        <w:t xml:space="preserve"> </w:t>
      </w:r>
      <w:r w:rsidR="00B7188A">
        <w:rPr>
          <w:rFonts w:ascii="Traditional Arabic" w:hAnsi="Traditional Arabic" w:cs="Traditional Arabic" w:hint="cs"/>
          <w:sz w:val="36"/>
          <w:szCs w:val="36"/>
          <w:rtl/>
        </w:rPr>
        <w:t>وسائل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الكلمات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المتقاطعة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تزال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غير</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قصوى،</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لذا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يجب</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يكون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هناك</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تحسين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التعل</w:t>
      </w:r>
      <w:r w:rsidR="00D970E8">
        <w:rPr>
          <w:rFonts w:ascii="Traditional Arabic" w:hAnsi="Traditional Arabic" w:cs="Traditional Arabic" w:hint="cs"/>
          <w:sz w:val="36"/>
          <w:szCs w:val="36"/>
          <w:rtl/>
        </w:rPr>
        <w:t>ي</w:t>
      </w:r>
      <w:r w:rsidRPr="006C4886">
        <w:rPr>
          <w:rFonts w:ascii="Traditional Arabic" w:hAnsi="Traditional Arabic" w:cs="Traditional Arabic" w:hint="cs"/>
          <w:sz w:val="36"/>
          <w:szCs w:val="36"/>
          <w:rtl/>
        </w:rPr>
        <w:t>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في</w:t>
      </w:r>
      <w:r w:rsidRPr="006C4886">
        <w:rPr>
          <w:rFonts w:ascii="Traditional Arabic" w:hAnsi="Traditional Arabic" w:cs="Traditional Arabic"/>
          <w:sz w:val="36"/>
          <w:szCs w:val="36"/>
          <w:rtl/>
        </w:rPr>
        <w:t xml:space="preserve"> </w:t>
      </w:r>
      <w:r w:rsidR="00D970E8">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القادم</w:t>
      </w:r>
      <w:r w:rsidRPr="006C4886">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ت</w:t>
      </w:r>
      <w:r w:rsidRPr="006C4886">
        <w:rPr>
          <w:rFonts w:ascii="Traditional Arabic" w:hAnsi="Traditional Arabic" w:cs="Traditional Arabic" w:hint="cs"/>
          <w:sz w:val="36"/>
          <w:szCs w:val="36"/>
          <w:rtl/>
        </w:rPr>
        <w:t>عرف</w:t>
      </w:r>
      <w:r w:rsidRPr="006C4886">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أن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نتائج</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التعل</w:t>
      </w:r>
      <w:r w:rsidR="00382DD7">
        <w:rPr>
          <w:rFonts w:ascii="Traditional Arabic" w:hAnsi="Traditional Arabic" w:cs="Traditional Arabic" w:hint="cs"/>
          <w:sz w:val="36"/>
          <w:szCs w:val="36"/>
          <w:rtl/>
        </w:rPr>
        <w:t>ي</w:t>
      </w:r>
      <w:r w:rsidRPr="006C4886">
        <w:rPr>
          <w:rFonts w:ascii="Traditional Arabic" w:hAnsi="Traditional Arabic" w:cs="Traditional Arabic" w:hint="cs"/>
          <w:sz w:val="36"/>
          <w:szCs w:val="36"/>
          <w:rtl/>
        </w:rPr>
        <w:t>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يتم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الحصول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عليها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بشكل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كبير</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نتائج</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الاختبارات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المواد</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تعل</w:t>
      </w:r>
      <w:r w:rsidR="00D101B5">
        <w:rPr>
          <w:rFonts w:ascii="Traditional Arabic" w:hAnsi="Traditional Arabic" w:cs="Traditional Arabic" w:hint="cs"/>
          <w:sz w:val="36"/>
          <w:szCs w:val="36"/>
          <w:rtl/>
        </w:rPr>
        <w:t>ّ</w:t>
      </w:r>
      <w:r w:rsidRPr="006C4886">
        <w:rPr>
          <w:rFonts w:ascii="Traditional Arabic" w:hAnsi="Traditional Arabic" w:cs="Traditional Arabic" w:hint="cs"/>
          <w:sz w:val="36"/>
          <w:szCs w:val="36"/>
          <w:rtl/>
        </w:rPr>
        <w:t>مها</w:t>
      </w:r>
      <w:r w:rsidRPr="006C4886">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6C4886">
        <w:rPr>
          <w:rFonts w:ascii="Traditional Arabic" w:hAnsi="Traditional Arabic" w:cs="Traditional Arabic"/>
          <w:sz w:val="36"/>
          <w:szCs w:val="36"/>
          <w:rtl/>
        </w:rPr>
        <w:t>.</w:t>
      </w:r>
    </w:p>
    <w:p w:rsidR="006C4886" w:rsidRDefault="001F380C" w:rsidP="0063303B">
      <w:pPr>
        <w:bidi/>
        <w:spacing w:after="0"/>
        <w:ind w:left="191" w:firstLine="720"/>
        <w:jc w:val="both"/>
        <w:rPr>
          <w:rFonts w:ascii="Traditional Arabic" w:hAnsi="Traditional Arabic" w:cs="Traditional Arabic"/>
          <w:sz w:val="36"/>
          <w:szCs w:val="36"/>
          <w:rtl/>
        </w:rPr>
      </w:pPr>
      <w:r w:rsidRPr="001F380C">
        <w:rPr>
          <w:rFonts w:ascii="Traditional Arabic" w:hAnsi="Traditional Arabic" w:cs="Traditional Arabic" w:hint="cs"/>
          <w:sz w:val="36"/>
          <w:szCs w:val="36"/>
          <w:rtl/>
        </w:rPr>
        <w:t>يتم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تنفيذ</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بعد</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اكتمال</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تسليم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المادة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مع</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تطبيق</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وسائل</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الكلمات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المتقاطعة</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أعطيت</w:t>
      </w:r>
      <w:r w:rsidRPr="001F380C">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1F380C">
        <w:rPr>
          <w:rFonts w:ascii="Traditional Arabic" w:hAnsi="Traditional Arabic" w:cs="Traditional Arabic"/>
          <w:sz w:val="36"/>
          <w:szCs w:val="36"/>
          <w:rtl/>
        </w:rPr>
        <w:t xml:space="preserve"> 30 </w:t>
      </w:r>
      <w:r w:rsidRPr="001F380C">
        <w:rPr>
          <w:rFonts w:ascii="Traditional Arabic" w:hAnsi="Traditional Arabic" w:cs="Traditional Arabic" w:hint="cs"/>
          <w:sz w:val="36"/>
          <w:szCs w:val="36"/>
          <w:rtl/>
        </w:rPr>
        <w:t>دقيقة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للعمل</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على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أسئلة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تتكون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أسئلة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6 </w:t>
      </w:r>
      <w:r w:rsidR="0063303B">
        <w:rPr>
          <w:rFonts w:ascii="Traditional Arabic" w:hAnsi="Traditional Arabic" w:cs="Traditional Arabic" w:hint="cs"/>
          <w:sz w:val="36"/>
          <w:szCs w:val="36"/>
          <w:rtl/>
        </w:rPr>
        <w:t>ثلاثة سؤال</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انخفضت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و</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ثلاثة سؤال يسطح</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يجب</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الإجابة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عليها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قبل</w:t>
      </w:r>
      <w:r w:rsidRPr="001F380C">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استنادًا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إلى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نتائج</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في</w:t>
      </w:r>
      <w:r w:rsidRPr="001F380C">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الدورة الاولى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مع</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تطبيق</w:t>
      </w:r>
      <w:r w:rsidRPr="001F380C">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وسائل</w:t>
      </w:r>
      <w:r w:rsidR="0063303B">
        <w:rPr>
          <w:rFonts w:ascii="Traditional Arabic" w:hAnsi="Traditional Arabic" w:cs="Traditional Arabic" w:hint="cs"/>
          <w:sz w:val="36"/>
          <w:szCs w:val="36"/>
          <w:rtl/>
        </w:rPr>
        <w:t xml:space="preserve"> الكلمات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المتقاطعة،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بين</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36</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طالبًا</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 xml:space="preserve">الذين اكملوا </w:t>
      </w:r>
      <w:r w:rsidRPr="001F380C">
        <w:rPr>
          <w:rFonts w:ascii="Traditional Arabic" w:hAnsi="Traditional Arabic" w:cs="Traditional Arabic"/>
          <w:sz w:val="36"/>
          <w:szCs w:val="36"/>
          <w:rtl/>
        </w:rPr>
        <w:t xml:space="preserve">11 </w:t>
      </w:r>
      <w:r w:rsidRPr="001F380C">
        <w:rPr>
          <w:rFonts w:ascii="Traditional Arabic" w:hAnsi="Traditional Arabic" w:cs="Traditional Arabic" w:hint="cs"/>
          <w:sz w:val="36"/>
          <w:szCs w:val="36"/>
          <w:rtl/>
        </w:rPr>
        <w:t>شخصًا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و</w:t>
      </w:r>
      <w:r w:rsidR="00C400B4">
        <w:rPr>
          <w:rFonts w:ascii="Traditional Arabic" w:hAnsi="Traditional Arabic" w:cs="Traditional Arabic" w:hint="cs"/>
          <w:sz w:val="36"/>
          <w:szCs w:val="36"/>
          <w:rtl/>
        </w:rPr>
        <w:t>الطلبة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الذين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لم</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يكملوا</w:t>
      </w:r>
      <w:r w:rsidRPr="001F380C">
        <w:rPr>
          <w:rFonts w:ascii="Traditional Arabic" w:hAnsi="Traditional Arabic" w:cs="Traditional Arabic"/>
          <w:sz w:val="36"/>
          <w:szCs w:val="36"/>
          <w:rtl/>
        </w:rPr>
        <w:t xml:space="preserve"> 25 </w:t>
      </w:r>
      <w:r w:rsidRPr="001F380C">
        <w:rPr>
          <w:rFonts w:ascii="Traditional Arabic" w:hAnsi="Traditional Arabic" w:cs="Traditional Arabic" w:hint="cs"/>
          <w:sz w:val="36"/>
          <w:szCs w:val="36"/>
          <w:rtl/>
        </w:rPr>
        <w:t>شخصًا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لمزيد</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التفاصيل،</w:t>
      </w:r>
      <w:r w:rsidRPr="001F380C">
        <w:rPr>
          <w:rFonts w:ascii="Traditional Arabic" w:hAnsi="Traditional Arabic" w:cs="Traditional Arabic"/>
          <w:sz w:val="36"/>
          <w:szCs w:val="36"/>
          <w:rtl/>
        </w:rPr>
        <w:t xml:space="preserve"> </w:t>
      </w:r>
      <w:r w:rsidR="0063303B">
        <w:rPr>
          <w:rFonts w:ascii="Traditional Arabic" w:hAnsi="Traditional Arabic" w:cs="Traditional Arabic" w:hint="cs"/>
          <w:sz w:val="36"/>
          <w:szCs w:val="36"/>
          <w:rtl/>
        </w:rPr>
        <w:t>يمكن ن</w:t>
      </w:r>
      <w:r w:rsidRPr="001F380C">
        <w:rPr>
          <w:rFonts w:ascii="Traditional Arabic" w:hAnsi="Traditional Arabic" w:cs="Traditional Arabic" w:hint="cs"/>
          <w:sz w:val="36"/>
          <w:szCs w:val="36"/>
          <w:rtl/>
        </w:rPr>
        <w:t>نظر</w:t>
      </w:r>
      <w:r w:rsidR="0063303B">
        <w:rPr>
          <w:rFonts w:ascii="Traditional Arabic" w:hAnsi="Traditional Arabic" w:cs="Traditional Arabic" w:hint="cs"/>
          <w:sz w:val="36"/>
          <w:szCs w:val="36"/>
          <w:rtl/>
        </w:rPr>
        <w:t xml:space="preserve"> إلى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الرسم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البياني</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أدناه</w:t>
      </w:r>
      <w:r w:rsidRPr="001F380C">
        <w:rPr>
          <w:rFonts w:ascii="Traditional Arabic" w:hAnsi="Traditional Arabic" w:cs="Traditional Arabic"/>
          <w:sz w:val="36"/>
          <w:szCs w:val="36"/>
          <w:rtl/>
        </w:rPr>
        <w:t>:</w:t>
      </w:r>
    </w:p>
    <w:p w:rsidR="0063303B" w:rsidRDefault="00690D17" w:rsidP="00690D17">
      <w:pPr>
        <w:bidi/>
        <w:spacing w:after="0"/>
        <w:ind w:left="49"/>
        <w:jc w:val="center"/>
        <w:rPr>
          <w:rFonts w:ascii="Traditional Arabic" w:hAnsi="Traditional Arabic" w:cs="Traditional Arabic"/>
          <w:sz w:val="36"/>
          <w:szCs w:val="36"/>
          <w:rtl/>
        </w:rPr>
      </w:pPr>
      <w:r w:rsidRPr="00690D17">
        <w:rPr>
          <w:rFonts w:ascii="Traditional Arabic" w:hAnsi="Traditional Arabic" w:cs="Traditional Arabic"/>
          <w:noProof/>
          <w:sz w:val="36"/>
          <w:szCs w:val="36"/>
          <w:rtl/>
          <w:lang w:val="en-US"/>
        </w:rPr>
        <w:lastRenderedPageBreak/>
        <w:drawing>
          <wp:inline distT="0" distB="0" distL="0" distR="0">
            <wp:extent cx="3562350" cy="2476500"/>
            <wp:effectExtent l="19050" t="0" r="1905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1B4C" w:rsidRPr="00690D17" w:rsidRDefault="00690D17" w:rsidP="00690D17">
      <w:pPr>
        <w:bidi/>
        <w:spacing w:after="0"/>
        <w:jc w:val="center"/>
        <w:rPr>
          <w:rFonts w:ascii="Traditional Arabic" w:hAnsi="Traditional Arabic" w:cs="Traditional Arabic"/>
          <w:sz w:val="28"/>
          <w:szCs w:val="28"/>
        </w:rPr>
      </w:pPr>
      <w:r>
        <w:rPr>
          <w:rFonts w:ascii="Traditional Arabic" w:hAnsi="Traditional Arabic" w:cs="Traditional Arabic" w:hint="cs"/>
          <w:sz w:val="28"/>
          <w:szCs w:val="28"/>
          <w:rtl/>
        </w:rPr>
        <w:t>الصورة</w:t>
      </w:r>
      <w:r w:rsidR="00441B4C" w:rsidRPr="00690D17">
        <w:rPr>
          <w:rFonts w:ascii="Traditional Arabic" w:hAnsi="Traditional Arabic" w:cs="Traditional Arabic"/>
          <w:sz w:val="28"/>
          <w:szCs w:val="28"/>
          <w:rtl/>
        </w:rPr>
        <w:t xml:space="preserve"> 1 </w:t>
      </w:r>
      <w:r w:rsidR="00441B4C" w:rsidRPr="00690D17">
        <w:rPr>
          <w:rFonts w:ascii="Traditional Arabic" w:hAnsi="Traditional Arabic" w:cs="Traditional Arabic" w:hint="cs"/>
          <w:sz w:val="28"/>
          <w:szCs w:val="28"/>
          <w:rtl/>
        </w:rPr>
        <w:t>الرسم</w:t>
      </w:r>
      <w:r w:rsidR="00441B4C" w:rsidRPr="00690D17">
        <w:rPr>
          <w:rFonts w:ascii="Traditional Arabic" w:hAnsi="Traditional Arabic" w:cs="Traditional Arabic"/>
          <w:sz w:val="28"/>
          <w:szCs w:val="28"/>
          <w:rtl/>
        </w:rPr>
        <w:t xml:space="preserve"> </w:t>
      </w:r>
      <w:r w:rsidR="00441B4C" w:rsidRPr="00690D17">
        <w:rPr>
          <w:rFonts w:ascii="Traditional Arabic" w:hAnsi="Traditional Arabic" w:cs="Traditional Arabic" w:hint="cs"/>
          <w:sz w:val="28"/>
          <w:szCs w:val="28"/>
          <w:rtl/>
        </w:rPr>
        <w:t>البياني</w:t>
      </w:r>
      <w:r w:rsidR="00441B4C" w:rsidRPr="00690D17">
        <w:rPr>
          <w:rFonts w:ascii="Traditional Arabic" w:hAnsi="Traditional Arabic" w:cs="Traditional Arabic"/>
          <w:sz w:val="28"/>
          <w:szCs w:val="28"/>
          <w:rtl/>
        </w:rPr>
        <w:t xml:space="preserve"> </w:t>
      </w:r>
      <w:r w:rsidR="00441B4C" w:rsidRPr="00690D17">
        <w:rPr>
          <w:rFonts w:ascii="Traditional Arabic" w:hAnsi="Traditional Arabic" w:cs="Traditional Arabic" w:hint="cs"/>
          <w:sz w:val="28"/>
          <w:szCs w:val="28"/>
          <w:rtl/>
        </w:rPr>
        <w:t>النسبة</w:t>
      </w:r>
      <w:r w:rsidR="00441B4C" w:rsidRPr="00690D17">
        <w:rPr>
          <w:rFonts w:ascii="Traditional Arabic" w:hAnsi="Traditional Arabic" w:cs="Traditional Arabic"/>
          <w:sz w:val="28"/>
          <w:szCs w:val="28"/>
          <w:rtl/>
        </w:rPr>
        <w:t xml:space="preserve"> </w:t>
      </w:r>
      <w:r w:rsidR="00441B4C" w:rsidRPr="00690D17">
        <w:rPr>
          <w:rFonts w:ascii="Traditional Arabic" w:hAnsi="Traditional Arabic" w:cs="Traditional Arabic" w:hint="cs"/>
          <w:sz w:val="28"/>
          <w:szCs w:val="28"/>
          <w:rtl/>
        </w:rPr>
        <w:t>المئوية</w:t>
      </w:r>
    </w:p>
    <w:p w:rsidR="00441B4C" w:rsidRPr="00690D17" w:rsidRDefault="00441B4C" w:rsidP="00441B4C">
      <w:pPr>
        <w:bidi/>
        <w:spacing w:after="0"/>
        <w:jc w:val="both"/>
        <w:rPr>
          <w:rFonts w:ascii="Traditional Arabic" w:hAnsi="Traditional Arabic" w:cs="Traditional Arabic"/>
          <w:sz w:val="36"/>
          <w:szCs w:val="36"/>
        </w:rPr>
      </w:pPr>
    </w:p>
    <w:p w:rsidR="00441B4C" w:rsidRDefault="00441B4C" w:rsidP="00A938C4">
      <w:pPr>
        <w:bidi/>
        <w:spacing w:after="0"/>
        <w:ind w:left="474" w:firstLine="720"/>
        <w:jc w:val="both"/>
        <w:rPr>
          <w:rFonts w:ascii="Traditional Arabic" w:hAnsi="Traditional Arabic" w:cs="Traditional Arabic"/>
          <w:sz w:val="36"/>
          <w:szCs w:val="36"/>
          <w:rtl/>
        </w:rPr>
      </w:pPr>
      <w:r w:rsidRPr="00441B4C">
        <w:rPr>
          <w:rFonts w:ascii="Traditional Arabic" w:hAnsi="Traditional Arabic" w:cs="Traditional Arabic" w:hint="cs"/>
          <w:sz w:val="36"/>
          <w:szCs w:val="36"/>
          <w:rtl/>
        </w:rPr>
        <w:t>استنادًا</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إلى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الرسم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البياني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أعلاه،</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يتبين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أن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w:t>
      </w:r>
      <w:r w:rsidR="00C20E51">
        <w:rPr>
          <w:rFonts w:ascii="Traditional Arabic" w:hAnsi="Traditional Arabic" w:cs="Traditional Arabic" w:hint="cs"/>
          <w:sz w:val="36"/>
          <w:szCs w:val="36"/>
          <w:rtl/>
        </w:rPr>
        <w:t>عمل</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في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الدورة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الأولى،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و</w:t>
      </w:r>
      <w:r w:rsidR="00C400B4">
        <w:rPr>
          <w:rFonts w:ascii="Traditional Arabic" w:hAnsi="Traditional Arabic" w:cs="Traditional Arabic" w:hint="cs"/>
          <w:sz w:val="36"/>
          <w:szCs w:val="36"/>
          <w:rtl/>
        </w:rPr>
        <w:t>الطلبة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الذين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أكملوا</w:t>
      </w:r>
      <w:r w:rsidRPr="00441B4C">
        <w:rPr>
          <w:rFonts w:ascii="Traditional Arabic" w:hAnsi="Traditional Arabic" w:cs="Traditional Arabic"/>
          <w:sz w:val="36"/>
          <w:szCs w:val="36"/>
          <w:rtl/>
        </w:rPr>
        <w:t xml:space="preserve"> 30.55٪ </w:t>
      </w:r>
      <w:r w:rsidRPr="00441B4C">
        <w:rPr>
          <w:rFonts w:ascii="Traditional Arabic" w:hAnsi="Traditional Arabic" w:cs="Traditional Arabic" w:hint="cs"/>
          <w:sz w:val="36"/>
          <w:szCs w:val="36"/>
          <w:rtl/>
        </w:rPr>
        <w:t>و</w:t>
      </w:r>
      <w:r w:rsidR="00C400B4">
        <w:rPr>
          <w:rFonts w:ascii="Traditional Arabic" w:hAnsi="Traditional Arabic" w:cs="Traditional Arabic" w:hint="cs"/>
          <w:sz w:val="36"/>
          <w:szCs w:val="36"/>
          <w:rtl/>
        </w:rPr>
        <w:t>الطلبة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الذين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لم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يكملوا</w:t>
      </w:r>
      <w:r w:rsidRPr="00441B4C">
        <w:rPr>
          <w:rFonts w:ascii="Traditional Arabic" w:hAnsi="Traditional Arabic" w:cs="Traditional Arabic"/>
          <w:sz w:val="36"/>
          <w:szCs w:val="36"/>
          <w:rtl/>
        </w:rPr>
        <w:t xml:space="preserve"> 69.44٪.</w:t>
      </w:r>
    </w:p>
    <w:p w:rsidR="006F5C81" w:rsidRPr="006F5C81" w:rsidRDefault="006F5C81" w:rsidP="006F5C81">
      <w:pPr>
        <w:bidi/>
        <w:spacing w:after="0" w:line="240" w:lineRule="auto"/>
        <w:ind w:left="191" w:firstLine="720"/>
        <w:jc w:val="both"/>
        <w:rPr>
          <w:rFonts w:ascii="Traditional Arabic" w:hAnsi="Traditional Arabic" w:cs="Traditional Arabic"/>
          <w:sz w:val="20"/>
          <w:szCs w:val="20"/>
        </w:rPr>
      </w:pPr>
    </w:p>
    <w:p w:rsidR="00441B4C" w:rsidRPr="006F5C81" w:rsidRDefault="00441B4C" w:rsidP="00A938C4">
      <w:pPr>
        <w:bidi/>
        <w:spacing w:after="0"/>
        <w:ind w:left="191" w:firstLine="283"/>
        <w:jc w:val="both"/>
        <w:rPr>
          <w:rFonts w:ascii="Traditional Arabic" w:hAnsi="Traditional Arabic" w:cs="Traditional Arabic"/>
          <w:b/>
          <w:bCs/>
          <w:sz w:val="36"/>
          <w:szCs w:val="36"/>
        </w:rPr>
      </w:pPr>
      <w:r w:rsidRPr="006F5C81">
        <w:rPr>
          <w:rFonts w:ascii="Traditional Arabic" w:hAnsi="Traditional Arabic" w:cs="Traditional Arabic" w:hint="cs"/>
          <w:b/>
          <w:bCs/>
          <w:sz w:val="36"/>
          <w:szCs w:val="36"/>
          <w:rtl/>
        </w:rPr>
        <w:t>د</w:t>
      </w:r>
      <w:r w:rsidRPr="006F5C81">
        <w:rPr>
          <w:rFonts w:ascii="Traditional Arabic" w:hAnsi="Traditional Arabic" w:cs="Traditional Arabic"/>
          <w:b/>
          <w:bCs/>
          <w:sz w:val="36"/>
          <w:szCs w:val="36"/>
          <w:rtl/>
        </w:rPr>
        <w:t xml:space="preserve">. </w:t>
      </w:r>
      <w:r w:rsidR="006F5C81" w:rsidRPr="006F5C81">
        <w:rPr>
          <w:rFonts w:ascii="Traditional Arabic" w:hAnsi="Traditional Arabic" w:cs="Traditional Arabic" w:hint="cs"/>
          <w:b/>
          <w:bCs/>
          <w:sz w:val="36"/>
          <w:szCs w:val="36"/>
          <w:rtl/>
        </w:rPr>
        <w:t>التفكير</w:t>
      </w:r>
    </w:p>
    <w:p w:rsidR="00C95C26" w:rsidRDefault="00441B4C" w:rsidP="00A938C4">
      <w:pPr>
        <w:bidi/>
        <w:spacing w:after="0"/>
        <w:ind w:left="474" w:firstLine="720"/>
        <w:jc w:val="both"/>
        <w:rPr>
          <w:rFonts w:ascii="Traditional Arabic" w:hAnsi="Traditional Arabic" w:cs="Traditional Arabic"/>
          <w:sz w:val="36"/>
          <w:szCs w:val="36"/>
          <w:rtl/>
        </w:rPr>
      </w:pPr>
      <w:r w:rsidRPr="00441B4C">
        <w:rPr>
          <w:rFonts w:ascii="Traditional Arabic" w:hAnsi="Traditional Arabic" w:cs="Traditional Arabic" w:hint="cs"/>
          <w:sz w:val="36"/>
          <w:szCs w:val="36"/>
          <w:rtl/>
        </w:rPr>
        <w:t>بعد</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تنفيذ</w:t>
      </w:r>
      <w:r w:rsidRPr="00441B4C">
        <w:rPr>
          <w:rFonts w:ascii="Traditional Arabic" w:hAnsi="Traditional Arabic" w:cs="Traditional Arabic"/>
          <w:sz w:val="36"/>
          <w:szCs w:val="36"/>
          <w:rtl/>
        </w:rPr>
        <w:t xml:space="preserve"> </w:t>
      </w:r>
      <w:r w:rsidR="0087644F">
        <w:rPr>
          <w:rFonts w:ascii="Traditional Arabic" w:hAnsi="Traditional Arabic" w:cs="Traditional Arabic" w:hint="cs"/>
          <w:sz w:val="36"/>
          <w:szCs w:val="36"/>
          <w:rtl/>
        </w:rPr>
        <w:t>العمل</w:t>
      </w:r>
      <w:r w:rsidRPr="00441B4C">
        <w:rPr>
          <w:rFonts w:ascii="Traditional Arabic" w:hAnsi="Traditional Arabic" w:cs="Traditional Arabic" w:hint="cs"/>
          <w:sz w:val="36"/>
          <w:szCs w:val="36"/>
          <w:rtl/>
        </w:rPr>
        <w:t>،</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فإن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الشيء</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الذي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يتم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بعد</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ذلك</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من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قبل</w:t>
      </w:r>
      <w:r w:rsidRPr="00441B4C">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والمعلم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هو</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التفكير</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في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تقييم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الأنشطة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ونتائج</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التعل</w:t>
      </w:r>
      <w:r w:rsidR="0087644F">
        <w:rPr>
          <w:rFonts w:ascii="Traditional Arabic" w:hAnsi="Traditional Arabic" w:cs="Traditional Arabic" w:hint="cs"/>
          <w:sz w:val="36"/>
          <w:szCs w:val="36"/>
          <w:rtl/>
        </w:rPr>
        <w:t>ي</w:t>
      </w:r>
      <w:r w:rsidRPr="00441B4C">
        <w:rPr>
          <w:rFonts w:ascii="Traditional Arabic" w:hAnsi="Traditional Arabic" w:cs="Traditional Arabic" w:hint="cs"/>
          <w:sz w:val="36"/>
          <w:szCs w:val="36"/>
          <w:rtl/>
        </w:rPr>
        <w:t>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يعتمد</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w:t>
      </w:r>
      <w:r w:rsidR="00E5490A">
        <w:rPr>
          <w:rFonts w:ascii="Traditional Arabic" w:hAnsi="Traditional Arabic" w:cs="Traditional Arabic" w:hint="cs"/>
          <w:sz w:val="36"/>
          <w:szCs w:val="36"/>
          <w:rtl/>
        </w:rPr>
        <w:t>تفكير</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على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نتائج</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الاختبار</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ونتائج</w:t>
      </w:r>
      <w:r w:rsidRPr="00441B4C">
        <w:rPr>
          <w:rFonts w:ascii="Traditional Arabic" w:hAnsi="Traditional Arabic" w:cs="Traditional Arabic"/>
          <w:sz w:val="36"/>
          <w:szCs w:val="36"/>
          <w:rtl/>
        </w:rPr>
        <w:t xml:space="preserve"> </w:t>
      </w:r>
      <w:r w:rsidR="00E5490A">
        <w:rPr>
          <w:rFonts w:ascii="Traditional Arabic" w:hAnsi="Traditional Arabic" w:cs="Traditional Arabic" w:hint="cs"/>
          <w:sz w:val="36"/>
          <w:szCs w:val="36"/>
          <w:rtl/>
        </w:rPr>
        <w:t>الملاحظة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في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الدورة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الأولى،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بحيث</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يمكن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الحصول</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على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ما</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يلي</w:t>
      </w:r>
      <w:r w:rsidR="00E66675">
        <w:rPr>
          <w:rFonts w:ascii="Traditional Arabic" w:hAnsi="Traditional Arabic" w:cs="Traditional Arabic" w:hint="cs"/>
          <w:sz w:val="36"/>
          <w:szCs w:val="36"/>
          <w:rtl/>
        </w:rPr>
        <w:t>:</w:t>
      </w:r>
    </w:p>
    <w:p w:rsidR="00C95C26" w:rsidRPr="00C95C26" w:rsidRDefault="00441B4C" w:rsidP="002D5572">
      <w:pPr>
        <w:pStyle w:val="ListParagraph"/>
        <w:numPr>
          <w:ilvl w:val="0"/>
          <w:numId w:val="1"/>
        </w:numPr>
        <w:bidi/>
        <w:spacing w:after="0"/>
        <w:jc w:val="both"/>
        <w:rPr>
          <w:rFonts w:ascii="Traditional Arabic" w:hAnsi="Traditional Arabic" w:cs="Traditional Arabic"/>
          <w:sz w:val="36"/>
          <w:szCs w:val="36"/>
          <w:rtl/>
          <w:lang w:bidi="ar-DZ"/>
        </w:rPr>
      </w:pPr>
      <w:r w:rsidRPr="00C95C26">
        <w:rPr>
          <w:rFonts w:ascii="Traditional Arabic" w:hAnsi="Traditional Arabic" w:cs="Traditional Arabic" w:hint="cs"/>
          <w:sz w:val="36"/>
          <w:szCs w:val="36"/>
          <w:rtl/>
        </w:rPr>
        <w:t>نتائج</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تقييم</w:t>
      </w:r>
      <w:r w:rsidRPr="00C95C26">
        <w:rPr>
          <w:rFonts w:ascii="Traditional Arabic" w:hAnsi="Traditional Arabic" w:cs="Traditional Arabic"/>
          <w:sz w:val="36"/>
          <w:szCs w:val="36"/>
          <w:rtl/>
        </w:rPr>
        <w:t xml:space="preserve"> </w:t>
      </w:r>
      <w:r w:rsidR="00C400B4" w:rsidRPr="00C95C26">
        <w:rPr>
          <w:rFonts w:ascii="Traditional Arabic" w:hAnsi="Traditional Arabic" w:cs="Traditional Arabic" w:hint="cs"/>
          <w:sz w:val="36"/>
          <w:szCs w:val="36"/>
          <w:rtl/>
        </w:rPr>
        <w:t>الطلبة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على</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أساس</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الاختبارات</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في</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الدورة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الأولى،</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من</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بين</w:t>
      </w:r>
      <w:r w:rsidRPr="00C95C26">
        <w:rPr>
          <w:rFonts w:ascii="Traditional Arabic" w:hAnsi="Traditional Arabic" w:cs="Traditional Arabic"/>
          <w:sz w:val="36"/>
          <w:szCs w:val="36"/>
          <w:rtl/>
        </w:rPr>
        <w:t xml:space="preserve"> 36 </w:t>
      </w:r>
      <w:r w:rsidRPr="00C95C26">
        <w:rPr>
          <w:rFonts w:ascii="Traditional Arabic" w:hAnsi="Traditional Arabic" w:cs="Traditional Arabic" w:hint="cs"/>
          <w:sz w:val="36"/>
          <w:szCs w:val="36"/>
          <w:rtl/>
        </w:rPr>
        <w:t>طالبًا</w:t>
      </w:r>
      <w:r w:rsidRPr="00C95C26">
        <w:rPr>
          <w:rFonts w:ascii="Traditional Arabic" w:hAnsi="Traditional Arabic" w:cs="Traditional Arabic"/>
          <w:sz w:val="36"/>
          <w:szCs w:val="36"/>
          <w:rtl/>
        </w:rPr>
        <w:t xml:space="preserve"> </w:t>
      </w:r>
      <w:r w:rsidR="002D5572">
        <w:rPr>
          <w:rFonts w:ascii="Traditional Arabic" w:hAnsi="Traditional Arabic" w:cs="Traditional Arabic" w:hint="cs"/>
          <w:sz w:val="36"/>
          <w:szCs w:val="36"/>
          <w:rtl/>
        </w:rPr>
        <w:t>الذين أكملوا</w:t>
      </w:r>
      <w:r w:rsidRPr="00C95C26">
        <w:rPr>
          <w:rFonts w:ascii="Traditional Arabic" w:hAnsi="Traditional Arabic" w:cs="Traditional Arabic"/>
          <w:sz w:val="36"/>
          <w:szCs w:val="36"/>
          <w:rtl/>
        </w:rPr>
        <w:t xml:space="preserve"> 11 </w:t>
      </w:r>
      <w:r w:rsidRPr="00C95C26">
        <w:rPr>
          <w:rFonts w:ascii="Traditional Arabic" w:hAnsi="Traditional Arabic" w:cs="Traditional Arabic" w:hint="cs"/>
          <w:sz w:val="36"/>
          <w:szCs w:val="36"/>
          <w:rtl/>
        </w:rPr>
        <w:t>شخصًا</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و</w:t>
      </w:r>
      <w:r w:rsidR="00A8110E" w:rsidRPr="00C95C26">
        <w:rPr>
          <w:rFonts w:ascii="Traditional Arabic" w:hAnsi="Traditional Arabic" w:cs="Traditional Arabic" w:hint="cs"/>
          <w:sz w:val="36"/>
          <w:szCs w:val="36"/>
          <w:rtl/>
        </w:rPr>
        <w:t>طلبة</w:t>
      </w:r>
      <w:r w:rsidR="002D5572">
        <w:rPr>
          <w:rFonts w:ascii="Traditional Arabic" w:hAnsi="Traditional Arabic" w:cs="Traditional Arabic" w:hint="cs"/>
          <w:sz w:val="36"/>
          <w:szCs w:val="36"/>
          <w:rtl/>
        </w:rPr>
        <w:t xml:space="preserve"> الذين </w:t>
      </w:r>
      <w:r w:rsidRPr="00C95C26">
        <w:rPr>
          <w:rFonts w:ascii="Traditional Arabic" w:hAnsi="Traditional Arabic" w:cs="Traditional Arabic" w:hint="cs"/>
          <w:sz w:val="36"/>
          <w:szCs w:val="36"/>
          <w:rtl/>
        </w:rPr>
        <w:t>لم</w:t>
      </w:r>
      <w:r w:rsidR="002D5572">
        <w:rPr>
          <w:rFonts w:ascii="Traditional Arabic" w:hAnsi="Traditional Arabic" w:cs="Traditional Arabic" w:hint="cs"/>
          <w:sz w:val="36"/>
          <w:szCs w:val="36"/>
          <w:rtl/>
        </w:rPr>
        <w:t xml:space="preserve"> يكملوا</w:t>
      </w:r>
      <w:r w:rsidRPr="00C95C26">
        <w:rPr>
          <w:rFonts w:ascii="Traditional Arabic" w:hAnsi="Traditional Arabic" w:cs="Traditional Arabic"/>
          <w:sz w:val="36"/>
          <w:szCs w:val="36"/>
          <w:rtl/>
        </w:rPr>
        <w:t xml:space="preserve"> 25 </w:t>
      </w:r>
      <w:r w:rsidRPr="00C95C26">
        <w:rPr>
          <w:rFonts w:ascii="Traditional Arabic" w:hAnsi="Traditional Arabic" w:cs="Traditional Arabic" w:hint="cs"/>
          <w:sz w:val="36"/>
          <w:szCs w:val="36"/>
          <w:rtl/>
        </w:rPr>
        <w:t>شخصًا</w:t>
      </w:r>
      <w:r w:rsidRPr="00C95C26">
        <w:rPr>
          <w:rFonts w:ascii="Traditional Arabic" w:hAnsi="Traditional Arabic" w:cs="Traditional Arabic"/>
          <w:sz w:val="36"/>
          <w:szCs w:val="36"/>
          <w:rtl/>
        </w:rPr>
        <w:t>.</w:t>
      </w:r>
    </w:p>
    <w:p w:rsidR="00C95C26" w:rsidRDefault="00441B4C" w:rsidP="00C95C26">
      <w:pPr>
        <w:pStyle w:val="ListParagraph"/>
        <w:numPr>
          <w:ilvl w:val="0"/>
          <w:numId w:val="1"/>
        </w:numPr>
        <w:bidi/>
        <w:spacing w:after="0"/>
        <w:jc w:val="both"/>
        <w:rPr>
          <w:rFonts w:ascii="Traditional Arabic" w:hAnsi="Traditional Arabic" w:cs="Traditional Arabic"/>
          <w:sz w:val="36"/>
          <w:szCs w:val="36"/>
        </w:rPr>
      </w:pPr>
      <w:r w:rsidRPr="00C95C26">
        <w:rPr>
          <w:rFonts w:ascii="Traditional Arabic" w:hAnsi="Traditional Arabic" w:cs="Traditional Arabic" w:hint="cs"/>
          <w:sz w:val="36"/>
          <w:szCs w:val="36"/>
          <w:rtl/>
        </w:rPr>
        <w:t>من</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المعروف</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أن</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نسبة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اكتمال</w:t>
      </w:r>
      <w:r w:rsidRPr="00C95C26">
        <w:rPr>
          <w:rFonts w:ascii="Traditional Arabic" w:hAnsi="Traditional Arabic" w:cs="Traditional Arabic"/>
          <w:sz w:val="36"/>
          <w:szCs w:val="36"/>
          <w:rtl/>
        </w:rPr>
        <w:t xml:space="preserve"> </w:t>
      </w:r>
      <w:r w:rsidR="00C400B4" w:rsidRPr="00C95C26">
        <w:rPr>
          <w:rFonts w:ascii="Traditional Arabic" w:hAnsi="Traditional Arabic" w:cs="Traditional Arabic" w:hint="cs"/>
          <w:sz w:val="36"/>
          <w:szCs w:val="36"/>
          <w:rtl/>
        </w:rPr>
        <w:t>الطلبة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تصل</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إلى</w:t>
      </w:r>
      <w:r w:rsidRPr="00C95C26">
        <w:rPr>
          <w:rFonts w:ascii="Traditional Arabic" w:hAnsi="Traditional Arabic" w:cs="Traditional Arabic"/>
          <w:sz w:val="36"/>
          <w:szCs w:val="36"/>
          <w:rtl/>
        </w:rPr>
        <w:t xml:space="preserve"> 30.55٪</w:t>
      </w:r>
    </w:p>
    <w:p w:rsidR="00C95C26" w:rsidRDefault="00441B4C" w:rsidP="00C95C26">
      <w:pPr>
        <w:pStyle w:val="ListParagraph"/>
        <w:numPr>
          <w:ilvl w:val="0"/>
          <w:numId w:val="1"/>
        </w:numPr>
        <w:bidi/>
        <w:spacing w:after="0"/>
        <w:jc w:val="both"/>
        <w:rPr>
          <w:rFonts w:ascii="Traditional Arabic" w:hAnsi="Traditional Arabic" w:cs="Traditional Arabic"/>
          <w:sz w:val="36"/>
          <w:szCs w:val="36"/>
        </w:rPr>
      </w:pPr>
      <w:r w:rsidRPr="00C95C26">
        <w:rPr>
          <w:rFonts w:ascii="Traditional Arabic" w:hAnsi="Traditional Arabic" w:cs="Traditional Arabic" w:hint="cs"/>
          <w:sz w:val="36"/>
          <w:szCs w:val="36"/>
          <w:rtl/>
        </w:rPr>
        <w:t>تشير</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أنشطة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التعل</w:t>
      </w:r>
      <w:r w:rsidR="00A528AB">
        <w:rPr>
          <w:rFonts w:ascii="Traditional Arabic" w:hAnsi="Traditional Arabic" w:cs="Traditional Arabic" w:hint="cs"/>
          <w:sz w:val="36"/>
          <w:szCs w:val="36"/>
          <w:rtl/>
        </w:rPr>
        <w:t>ي</w:t>
      </w:r>
      <w:r w:rsidRPr="00C95C26">
        <w:rPr>
          <w:rFonts w:ascii="Traditional Arabic" w:hAnsi="Traditional Arabic" w:cs="Traditional Arabic" w:hint="cs"/>
          <w:sz w:val="36"/>
          <w:szCs w:val="36"/>
          <w:rtl/>
        </w:rPr>
        <w:t>م</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إلى</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أن</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استخدام</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الوقت</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لا</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يتماشى</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مع</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التخطيط</w:t>
      </w:r>
      <w:r w:rsidRPr="00C95C26">
        <w:rPr>
          <w:rFonts w:ascii="Traditional Arabic" w:hAnsi="Traditional Arabic" w:cs="Traditional Arabic"/>
          <w:sz w:val="36"/>
          <w:szCs w:val="36"/>
          <w:rtl/>
        </w:rPr>
        <w:t>.</w:t>
      </w:r>
    </w:p>
    <w:p w:rsidR="00C95C26" w:rsidRDefault="00441B4C" w:rsidP="00C95C26">
      <w:pPr>
        <w:pStyle w:val="ListParagraph"/>
        <w:numPr>
          <w:ilvl w:val="0"/>
          <w:numId w:val="1"/>
        </w:numPr>
        <w:bidi/>
        <w:spacing w:after="0"/>
        <w:jc w:val="both"/>
        <w:rPr>
          <w:rFonts w:ascii="Traditional Arabic" w:hAnsi="Traditional Arabic" w:cs="Traditional Arabic"/>
          <w:sz w:val="36"/>
          <w:szCs w:val="36"/>
        </w:rPr>
      </w:pPr>
      <w:r w:rsidRPr="00C95C26">
        <w:rPr>
          <w:rFonts w:ascii="Traditional Arabic" w:hAnsi="Traditional Arabic" w:cs="Traditional Arabic" w:hint="cs"/>
          <w:sz w:val="36"/>
          <w:szCs w:val="36"/>
          <w:rtl/>
        </w:rPr>
        <w:lastRenderedPageBreak/>
        <w:t>يجب</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على</w:t>
      </w:r>
      <w:r w:rsidRPr="00C95C26">
        <w:rPr>
          <w:rFonts w:ascii="Traditional Arabic" w:hAnsi="Traditional Arabic" w:cs="Traditional Arabic"/>
          <w:sz w:val="36"/>
          <w:szCs w:val="36"/>
          <w:rtl/>
        </w:rPr>
        <w:t xml:space="preserve"> </w:t>
      </w:r>
      <w:r w:rsidR="00A64257">
        <w:rPr>
          <w:rFonts w:ascii="Traditional Arabic" w:hAnsi="Traditional Arabic" w:cs="Traditional Arabic" w:hint="cs"/>
          <w:sz w:val="36"/>
          <w:szCs w:val="36"/>
          <w:rtl/>
        </w:rPr>
        <w:t>المعلم</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إتقان</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الصف</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أكثر</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بحيث</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لا</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يلعب</w:t>
      </w:r>
      <w:r w:rsidRPr="00C95C26">
        <w:rPr>
          <w:rFonts w:ascii="Traditional Arabic" w:hAnsi="Traditional Arabic" w:cs="Traditional Arabic"/>
          <w:sz w:val="36"/>
          <w:szCs w:val="36"/>
          <w:rtl/>
        </w:rPr>
        <w:t xml:space="preserve"> </w:t>
      </w:r>
      <w:r w:rsidR="00C400B4" w:rsidRPr="00C95C26">
        <w:rPr>
          <w:rFonts w:ascii="Traditional Arabic" w:hAnsi="Traditional Arabic" w:cs="Traditional Arabic" w:hint="cs"/>
          <w:sz w:val="36"/>
          <w:szCs w:val="36"/>
          <w:rtl/>
        </w:rPr>
        <w:t>الطلبة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مع</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أقرانهم</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أثناء</w:t>
      </w:r>
      <w:r w:rsidRPr="00C95C26">
        <w:rPr>
          <w:rFonts w:ascii="Traditional Arabic" w:hAnsi="Traditional Arabic" w:cs="Traditional Arabic"/>
          <w:sz w:val="36"/>
          <w:szCs w:val="36"/>
          <w:rtl/>
        </w:rPr>
        <w:t xml:space="preserve"> </w:t>
      </w:r>
      <w:r w:rsidR="00020535" w:rsidRPr="00C95C26">
        <w:rPr>
          <w:rFonts w:ascii="Traditional Arabic" w:hAnsi="Traditional Arabic" w:cs="Traditional Arabic" w:hint="cs"/>
          <w:sz w:val="36"/>
          <w:szCs w:val="36"/>
          <w:rtl/>
        </w:rPr>
        <w:t>عملية التعليم</w:t>
      </w:r>
    </w:p>
    <w:p w:rsidR="00441B4C" w:rsidRPr="00C95C26" w:rsidRDefault="00441B4C" w:rsidP="00C95C26">
      <w:pPr>
        <w:pStyle w:val="ListParagraph"/>
        <w:numPr>
          <w:ilvl w:val="0"/>
          <w:numId w:val="1"/>
        </w:numPr>
        <w:bidi/>
        <w:spacing w:after="0"/>
        <w:jc w:val="both"/>
        <w:rPr>
          <w:rFonts w:ascii="Traditional Arabic" w:hAnsi="Traditional Arabic" w:cs="Traditional Arabic"/>
          <w:sz w:val="36"/>
          <w:szCs w:val="36"/>
        </w:rPr>
      </w:pPr>
      <w:r w:rsidRPr="00C95C26">
        <w:rPr>
          <w:rFonts w:ascii="Traditional Arabic" w:hAnsi="Traditional Arabic" w:cs="Traditional Arabic" w:hint="cs"/>
          <w:sz w:val="36"/>
          <w:szCs w:val="36"/>
          <w:rtl/>
        </w:rPr>
        <w:t>اهتمام</w:t>
      </w:r>
      <w:r w:rsidRPr="00C95C26">
        <w:rPr>
          <w:rFonts w:ascii="Traditional Arabic" w:hAnsi="Traditional Arabic" w:cs="Traditional Arabic"/>
          <w:sz w:val="36"/>
          <w:szCs w:val="36"/>
          <w:rtl/>
        </w:rPr>
        <w:t xml:space="preserve"> </w:t>
      </w:r>
      <w:r w:rsidR="00C400B4" w:rsidRPr="00C95C26">
        <w:rPr>
          <w:rFonts w:ascii="Traditional Arabic" w:hAnsi="Traditional Arabic" w:cs="Traditional Arabic" w:hint="cs"/>
          <w:sz w:val="36"/>
          <w:szCs w:val="36"/>
          <w:rtl/>
        </w:rPr>
        <w:t>الطلبة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بتعل</w:t>
      </w:r>
      <w:r w:rsidR="00A64257">
        <w:rPr>
          <w:rFonts w:ascii="Traditional Arabic" w:hAnsi="Traditional Arabic" w:cs="Traditional Arabic" w:hint="cs"/>
          <w:sz w:val="36"/>
          <w:szCs w:val="36"/>
          <w:rtl/>
        </w:rPr>
        <w:t>ي</w:t>
      </w:r>
      <w:r w:rsidRPr="00C95C26">
        <w:rPr>
          <w:rFonts w:ascii="Traditional Arabic" w:hAnsi="Traditional Arabic" w:cs="Traditional Arabic" w:hint="cs"/>
          <w:sz w:val="36"/>
          <w:szCs w:val="36"/>
          <w:rtl/>
        </w:rPr>
        <w:t>م</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اللغة</w:t>
      </w:r>
      <w:r w:rsidRPr="00C95C26">
        <w:rPr>
          <w:rFonts w:ascii="Traditional Arabic" w:hAnsi="Traditional Arabic" w:cs="Traditional Arabic"/>
          <w:sz w:val="36"/>
          <w:szCs w:val="36"/>
          <w:rtl/>
        </w:rPr>
        <w:t xml:space="preserve"> </w:t>
      </w:r>
      <w:r w:rsidRPr="00C95C26">
        <w:rPr>
          <w:rFonts w:ascii="Traditional Arabic" w:hAnsi="Traditional Arabic" w:cs="Traditional Arabic" w:hint="cs"/>
          <w:sz w:val="36"/>
          <w:szCs w:val="36"/>
          <w:rtl/>
        </w:rPr>
        <w:t>العربية</w:t>
      </w:r>
      <w:r w:rsidRPr="00C95C26">
        <w:rPr>
          <w:rFonts w:ascii="Traditional Arabic" w:hAnsi="Traditional Arabic" w:cs="Traditional Arabic"/>
          <w:sz w:val="36"/>
          <w:szCs w:val="36"/>
          <w:rtl/>
        </w:rPr>
        <w:t>.</w:t>
      </w:r>
    </w:p>
    <w:p w:rsidR="00441B4C" w:rsidRDefault="00441B4C" w:rsidP="00A938C4">
      <w:pPr>
        <w:bidi/>
        <w:spacing w:after="0"/>
        <w:ind w:left="474" w:firstLine="709"/>
        <w:jc w:val="both"/>
        <w:rPr>
          <w:rFonts w:ascii="Traditional Arabic" w:hAnsi="Traditional Arabic" w:cs="Traditional Arabic"/>
          <w:sz w:val="36"/>
          <w:szCs w:val="36"/>
          <w:rtl/>
        </w:rPr>
      </w:pPr>
      <w:r w:rsidRPr="00441B4C">
        <w:rPr>
          <w:rFonts w:ascii="Traditional Arabic" w:hAnsi="Traditional Arabic" w:cs="Traditional Arabic" w:hint="eastAsia"/>
          <w:sz w:val="36"/>
          <w:szCs w:val="36"/>
          <w:rtl/>
        </w:rPr>
        <w:t> </w:t>
      </w:r>
      <w:r w:rsidRPr="00441B4C">
        <w:rPr>
          <w:rFonts w:ascii="Traditional Arabic" w:hAnsi="Traditional Arabic" w:cs="Traditional Arabic" w:hint="cs"/>
          <w:sz w:val="36"/>
          <w:szCs w:val="36"/>
          <w:rtl/>
        </w:rPr>
        <w:t>استنادًا</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إلى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نتائج</w:t>
      </w:r>
      <w:r w:rsidRPr="00441B4C">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التفكير</w:t>
      </w:r>
      <w:r w:rsidRPr="00441B4C">
        <w:rPr>
          <w:rFonts w:ascii="Traditional Arabic" w:hAnsi="Traditional Arabic" w:cs="Traditional Arabic" w:hint="cs"/>
          <w:sz w:val="36"/>
          <w:szCs w:val="36"/>
          <w:rtl/>
        </w:rPr>
        <w:t>،</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يمكن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الاستنتاج</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أن</w:t>
      </w:r>
      <w:r w:rsidRPr="00441B4C">
        <w:rPr>
          <w:rFonts w:ascii="Traditional Arabic" w:hAnsi="Traditional Arabic" w:cs="Traditional Arabic"/>
          <w:sz w:val="36"/>
          <w:szCs w:val="36"/>
          <w:rtl/>
        </w:rPr>
        <w:t xml:space="preserve"> </w:t>
      </w:r>
      <w:r w:rsidR="007F71CB">
        <w:rPr>
          <w:rFonts w:ascii="Traditional Arabic" w:hAnsi="Traditional Arabic" w:cs="Traditional Arabic" w:hint="cs"/>
          <w:sz w:val="36"/>
          <w:szCs w:val="36"/>
          <w:rtl/>
        </w:rPr>
        <w:t>انخفض قدرة</w:t>
      </w:r>
      <w:r w:rsidRPr="00441B4C">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على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تعل</w:t>
      </w:r>
      <w:r w:rsidR="007F71CB">
        <w:rPr>
          <w:rFonts w:ascii="Traditional Arabic" w:hAnsi="Traditional Arabic" w:cs="Traditional Arabic" w:hint="cs"/>
          <w:sz w:val="36"/>
          <w:szCs w:val="36"/>
          <w:rtl/>
        </w:rPr>
        <w:t>ي</w:t>
      </w:r>
      <w:r w:rsidRPr="00441B4C">
        <w:rPr>
          <w:rFonts w:ascii="Traditional Arabic" w:hAnsi="Traditional Arabic" w:cs="Traditional Arabic" w:hint="cs"/>
          <w:sz w:val="36"/>
          <w:szCs w:val="36"/>
          <w:rtl/>
        </w:rPr>
        <w:t>م</w:t>
      </w:r>
      <w:r w:rsidRPr="00441B4C">
        <w:rPr>
          <w:rFonts w:ascii="Traditional Arabic" w:hAnsi="Traditional Arabic" w:cs="Traditional Arabic"/>
          <w:sz w:val="36"/>
          <w:szCs w:val="36"/>
          <w:rtl/>
        </w:rPr>
        <w:t xml:space="preserve"> </w:t>
      </w:r>
      <w:r w:rsidR="007F71CB">
        <w:rPr>
          <w:rFonts w:ascii="Traditional Arabic" w:hAnsi="Traditional Arabic" w:cs="Traditional Arabic" w:hint="cs"/>
          <w:sz w:val="36"/>
          <w:szCs w:val="36"/>
          <w:rtl/>
        </w:rPr>
        <w:t>مهارة الكتابة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هو</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لأن</w:t>
      </w:r>
      <w:r w:rsidRPr="00441B4C">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لا</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يزالون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يفتقرون</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إلى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الاهتمام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بالنص</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الذي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تعل</w:t>
      </w:r>
      <w:r w:rsidR="007F71CB">
        <w:rPr>
          <w:rFonts w:ascii="Traditional Arabic" w:hAnsi="Traditional Arabic" w:cs="Traditional Arabic" w:hint="cs"/>
          <w:sz w:val="36"/>
          <w:szCs w:val="36"/>
          <w:rtl/>
        </w:rPr>
        <w:t>ي</w:t>
      </w:r>
      <w:r w:rsidRPr="00441B4C">
        <w:rPr>
          <w:rFonts w:ascii="Traditional Arabic" w:hAnsi="Traditional Arabic" w:cs="Traditional Arabic" w:hint="cs"/>
          <w:sz w:val="36"/>
          <w:szCs w:val="36"/>
          <w:rtl/>
        </w:rPr>
        <w:t>مه</w:t>
      </w:r>
      <w:r w:rsidR="00310C7C">
        <w:rPr>
          <w:rFonts w:ascii="Traditional Arabic" w:hAnsi="Traditional Arabic" w:cs="Traditional Arabic" w:hint="cs"/>
          <w:sz w:val="36"/>
          <w:szCs w:val="36"/>
          <w:rtl/>
        </w:rPr>
        <w:t>م</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لذلك،</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هناك</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حاجة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إلى</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اتخاذ</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خطوات</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تصحيحية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في</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الدورة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التالية</w:t>
      </w:r>
      <w:r w:rsidRPr="00441B4C">
        <w:rPr>
          <w:rFonts w:ascii="Traditional Arabic" w:hAnsi="Traditional Arabic" w:cs="Traditional Arabic"/>
          <w:sz w:val="36"/>
          <w:szCs w:val="36"/>
          <w:rtl/>
        </w:rPr>
        <w:t>.</w:t>
      </w:r>
    </w:p>
    <w:p w:rsidR="00A938C4" w:rsidRPr="001E49BB" w:rsidRDefault="00A938C4" w:rsidP="001E49BB">
      <w:pPr>
        <w:bidi/>
        <w:spacing w:after="0" w:line="240" w:lineRule="auto"/>
        <w:ind w:left="474" w:firstLine="709"/>
        <w:jc w:val="both"/>
        <w:rPr>
          <w:rFonts w:ascii="Traditional Arabic" w:hAnsi="Traditional Arabic" w:cs="Traditional Arabic"/>
          <w:sz w:val="20"/>
          <w:szCs w:val="20"/>
        </w:rPr>
      </w:pPr>
    </w:p>
    <w:p w:rsidR="00441B4C" w:rsidRPr="001E49BB" w:rsidRDefault="00441B4C" w:rsidP="001E49BB">
      <w:pPr>
        <w:bidi/>
        <w:spacing w:after="0"/>
        <w:ind w:firstLine="191"/>
        <w:jc w:val="both"/>
        <w:rPr>
          <w:rFonts w:ascii="Traditional Arabic" w:hAnsi="Traditional Arabic" w:cs="Traditional Arabic"/>
          <w:b/>
          <w:bCs/>
          <w:sz w:val="36"/>
          <w:szCs w:val="36"/>
        </w:rPr>
      </w:pPr>
      <w:r w:rsidRPr="001E49BB">
        <w:rPr>
          <w:rFonts w:ascii="Traditional Arabic" w:hAnsi="Traditional Arabic" w:cs="Traditional Arabic"/>
          <w:b/>
          <w:bCs/>
          <w:sz w:val="36"/>
          <w:szCs w:val="36"/>
          <w:rtl/>
        </w:rPr>
        <w:t xml:space="preserve">2. </w:t>
      </w:r>
      <w:r w:rsidRPr="001E49BB">
        <w:rPr>
          <w:rFonts w:ascii="Traditional Arabic" w:hAnsi="Traditional Arabic" w:cs="Traditional Arabic" w:hint="cs"/>
          <w:b/>
          <w:bCs/>
          <w:sz w:val="36"/>
          <w:szCs w:val="36"/>
          <w:rtl/>
        </w:rPr>
        <w:t>تنفيذ</w:t>
      </w:r>
      <w:r w:rsidRPr="001E49BB">
        <w:rPr>
          <w:rFonts w:ascii="Traditional Arabic" w:hAnsi="Traditional Arabic" w:cs="Traditional Arabic"/>
          <w:b/>
          <w:bCs/>
          <w:sz w:val="36"/>
          <w:szCs w:val="36"/>
          <w:rtl/>
        </w:rPr>
        <w:t xml:space="preserve"> </w:t>
      </w:r>
      <w:r w:rsidRPr="001E49BB">
        <w:rPr>
          <w:rFonts w:ascii="Traditional Arabic" w:hAnsi="Traditional Arabic" w:cs="Traditional Arabic" w:hint="cs"/>
          <w:b/>
          <w:bCs/>
          <w:sz w:val="36"/>
          <w:szCs w:val="36"/>
          <w:rtl/>
        </w:rPr>
        <w:t>الدورة</w:t>
      </w:r>
      <w:r w:rsidRPr="001E49BB">
        <w:rPr>
          <w:rFonts w:ascii="Traditional Arabic" w:hAnsi="Traditional Arabic" w:cs="Traditional Arabic"/>
          <w:b/>
          <w:bCs/>
          <w:sz w:val="36"/>
          <w:szCs w:val="36"/>
          <w:rtl/>
        </w:rPr>
        <w:t xml:space="preserve"> </w:t>
      </w:r>
      <w:r w:rsidRPr="001E49BB">
        <w:rPr>
          <w:rFonts w:ascii="Traditional Arabic" w:hAnsi="Traditional Arabic" w:cs="Traditional Arabic" w:hint="cs"/>
          <w:b/>
          <w:bCs/>
          <w:sz w:val="36"/>
          <w:szCs w:val="36"/>
          <w:rtl/>
        </w:rPr>
        <w:t>الثانية</w:t>
      </w:r>
    </w:p>
    <w:p w:rsidR="00441B4C" w:rsidRPr="001E49BB" w:rsidRDefault="00441B4C" w:rsidP="001E49BB">
      <w:pPr>
        <w:bidi/>
        <w:spacing w:after="0"/>
        <w:ind w:firstLine="474"/>
        <w:jc w:val="both"/>
        <w:rPr>
          <w:rFonts w:ascii="Traditional Arabic" w:hAnsi="Traditional Arabic" w:cs="Traditional Arabic"/>
          <w:b/>
          <w:bCs/>
          <w:sz w:val="36"/>
          <w:szCs w:val="36"/>
        </w:rPr>
      </w:pPr>
      <w:r w:rsidRPr="001E49BB">
        <w:rPr>
          <w:rFonts w:ascii="Traditional Arabic" w:hAnsi="Traditional Arabic" w:cs="Traditional Arabic" w:hint="cs"/>
          <w:b/>
          <w:bCs/>
          <w:sz w:val="36"/>
          <w:szCs w:val="36"/>
          <w:rtl/>
        </w:rPr>
        <w:t>أ</w:t>
      </w:r>
      <w:r w:rsidRPr="001E49BB">
        <w:rPr>
          <w:rFonts w:ascii="Traditional Arabic" w:hAnsi="Traditional Arabic" w:cs="Traditional Arabic"/>
          <w:b/>
          <w:bCs/>
          <w:sz w:val="36"/>
          <w:szCs w:val="36"/>
          <w:rtl/>
        </w:rPr>
        <w:t xml:space="preserve">. </w:t>
      </w:r>
      <w:r w:rsidR="001E49BB" w:rsidRPr="001E49BB">
        <w:rPr>
          <w:rFonts w:ascii="Traditional Arabic" w:hAnsi="Traditional Arabic" w:cs="Traditional Arabic" w:hint="cs"/>
          <w:b/>
          <w:bCs/>
          <w:sz w:val="36"/>
          <w:szCs w:val="36"/>
          <w:rtl/>
        </w:rPr>
        <w:t>التخطيط</w:t>
      </w:r>
    </w:p>
    <w:p w:rsidR="00441B4C" w:rsidRPr="00441B4C" w:rsidRDefault="00441B4C" w:rsidP="001E49BB">
      <w:pPr>
        <w:bidi/>
        <w:spacing w:after="0"/>
        <w:ind w:firstLine="720"/>
        <w:jc w:val="both"/>
        <w:rPr>
          <w:rFonts w:ascii="Traditional Arabic" w:hAnsi="Traditional Arabic" w:cs="Traditional Arabic"/>
          <w:sz w:val="36"/>
          <w:szCs w:val="36"/>
        </w:rPr>
      </w:pPr>
      <w:r w:rsidRPr="00441B4C">
        <w:rPr>
          <w:rFonts w:ascii="Traditional Arabic" w:hAnsi="Traditional Arabic" w:cs="Traditional Arabic" w:hint="cs"/>
          <w:sz w:val="36"/>
          <w:szCs w:val="36"/>
          <w:rtl/>
        </w:rPr>
        <w:t>تشمل</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مرحلة</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التخطيط</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هذه</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الأمور</w:t>
      </w:r>
      <w:r w:rsidRPr="00441B4C">
        <w:rPr>
          <w:rFonts w:ascii="Traditional Arabic" w:hAnsi="Traditional Arabic" w:cs="Traditional Arabic"/>
          <w:sz w:val="36"/>
          <w:szCs w:val="36"/>
          <w:rtl/>
        </w:rPr>
        <w:t xml:space="preserve"> </w:t>
      </w:r>
      <w:r w:rsidRPr="00441B4C">
        <w:rPr>
          <w:rFonts w:ascii="Traditional Arabic" w:hAnsi="Traditional Arabic" w:cs="Traditional Arabic" w:hint="cs"/>
          <w:sz w:val="36"/>
          <w:szCs w:val="36"/>
          <w:rtl/>
        </w:rPr>
        <w:t>التالية</w:t>
      </w:r>
    </w:p>
    <w:p w:rsidR="00F32727" w:rsidRPr="00040AB5" w:rsidRDefault="00F32727" w:rsidP="00F32727">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المنهج</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لاستخدامه</w:t>
      </w:r>
      <w:r w:rsidRPr="00040AB5">
        <w:rPr>
          <w:rFonts w:ascii="Traditional Arabic" w:hAnsi="Traditional Arabic" w:cs="Traditional Arabic"/>
          <w:sz w:val="36"/>
          <w:szCs w:val="36"/>
          <w:rtl/>
        </w:rPr>
        <w:t>.</w:t>
      </w:r>
    </w:p>
    <w:p w:rsidR="00F32727" w:rsidRPr="00040AB5" w:rsidRDefault="00F32727" w:rsidP="00F32727">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وضع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خطة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تنفيذ</w:t>
      </w:r>
      <w:r>
        <w:rPr>
          <w:rFonts w:ascii="Traditional Arabic" w:hAnsi="Traditional Arabic" w:cs="Traditional Arabic" w:hint="cs"/>
          <w:sz w:val="36"/>
          <w:szCs w:val="36"/>
          <w:rtl/>
        </w:rPr>
        <w:t xml:space="preserve"> التعليم </w:t>
      </w:r>
      <w:r w:rsidRPr="00802463">
        <w:rPr>
          <w:rFonts w:ascii="Traditional Arabic" w:hAnsi="Traditional Arabic" w:cs="Traditional Arabic"/>
          <w:sz w:val="36"/>
          <w:szCs w:val="36"/>
          <w:rtl/>
        </w:rPr>
        <w:t>(</w:t>
      </w:r>
      <w:r w:rsidRPr="008A16BD">
        <w:rPr>
          <w:rFonts w:asciiTheme="majorBidi" w:hAnsiTheme="majorBidi" w:cstheme="majorBidi"/>
          <w:sz w:val="24"/>
          <w:szCs w:val="24"/>
        </w:rPr>
        <w:t>RPP</w:t>
      </w:r>
      <w:r w:rsidRPr="00802463">
        <w:rPr>
          <w:rFonts w:ascii="Traditional Arabic" w:hAnsi="Traditional Arabic" w:cs="Traditional Arabic"/>
          <w:sz w:val="36"/>
          <w:szCs w:val="36"/>
          <w:rtl/>
        </w:rPr>
        <w:t>)</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لمهارة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w:t>
      </w:r>
    </w:p>
    <w:p w:rsidR="00F32727" w:rsidRPr="00040AB5" w:rsidRDefault="00F32727" w:rsidP="00F32727">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لاستخدامها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040AB5">
        <w:rPr>
          <w:rFonts w:ascii="Traditional Arabic" w:hAnsi="Traditional Arabic" w:cs="Traditional Arabic" w:hint="cs"/>
          <w:sz w:val="36"/>
          <w:szCs w:val="36"/>
          <w:rtl/>
        </w:rPr>
        <w:t>م</w:t>
      </w:r>
      <w:r w:rsidRPr="00040AB5">
        <w:rPr>
          <w:rFonts w:ascii="Traditional Arabic" w:hAnsi="Traditional Arabic" w:cs="Traditional Arabic"/>
          <w:sz w:val="36"/>
          <w:szCs w:val="36"/>
          <w:rtl/>
        </w:rPr>
        <w:t>.</w:t>
      </w:r>
    </w:p>
    <w:p w:rsidR="00F32727" w:rsidRPr="00040AB5" w:rsidRDefault="00F32727" w:rsidP="00F32727">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Pr="00040AB5">
        <w:rPr>
          <w:rFonts w:ascii="Traditional Arabic" w:hAnsi="Traditional Arabic" w:cs="Traditional Arabic" w:hint="cs"/>
          <w:sz w:val="36"/>
          <w:szCs w:val="36"/>
          <w:rtl/>
        </w:rPr>
        <w:t>صن</w:t>
      </w:r>
      <w:r>
        <w:rPr>
          <w:rFonts w:ascii="Traditional Arabic" w:hAnsi="Traditional Arabic" w:cs="Traditional Arabic" w:hint="cs"/>
          <w:sz w:val="36"/>
          <w:szCs w:val="36"/>
          <w:rtl/>
        </w:rPr>
        <w:t>ا</w:t>
      </w:r>
      <w:r w:rsidRPr="00040AB5">
        <w:rPr>
          <w:rFonts w:ascii="Traditional Arabic" w:hAnsi="Traditional Arabic" w:cs="Traditional Arabic" w:hint="cs"/>
          <w:sz w:val="36"/>
          <w:szCs w:val="36"/>
          <w:rtl/>
        </w:rPr>
        <w:t>ع</w:t>
      </w:r>
      <w:r>
        <w:rPr>
          <w:rFonts w:ascii="Traditional Arabic" w:hAnsi="Traditional Arabic" w:cs="Traditional Arabic" w:hint="cs"/>
          <w:sz w:val="36"/>
          <w:szCs w:val="36"/>
          <w:rtl/>
        </w:rPr>
        <w:t>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ورقة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040AB5">
        <w:rPr>
          <w:rFonts w:ascii="Traditional Arabic" w:hAnsi="Traditional Arabic" w:cs="Traditional Arabic" w:hint="cs"/>
          <w:sz w:val="36"/>
          <w:szCs w:val="36"/>
          <w:rtl/>
        </w:rPr>
        <w:t>ملاحظات</w:t>
      </w:r>
      <w:r>
        <w:rPr>
          <w:rFonts w:ascii="Traditional Arabic" w:hAnsi="Traditional Arabic" w:cs="Traditional Arabic" w:hint="cs"/>
          <w:sz w:val="36"/>
          <w:szCs w:val="36"/>
          <w:rtl/>
        </w:rPr>
        <w:t>.</w:t>
      </w:r>
    </w:p>
    <w:p w:rsidR="00F32727" w:rsidRPr="00040AB5" w:rsidRDefault="00F32727" w:rsidP="00F32727">
      <w:pPr>
        <w:bidi/>
        <w:spacing w:after="0"/>
        <w:ind w:firstLine="474"/>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إعداد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ورقة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تقييم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لرؤية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نتائج</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عملية التعليم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Pr="000A3B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وسائل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w:t>
      </w:r>
      <w:r>
        <w:rPr>
          <w:rFonts w:ascii="Traditional Arabic" w:hAnsi="Traditional Arabic" w:cs="Traditional Arabic" w:hint="cs"/>
          <w:sz w:val="36"/>
          <w:szCs w:val="36"/>
          <w:rtl/>
        </w:rPr>
        <w:t>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903DF8" w:rsidRPr="00F32727" w:rsidRDefault="00F32727" w:rsidP="00F32727">
      <w:pPr>
        <w:bidi/>
        <w:spacing w:after="0"/>
        <w:ind w:firstLine="474"/>
        <w:jc w:val="both"/>
        <w:rPr>
          <w:rFonts w:ascii="Traditional Arabic" w:hAnsi="Traditional Arabic" w:cs="Traditional Arabic"/>
          <w:b/>
          <w:bCs/>
          <w:sz w:val="36"/>
          <w:szCs w:val="36"/>
        </w:rPr>
      </w:pPr>
      <w:r w:rsidRPr="00F32727">
        <w:rPr>
          <w:rFonts w:ascii="Traditional Arabic" w:hAnsi="Traditional Arabic" w:cs="Traditional Arabic" w:hint="cs"/>
          <w:b/>
          <w:bCs/>
          <w:sz w:val="36"/>
          <w:szCs w:val="36"/>
          <w:rtl/>
        </w:rPr>
        <w:t xml:space="preserve">ب. </w:t>
      </w:r>
      <w:r w:rsidR="00903DF8" w:rsidRPr="00F32727">
        <w:rPr>
          <w:rFonts w:ascii="Traditional Arabic" w:hAnsi="Traditional Arabic" w:cs="Traditional Arabic"/>
          <w:b/>
          <w:bCs/>
          <w:sz w:val="36"/>
          <w:szCs w:val="36"/>
          <w:rtl/>
        </w:rPr>
        <w:t xml:space="preserve"> </w:t>
      </w:r>
      <w:r w:rsidR="00903DF8" w:rsidRPr="00F32727">
        <w:rPr>
          <w:rFonts w:ascii="Traditional Arabic" w:hAnsi="Traditional Arabic" w:cs="Traditional Arabic" w:hint="cs"/>
          <w:b/>
          <w:bCs/>
          <w:sz w:val="36"/>
          <w:szCs w:val="36"/>
          <w:rtl/>
        </w:rPr>
        <w:t>تنفيذ</w:t>
      </w:r>
      <w:r w:rsidR="00903DF8" w:rsidRPr="00F32727">
        <w:rPr>
          <w:rFonts w:ascii="Traditional Arabic" w:hAnsi="Traditional Arabic" w:cs="Traditional Arabic"/>
          <w:b/>
          <w:bCs/>
          <w:sz w:val="36"/>
          <w:szCs w:val="36"/>
          <w:rtl/>
        </w:rPr>
        <w:t xml:space="preserve"> </w:t>
      </w:r>
      <w:r w:rsidR="00903DF8" w:rsidRPr="00F32727">
        <w:rPr>
          <w:rFonts w:ascii="Traditional Arabic" w:hAnsi="Traditional Arabic" w:cs="Traditional Arabic" w:hint="cs"/>
          <w:b/>
          <w:bCs/>
          <w:sz w:val="36"/>
          <w:szCs w:val="36"/>
          <w:rtl/>
        </w:rPr>
        <w:t>ال</w:t>
      </w:r>
      <w:r w:rsidRPr="00F32727">
        <w:rPr>
          <w:rFonts w:ascii="Traditional Arabic" w:hAnsi="Traditional Arabic" w:cs="Traditional Arabic" w:hint="cs"/>
          <w:b/>
          <w:bCs/>
          <w:sz w:val="36"/>
          <w:szCs w:val="36"/>
          <w:rtl/>
        </w:rPr>
        <w:t>عمل</w:t>
      </w:r>
    </w:p>
    <w:p w:rsidR="00903DF8" w:rsidRPr="00131A21" w:rsidRDefault="00851438" w:rsidP="00851438">
      <w:pPr>
        <w:bidi/>
        <w:spacing w:after="0"/>
        <w:ind w:firstLine="616"/>
        <w:jc w:val="both"/>
        <w:rPr>
          <w:rFonts w:ascii="Traditional Arabic" w:hAnsi="Traditional Arabic" w:cs="Traditional Arabic"/>
          <w:b/>
          <w:bCs/>
          <w:sz w:val="36"/>
          <w:szCs w:val="36"/>
        </w:rPr>
      </w:pPr>
      <w:r w:rsidRPr="00131A21">
        <w:rPr>
          <w:rFonts w:ascii="Traditional Arabic" w:hAnsi="Traditional Arabic" w:cs="Traditional Arabic" w:hint="cs"/>
          <w:b/>
          <w:bCs/>
          <w:sz w:val="36"/>
          <w:szCs w:val="36"/>
          <w:rtl/>
        </w:rPr>
        <w:t>1</w:t>
      </w:r>
      <w:r w:rsidR="003E6828">
        <w:rPr>
          <w:rFonts w:ascii="Traditional Arabic" w:hAnsi="Traditional Arabic" w:cs="Traditional Arabic" w:hint="cs"/>
          <w:b/>
          <w:bCs/>
          <w:sz w:val="36"/>
          <w:szCs w:val="36"/>
          <w:rtl/>
        </w:rPr>
        <w:t>)</w:t>
      </w:r>
      <w:r w:rsidRPr="00131A21">
        <w:rPr>
          <w:rFonts w:ascii="Traditional Arabic" w:hAnsi="Traditional Arabic" w:cs="Traditional Arabic" w:hint="cs"/>
          <w:b/>
          <w:bCs/>
          <w:sz w:val="36"/>
          <w:szCs w:val="36"/>
          <w:rtl/>
        </w:rPr>
        <w:t>. ا</w:t>
      </w:r>
      <w:r w:rsidR="00827ECF" w:rsidRPr="00131A21">
        <w:rPr>
          <w:rFonts w:ascii="Traditional Arabic" w:hAnsi="Traditional Arabic" w:cs="Traditional Arabic" w:hint="cs"/>
          <w:b/>
          <w:bCs/>
          <w:sz w:val="36"/>
          <w:szCs w:val="36"/>
          <w:rtl/>
        </w:rPr>
        <w:t>للقاء</w:t>
      </w:r>
      <w:r w:rsidR="00903DF8" w:rsidRPr="00131A21">
        <w:rPr>
          <w:rFonts w:ascii="Traditional Arabic" w:hAnsi="Traditional Arabic" w:cs="Traditional Arabic"/>
          <w:b/>
          <w:bCs/>
          <w:sz w:val="36"/>
          <w:szCs w:val="36"/>
          <w:rtl/>
        </w:rPr>
        <w:t xml:space="preserve"> </w:t>
      </w:r>
      <w:r w:rsidR="00903DF8" w:rsidRPr="00131A21">
        <w:rPr>
          <w:rFonts w:ascii="Traditional Arabic" w:hAnsi="Traditional Arabic" w:cs="Traditional Arabic" w:hint="cs"/>
          <w:b/>
          <w:bCs/>
          <w:sz w:val="36"/>
          <w:szCs w:val="36"/>
          <w:rtl/>
        </w:rPr>
        <w:t>الأول</w:t>
      </w:r>
      <w:r w:rsidR="00903DF8" w:rsidRPr="00131A21">
        <w:rPr>
          <w:rFonts w:ascii="Traditional Arabic" w:hAnsi="Traditional Arabic" w:cs="Traditional Arabic"/>
          <w:b/>
          <w:bCs/>
          <w:sz w:val="36"/>
          <w:szCs w:val="36"/>
          <w:rtl/>
        </w:rPr>
        <w:t xml:space="preserve"> </w:t>
      </w:r>
      <w:r w:rsidR="00903DF8" w:rsidRPr="00131A21">
        <w:rPr>
          <w:rFonts w:ascii="Traditional Arabic" w:hAnsi="Traditional Arabic" w:cs="Traditional Arabic" w:hint="cs"/>
          <w:b/>
          <w:bCs/>
          <w:sz w:val="36"/>
          <w:szCs w:val="36"/>
          <w:rtl/>
        </w:rPr>
        <w:t>للدورة</w:t>
      </w:r>
      <w:r w:rsidR="00903DF8" w:rsidRPr="00131A21">
        <w:rPr>
          <w:rFonts w:ascii="Traditional Arabic" w:hAnsi="Traditional Arabic" w:cs="Traditional Arabic"/>
          <w:b/>
          <w:bCs/>
          <w:sz w:val="36"/>
          <w:szCs w:val="36"/>
          <w:rtl/>
        </w:rPr>
        <w:t xml:space="preserve"> </w:t>
      </w:r>
      <w:r w:rsidR="00903DF8" w:rsidRPr="00131A21">
        <w:rPr>
          <w:rFonts w:ascii="Traditional Arabic" w:hAnsi="Traditional Arabic" w:cs="Traditional Arabic" w:hint="cs"/>
          <w:b/>
          <w:bCs/>
          <w:sz w:val="36"/>
          <w:szCs w:val="36"/>
          <w:rtl/>
        </w:rPr>
        <w:t>الثانية</w:t>
      </w:r>
    </w:p>
    <w:p w:rsidR="00903DF8" w:rsidRPr="00903DF8" w:rsidRDefault="00903DF8" w:rsidP="00131A21">
      <w:pPr>
        <w:bidi/>
        <w:spacing w:after="0"/>
        <w:ind w:left="616" w:firstLine="720"/>
        <w:jc w:val="both"/>
        <w:rPr>
          <w:rFonts w:ascii="Traditional Arabic" w:hAnsi="Traditional Arabic" w:cs="Traditional Arabic"/>
          <w:sz w:val="36"/>
          <w:szCs w:val="36"/>
        </w:rPr>
      </w:pPr>
      <w:r w:rsidRPr="00903DF8">
        <w:rPr>
          <w:rFonts w:ascii="Traditional Arabic" w:hAnsi="Traditional Arabic" w:cs="Traditional Arabic" w:hint="cs"/>
          <w:sz w:val="36"/>
          <w:szCs w:val="36"/>
          <w:rtl/>
        </w:rPr>
        <w:t>يبدأ</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هذا</w:t>
      </w:r>
      <w:r w:rsidRPr="00903DF8">
        <w:rPr>
          <w:rFonts w:ascii="Traditional Arabic" w:hAnsi="Traditional Arabic" w:cs="Traditional Arabic"/>
          <w:sz w:val="36"/>
          <w:szCs w:val="36"/>
          <w:rtl/>
        </w:rPr>
        <w:t xml:space="preserve"> </w:t>
      </w:r>
      <w:r w:rsidR="00FB7245">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الأول</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يوم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الأربعاء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من</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الساعة</w:t>
      </w:r>
      <w:r w:rsidRPr="00903DF8">
        <w:rPr>
          <w:rFonts w:ascii="Traditional Arabic" w:hAnsi="Traditional Arabic" w:cs="Traditional Arabic"/>
          <w:sz w:val="36"/>
          <w:szCs w:val="36"/>
          <w:rtl/>
        </w:rPr>
        <w:t xml:space="preserve"> 10:30 </w:t>
      </w:r>
      <w:r w:rsidRPr="00903DF8">
        <w:rPr>
          <w:rFonts w:ascii="Traditional Arabic" w:hAnsi="Traditional Arabic" w:cs="Traditional Arabic" w:hint="cs"/>
          <w:sz w:val="36"/>
          <w:szCs w:val="36"/>
          <w:rtl/>
        </w:rPr>
        <w:t>إلى</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الساعة</w:t>
      </w:r>
      <w:r w:rsidRPr="00903DF8">
        <w:rPr>
          <w:rFonts w:ascii="Traditional Arabic" w:hAnsi="Traditional Arabic" w:cs="Traditional Arabic"/>
          <w:sz w:val="36"/>
          <w:szCs w:val="36"/>
          <w:rtl/>
        </w:rPr>
        <w:t xml:space="preserve"> 11:30. </w:t>
      </w:r>
      <w:r w:rsidRPr="00903DF8">
        <w:rPr>
          <w:rFonts w:ascii="Traditional Arabic" w:hAnsi="Traditional Arabic" w:cs="Traditional Arabic" w:hint="cs"/>
          <w:sz w:val="36"/>
          <w:szCs w:val="36"/>
          <w:rtl/>
        </w:rPr>
        <w:t>حضر</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جميع</w:t>
      </w:r>
      <w:r w:rsidRPr="00903DF8">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903DF8">
        <w:rPr>
          <w:rFonts w:ascii="Traditional Arabic" w:hAnsi="Traditional Arabic" w:cs="Traditional Arabic"/>
          <w:sz w:val="36"/>
          <w:szCs w:val="36"/>
          <w:rtl/>
        </w:rPr>
        <w:t xml:space="preserve"> 36 </w:t>
      </w:r>
      <w:r w:rsidRPr="00903DF8">
        <w:rPr>
          <w:rFonts w:ascii="Traditional Arabic" w:hAnsi="Traditional Arabic" w:cs="Traditional Arabic" w:hint="cs"/>
          <w:sz w:val="36"/>
          <w:szCs w:val="36"/>
          <w:rtl/>
        </w:rPr>
        <w:t>طالبًا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من</w:t>
      </w:r>
      <w:r w:rsidRPr="00903DF8">
        <w:rPr>
          <w:rFonts w:ascii="Traditional Arabic" w:hAnsi="Traditional Arabic" w:cs="Traditional Arabic"/>
          <w:sz w:val="36"/>
          <w:szCs w:val="36"/>
          <w:rtl/>
        </w:rPr>
        <w:t xml:space="preserve"> 17 </w:t>
      </w:r>
      <w:r w:rsidRPr="00903DF8">
        <w:rPr>
          <w:rFonts w:ascii="Traditional Arabic" w:hAnsi="Traditional Arabic" w:cs="Traditional Arabic" w:hint="cs"/>
          <w:sz w:val="36"/>
          <w:szCs w:val="36"/>
          <w:rtl/>
        </w:rPr>
        <w:t>رجلًا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و</w:t>
      </w:r>
      <w:r w:rsidRPr="00903DF8">
        <w:rPr>
          <w:rFonts w:ascii="Traditional Arabic" w:hAnsi="Traditional Arabic" w:cs="Traditional Arabic"/>
          <w:sz w:val="36"/>
          <w:szCs w:val="36"/>
          <w:rtl/>
        </w:rPr>
        <w:t xml:space="preserve"> 19 </w:t>
      </w:r>
      <w:r w:rsidRPr="00903DF8">
        <w:rPr>
          <w:rFonts w:ascii="Traditional Arabic" w:hAnsi="Traditional Arabic" w:cs="Traditional Arabic" w:hint="cs"/>
          <w:sz w:val="36"/>
          <w:szCs w:val="36"/>
          <w:rtl/>
        </w:rPr>
        <w:t>امرأة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قبل</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تنفيذ</w:t>
      </w:r>
      <w:r w:rsidRPr="00903DF8">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903DF8">
        <w:rPr>
          <w:rFonts w:ascii="Traditional Arabic" w:hAnsi="Traditional Arabic" w:cs="Traditional Arabic" w:hint="cs"/>
          <w:sz w:val="36"/>
          <w:szCs w:val="36"/>
          <w:rtl/>
        </w:rPr>
        <w:t>،</w:t>
      </w:r>
      <w:r w:rsidRPr="00903DF8">
        <w:rPr>
          <w:rFonts w:ascii="Traditional Arabic" w:hAnsi="Traditional Arabic" w:cs="Traditional Arabic"/>
          <w:sz w:val="36"/>
          <w:szCs w:val="36"/>
          <w:rtl/>
        </w:rPr>
        <w:t xml:space="preserve"> </w:t>
      </w:r>
      <w:r w:rsidR="0064267B">
        <w:rPr>
          <w:rFonts w:ascii="Traditional Arabic" w:hAnsi="Traditional Arabic" w:cs="Traditional Arabic" w:hint="cs"/>
          <w:sz w:val="36"/>
          <w:szCs w:val="36"/>
          <w:rtl/>
        </w:rPr>
        <w:lastRenderedPageBreak/>
        <w:t>تقوم</w:t>
      </w:r>
      <w:r w:rsidRPr="00903DF8">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أولاً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بإعداد</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الأجهزة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التي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سيتم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استخدامها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أثناء</w:t>
      </w:r>
      <w:r w:rsidRPr="00903DF8">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شكل</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كتب</w:t>
      </w:r>
      <w:r w:rsidRPr="00903DF8">
        <w:rPr>
          <w:rFonts w:ascii="Traditional Arabic" w:hAnsi="Traditional Arabic" w:cs="Traditional Arabic"/>
          <w:sz w:val="36"/>
          <w:szCs w:val="36"/>
          <w:rtl/>
        </w:rPr>
        <w:t xml:space="preserve"> </w:t>
      </w:r>
      <w:r w:rsidRPr="003E6828">
        <w:rPr>
          <w:rFonts w:asciiTheme="majorBidi" w:hAnsiTheme="majorBidi" w:cstheme="majorBidi"/>
          <w:sz w:val="24"/>
          <w:szCs w:val="24"/>
        </w:rPr>
        <w:t>LKS</w:t>
      </w:r>
      <w:r w:rsidRPr="00903DF8">
        <w:rPr>
          <w:rFonts w:ascii="Traditional Arabic" w:hAnsi="Traditional Arabic" w:cs="Traditional Arabic"/>
          <w:sz w:val="36"/>
          <w:szCs w:val="36"/>
          <w:rtl/>
        </w:rPr>
        <w:t xml:space="preserve"> </w:t>
      </w:r>
      <w:r w:rsidR="003E6828">
        <w:rPr>
          <w:rFonts w:ascii="Traditional Arabic" w:hAnsi="Traditional Arabic" w:cs="Traditional Arabic" w:hint="cs"/>
          <w:sz w:val="36"/>
          <w:szCs w:val="36"/>
          <w:rtl/>
        </w:rPr>
        <w:t>والكلمات</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المتقاطعة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بعد</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ذلك</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يتم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تكييف</w:t>
      </w:r>
      <w:r w:rsidRPr="00903DF8">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لمتابعة</w:t>
      </w:r>
      <w:r w:rsidRPr="00903DF8">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فيما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يتعلق</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بسلسلة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الأنشطة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003E6828">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الأول</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الدورة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الثانية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كالتالي</w:t>
      </w:r>
      <w:r w:rsidRPr="00903DF8">
        <w:rPr>
          <w:rFonts w:ascii="Traditional Arabic" w:hAnsi="Traditional Arabic" w:cs="Traditional Arabic"/>
          <w:sz w:val="36"/>
          <w:szCs w:val="36"/>
          <w:rtl/>
        </w:rPr>
        <w:t>:</w:t>
      </w:r>
    </w:p>
    <w:p w:rsidR="00903DF8" w:rsidRPr="003E6828" w:rsidRDefault="00903DF8" w:rsidP="003E6828">
      <w:pPr>
        <w:bidi/>
        <w:spacing w:after="0"/>
        <w:ind w:firstLine="616"/>
        <w:jc w:val="both"/>
        <w:rPr>
          <w:rFonts w:ascii="Traditional Arabic" w:hAnsi="Traditional Arabic" w:cs="Traditional Arabic"/>
          <w:b/>
          <w:bCs/>
          <w:sz w:val="36"/>
          <w:szCs w:val="36"/>
        </w:rPr>
      </w:pPr>
      <w:r w:rsidRPr="003E6828">
        <w:rPr>
          <w:rFonts w:ascii="Traditional Arabic" w:hAnsi="Traditional Arabic" w:cs="Traditional Arabic" w:hint="cs"/>
          <w:b/>
          <w:bCs/>
          <w:sz w:val="36"/>
          <w:szCs w:val="36"/>
          <w:rtl/>
        </w:rPr>
        <w:t>أ</w:t>
      </w:r>
      <w:r w:rsidRPr="003E6828">
        <w:rPr>
          <w:rFonts w:ascii="Traditional Arabic" w:hAnsi="Traditional Arabic" w:cs="Traditional Arabic"/>
          <w:b/>
          <w:bCs/>
          <w:sz w:val="36"/>
          <w:szCs w:val="36"/>
          <w:rtl/>
        </w:rPr>
        <w:t xml:space="preserve">) </w:t>
      </w:r>
      <w:r w:rsidRPr="003E6828">
        <w:rPr>
          <w:rFonts w:ascii="Traditional Arabic" w:hAnsi="Traditional Arabic" w:cs="Traditional Arabic" w:hint="cs"/>
          <w:b/>
          <w:bCs/>
          <w:sz w:val="36"/>
          <w:szCs w:val="36"/>
          <w:rtl/>
        </w:rPr>
        <w:t>الأنشطة</w:t>
      </w:r>
      <w:r w:rsidRPr="003E6828">
        <w:rPr>
          <w:rFonts w:ascii="Traditional Arabic" w:hAnsi="Traditional Arabic" w:cs="Traditional Arabic"/>
          <w:b/>
          <w:bCs/>
          <w:sz w:val="36"/>
          <w:szCs w:val="36"/>
          <w:rtl/>
        </w:rPr>
        <w:t xml:space="preserve"> </w:t>
      </w:r>
      <w:r w:rsidRPr="003E6828">
        <w:rPr>
          <w:rFonts w:ascii="Traditional Arabic" w:hAnsi="Traditional Arabic" w:cs="Traditional Arabic" w:hint="cs"/>
          <w:b/>
          <w:bCs/>
          <w:sz w:val="36"/>
          <w:szCs w:val="36"/>
          <w:rtl/>
        </w:rPr>
        <w:t>الأولية</w:t>
      </w:r>
    </w:p>
    <w:p w:rsidR="00A54D94" w:rsidRDefault="00903DF8" w:rsidP="00A54D94">
      <w:pPr>
        <w:bidi/>
        <w:spacing w:after="0"/>
        <w:ind w:left="720" w:firstLine="720"/>
        <w:jc w:val="both"/>
        <w:rPr>
          <w:rFonts w:ascii="Traditional Arabic" w:hAnsi="Traditional Arabic" w:cs="Traditional Arabic"/>
          <w:sz w:val="36"/>
          <w:szCs w:val="36"/>
          <w:rtl/>
          <w:lang w:bidi="ar-DZ"/>
        </w:rPr>
      </w:pP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النشاط</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الأولي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هناك</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العديد</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من</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الأشياء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التي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يجب</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على</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المعلم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القيام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بها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وهي</w:t>
      </w:r>
      <w:r w:rsidRPr="00903DF8">
        <w:rPr>
          <w:rFonts w:ascii="Traditional Arabic" w:hAnsi="Traditional Arabic" w:cs="Traditional Arabic"/>
          <w:sz w:val="36"/>
          <w:szCs w:val="36"/>
          <w:rtl/>
        </w:rPr>
        <w:t>:</w:t>
      </w:r>
    </w:p>
    <w:p w:rsidR="00A54D94" w:rsidRDefault="004F1422" w:rsidP="004F1422">
      <w:pPr>
        <w:pStyle w:val="ListParagraph"/>
        <w:numPr>
          <w:ilvl w:val="0"/>
          <w:numId w:val="2"/>
        </w:numPr>
        <w:bidi/>
        <w:spacing w:after="0"/>
        <w:ind w:left="1183"/>
        <w:jc w:val="both"/>
        <w:rPr>
          <w:rFonts w:ascii="Traditional Arabic" w:hAnsi="Traditional Arabic" w:cs="Traditional Arabic"/>
          <w:sz w:val="36"/>
          <w:szCs w:val="36"/>
        </w:rPr>
      </w:pPr>
      <w:r>
        <w:rPr>
          <w:rFonts w:ascii="Traditional Arabic" w:hAnsi="Traditional Arabic" w:cs="Traditional Arabic" w:hint="cs"/>
          <w:sz w:val="36"/>
          <w:szCs w:val="36"/>
          <w:rtl/>
        </w:rPr>
        <w:t>يرحب</w:t>
      </w:r>
      <w:r w:rsidR="00BC4D4F" w:rsidRPr="00A54D94">
        <w:rPr>
          <w:rFonts w:ascii="Traditional Arabic" w:hAnsi="Traditional Arabic" w:cs="Traditional Arabic" w:hint="cs"/>
          <w:sz w:val="36"/>
          <w:szCs w:val="36"/>
          <w:rtl/>
        </w:rPr>
        <w:t xml:space="preserve"> المعلم</w:t>
      </w:r>
      <w:r w:rsidR="00903DF8" w:rsidRPr="00A54D9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والدعاء</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معا</w:t>
      </w:r>
      <w:r w:rsidR="00903DF8" w:rsidRPr="00A54D94">
        <w:rPr>
          <w:rFonts w:ascii="Traditional Arabic" w:hAnsi="Traditional Arabic" w:cs="Traditional Arabic"/>
          <w:sz w:val="36"/>
          <w:szCs w:val="36"/>
          <w:rtl/>
        </w:rPr>
        <w:t>.</w:t>
      </w:r>
    </w:p>
    <w:p w:rsidR="00A54D94" w:rsidRDefault="00BC4D4F" w:rsidP="00A54D94">
      <w:pPr>
        <w:pStyle w:val="ListParagraph"/>
        <w:numPr>
          <w:ilvl w:val="0"/>
          <w:numId w:val="2"/>
        </w:numPr>
        <w:bidi/>
        <w:spacing w:after="0"/>
        <w:ind w:left="1183"/>
        <w:jc w:val="both"/>
        <w:rPr>
          <w:rFonts w:ascii="Traditional Arabic" w:hAnsi="Traditional Arabic" w:cs="Traditional Arabic"/>
          <w:sz w:val="36"/>
          <w:szCs w:val="36"/>
        </w:rPr>
      </w:pPr>
      <w:r w:rsidRPr="00A54D94">
        <w:rPr>
          <w:rFonts w:ascii="Traditional Arabic" w:hAnsi="Traditional Arabic" w:cs="Traditional Arabic" w:hint="cs"/>
          <w:sz w:val="36"/>
          <w:szCs w:val="36"/>
          <w:rtl/>
        </w:rPr>
        <w:t>يقوم المعلم</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بالتحقق</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من</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وجود</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ونظافة</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الملابس</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ونظافة</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الصف</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الدراسي</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ومق</w:t>
      </w:r>
      <w:r w:rsidR="00C63B1E">
        <w:rPr>
          <w:rFonts w:ascii="Traditional Arabic" w:hAnsi="Traditional Arabic" w:cs="Traditional Arabic" w:hint="cs"/>
          <w:sz w:val="36"/>
          <w:szCs w:val="36"/>
          <w:rtl/>
        </w:rPr>
        <w:t>ا</w:t>
      </w:r>
      <w:r w:rsidR="00903DF8" w:rsidRPr="00A54D94">
        <w:rPr>
          <w:rFonts w:ascii="Traditional Arabic" w:hAnsi="Traditional Arabic" w:cs="Traditional Arabic" w:hint="cs"/>
          <w:sz w:val="36"/>
          <w:szCs w:val="36"/>
          <w:rtl/>
        </w:rPr>
        <w:t>عد</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الجلوس</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المعدل</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لأنشطة</w:t>
      </w:r>
      <w:r w:rsidR="00903DF8" w:rsidRPr="00A54D94">
        <w:rPr>
          <w:rFonts w:ascii="Traditional Arabic" w:hAnsi="Traditional Arabic" w:cs="Traditional Arabic"/>
          <w:sz w:val="36"/>
          <w:szCs w:val="36"/>
          <w:rtl/>
        </w:rPr>
        <w:t xml:space="preserve"> </w:t>
      </w:r>
      <w:r w:rsidR="00903DF8" w:rsidRPr="00A54D94">
        <w:rPr>
          <w:rFonts w:ascii="Traditional Arabic" w:hAnsi="Traditional Arabic" w:cs="Traditional Arabic" w:hint="cs"/>
          <w:sz w:val="36"/>
          <w:szCs w:val="36"/>
          <w:rtl/>
        </w:rPr>
        <w:t>التعل</w:t>
      </w:r>
      <w:r w:rsidR="00C63B1E">
        <w:rPr>
          <w:rFonts w:ascii="Traditional Arabic" w:hAnsi="Traditional Arabic" w:cs="Traditional Arabic" w:hint="cs"/>
          <w:sz w:val="36"/>
          <w:szCs w:val="36"/>
          <w:rtl/>
        </w:rPr>
        <w:t>ي</w:t>
      </w:r>
      <w:r w:rsidR="00903DF8" w:rsidRPr="00A54D94">
        <w:rPr>
          <w:rFonts w:ascii="Traditional Arabic" w:hAnsi="Traditional Arabic" w:cs="Traditional Arabic" w:hint="cs"/>
          <w:sz w:val="36"/>
          <w:szCs w:val="36"/>
          <w:rtl/>
        </w:rPr>
        <w:t>م</w:t>
      </w:r>
      <w:r w:rsidR="00903DF8" w:rsidRPr="00A54D94">
        <w:rPr>
          <w:rFonts w:ascii="Traditional Arabic" w:hAnsi="Traditional Arabic" w:cs="Traditional Arabic"/>
          <w:sz w:val="36"/>
          <w:szCs w:val="36"/>
          <w:rtl/>
        </w:rPr>
        <w:t>.</w:t>
      </w:r>
    </w:p>
    <w:p w:rsidR="00A54D94" w:rsidRDefault="00903DF8" w:rsidP="00A54D94">
      <w:pPr>
        <w:pStyle w:val="ListParagraph"/>
        <w:numPr>
          <w:ilvl w:val="0"/>
          <w:numId w:val="2"/>
        </w:numPr>
        <w:bidi/>
        <w:spacing w:after="0"/>
        <w:ind w:left="1183"/>
        <w:jc w:val="both"/>
        <w:rPr>
          <w:rFonts w:ascii="Traditional Arabic" w:hAnsi="Traditional Arabic" w:cs="Traditional Arabic"/>
          <w:sz w:val="36"/>
          <w:szCs w:val="36"/>
        </w:rPr>
      </w:pPr>
      <w:r w:rsidRPr="00A54D94">
        <w:rPr>
          <w:rFonts w:ascii="Traditional Arabic" w:hAnsi="Traditional Arabic" w:cs="Traditional Arabic" w:hint="cs"/>
          <w:sz w:val="36"/>
          <w:szCs w:val="36"/>
          <w:rtl/>
        </w:rPr>
        <w:t>يرحب</w:t>
      </w:r>
      <w:r w:rsidRPr="00A54D94">
        <w:rPr>
          <w:rFonts w:ascii="Traditional Arabic" w:hAnsi="Traditional Arabic" w:cs="Traditional Arabic"/>
          <w:sz w:val="36"/>
          <w:szCs w:val="36"/>
          <w:rtl/>
        </w:rPr>
        <w:t xml:space="preserve"> </w:t>
      </w:r>
      <w:r w:rsidR="001E3C9A" w:rsidRPr="00A54D94">
        <w:rPr>
          <w:rFonts w:ascii="Traditional Arabic" w:hAnsi="Traditional Arabic" w:cs="Traditional Arabic" w:hint="cs"/>
          <w:sz w:val="36"/>
          <w:szCs w:val="36"/>
          <w:rtl/>
        </w:rPr>
        <w:t>المعلم</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ب</w:t>
      </w:r>
      <w:r w:rsidR="00C400B4" w:rsidRPr="00A54D94">
        <w:rPr>
          <w:rFonts w:ascii="Traditional Arabic" w:hAnsi="Traditional Arabic" w:cs="Traditional Arabic" w:hint="cs"/>
          <w:sz w:val="36"/>
          <w:szCs w:val="36"/>
          <w:rtl/>
        </w:rPr>
        <w:t>الطلبة</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عن</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طريق</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تعريف</w:t>
      </w:r>
      <w:r w:rsidRPr="00A54D94">
        <w:rPr>
          <w:rFonts w:ascii="Traditional Arabic" w:hAnsi="Traditional Arabic" w:cs="Traditional Arabic"/>
          <w:sz w:val="36"/>
          <w:szCs w:val="36"/>
          <w:rtl/>
        </w:rPr>
        <w:t xml:space="preserve"> </w:t>
      </w:r>
      <w:r w:rsidR="00961CF2">
        <w:rPr>
          <w:rFonts w:ascii="Traditional Arabic" w:hAnsi="Traditional Arabic" w:cs="Traditional Arabic" w:hint="cs"/>
          <w:sz w:val="36"/>
          <w:szCs w:val="36"/>
          <w:rtl/>
        </w:rPr>
        <w:t>أنفسه</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ب</w:t>
      </w:r>
      <w:r w:rsidR="00C400B4" w:rsidRPr="00A54D94">
        <w:rPr>
          <w:rFonts w:ascii="Traditional Arabic" w:hAnsi="Traditional Arabic" w:cs="Traditional Arabic" w:hint="cs"/>
          <w:sz w:val="36"/>
          <w:szCs w:val="36"/>
          <w:rtl/>
        </w:rPr>
        <w:t>الطلبة</w:t>
      </w:r>
      <w:r w:rsidRPr="00A54D94">
        <w:rPr>
          <w:rFonts w:ascii="Traditional Arabic" w:hAnsi="Traditional Arabic" w:cs="Traditional Arabic"/>
          <w:sz w:val="36"/>
          <w:szCs w:val="36"/>
          <w:rtl/>
        </w:rPr>
        <w:t>.</w:t>
      </w:r>
    </w:p>
    <w:p w:rsidR="00903DF8" w:rsidRDefault="00903DF8" w:rsidP="00A54D94">
      <w:pPr>
        <w:pStyle w:val="ListParagraph"/>
        <w:numPr>
          <w:ilvl w:val="0"/>
          <w:numId w:val="2"/>
        </w:numPr>
        <w:bidi/>
        <w:spacing w:after="0"/>
        <w:ind w:left="1183"/>
        <w:jc w:val="both"/>
        <w:rPr>
          <w:rFonts w:ascii="Traditional Arabic" w:hAnsi="Traditional Arabic" w:cs="Traditional Arabic"/>
          <w:sz w:val="36"/>
          <w:szCs w:val="36"/>
        </w:rPr>
      </w:pPr>
      <w:r w:rsidRPr="00A54D94">
        <w:rPr>
          <w:rFonts w:ascii="Traditional Arabic" w:hAnsi="Traditional Arabic" w:cs="Traditional Arabic" w:hint="cs"/>
          <w:sz w:val="36"/>
          <w:szCs w:val="36"/>
          <w:rtl/>
        </w:rPr>
        <w:t>توفير</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المعلمين</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الدافع</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لل</w:t>
      </w:r>
      <w:r w:rsidR="00A8110E" w:rsidRPr="00A54D94">
        <w:rPr>
          <w:rFonts w:ascii="Traditional Arabic" w:hAnsi="Traditional Arabic" w:cs="Traditional Arabic" w:hint="cs"/>
          <w:sz w:val="36"/>
          <w:szCs w:val="36"/>
          <w:rtl/>
        </w:rPr>
        <w:t>طلبة</w:t>
      </w:r>
      <w:r w:rsidRPr="00A54D94">
        <w:rPr>
          <w:rFonts w:ascii="Traditional Arabic" w:hAnsi="Traditional Arabic" w:cs="Traditional Arabic"/>
          <w:sz w:val="36"/>
          <w:szCs w:val="36"/>
          <w:rtl/>
        </w:rPr>
        <w:t xml:space="preserve"> </w:t>
      </w:r>
      <w:r w:rsidRPr="00A54D94">
        <w:rPr>
          <w:rFonts w:ascii="Traditional Arabic" w:hAnsi="Traditional Arabic" w:cs="Traditional Arabic" w:hint="cs"/>
          <w:sz w:val="36"/>
          <w:szCs w:val="36"/>
          <w:rtl/>
        </w:rPr>
        <w:t>وتقديم</w:t>
      </w:r>
      <w:r w:rsidRPr="00A54D94">
        <w:rPr>
          <w:rFonts w:ascii="Traditional Arabic" w:hAnsi="Traditional Arabic" w:cs="Traditional Arabic"/>
          <w:sz w:val="36"/>
          <w:szCs w:val="36"/>
          <w:rtl/>
        </w:rPr>
        <w:t xml:space="preserve"> </w:t>
      </w:r>
      <w:r w:rsidR="001E3C9A" w:rsidRPr="00A54D94">
        <w:rPr>
          <w:rFonts w:ascii="Traditional Arabic" w:hAnsi="Traditional Arabic" w:cs="Traditional Arabic" w:hint="cs"/>
          <w:sz w:val="36"/>
          <w:szCs w:val="36"/>
          <w:rtl/>
        </w:rPr>
        <w:t>الأهداف التعليمية</w:t>
      </w:r>
      <w:r w:rsidRPr="00A54D94">
        <w:rPr>
          <w:rFonts w:ascii="Traditional Arabic" w:hAnsi="Traditional Arabic" w:cs="Traditional Arabic"/>
          <w:sz w:val="36"/>
          <w:szCs w:val="36"/>
          <w:rtl/>
        </w:rPr>
        <w:t>.</w:t>
      </w:r>
    </w:p>
    <w:p w:rsidR="00ED39EA" w:rsidRPr="00ED39EA" w:rsidRDefault="00ED39EA" w:rsidP="00ED39EA">
      <w:pPr>
        <w:pStyle w:val="ListParagraph"/>
        <w:bidi/>
        <w:spacing w:after="0" w:line="240" w:lineRule="auto"/>
        <w:ind w:left="1183"/>
        <w:jc w:val="both"/>
        <w:rPr>
          <w:rFonts w:ascii="Traditional Arabic" w:hAnsi="Traditional Arabic" w:cs="Traditional Arabic"/>
          <w:sz w:val="20"/>
          <w:szCs w:val="20"/>
        </w:rPr>
      </w:pPr>
    </w:p>
    <w:p w:rsidR="00903DF8" w:rsidRPr="00961CF2" w:rsidRDefault="00903DF8" w:rsidP="00961CF2">
      <w:pPr>
        <w:bidi/>
        <w:spacing w:after="0"/>
        <w:ind w:firstLine="616"/>
        <w:jc w:val="both"/>
        <w:rPr>
          <w:rFonts w:ascii="Traditional Arabic" w:hAnsi="Traditional Arabic" w:cs="Traditional Arabic"/>
          <w:b/>
          <w:bCs/>
          <w:sz w:val="36"/>
          <w:szCs w:val="36"/>
        </w:rPr>
      </w:pPr>
      <w:r w:rsidRPr="00961CF2">
        <w:rPr>
          <w:rFonts w:ascii="Traditional Arabic" w:hAnsi="Traditional Arabic" w:cs="Traditional Arabic" w:hint="cs"/>
          <w:b/>
          <w:bCs/>
          <w:sz w:val="36"/>
          <w:szCs w:val="36"/>
          <w:rtl/>
        </w:rPr>
        <w:t>ب</w:t>
      </w:r>
      <w:r w:rsidRPr="00961CF2">
        <w:rPr>
          <w:rFonts w:ascii="Traditional Arabic" w:hAnsi="Traditional Arabic" w:cs="Traditional Arabic"/>
          <w:b/>
          <w:bCs/>
          <w:sz w:val="36"/>
          <w:szCs w:val="36"/>
          <w:rtl/>
        </w:rPr>
        <w:t xml:space="preserve">) </w:t>
      </w:r>
      <w:r w:rsidRPr="00961CF2">
        <w:rPr>
          <w:rFonts w:ascii="Traditional Arabic" w:hAnsi="Traditional Arabic" w:cs="Traditional Arabic" w:hint="cs"/>
          <w:b/>
          <w:bCs/>
          <w:sz w:val="36"/>
          <w:szCs w:val="36"/>
          <w:rtl/>
        </w:rPr>
        <w:t>خطوات</w:t>
      </w:r>
      <w:r w:rsidRPr="00961CF2">
        <w:rPr>
          <w:rFonts w:ascii="Traditional Arabic" w:hAnsi="Traditional Arabic" w:cs="Traditional Arabic"/>
          <w:b/>
          <w:bCs/>
          <w:sz w:val="36"/>
          <w:szCs w:val="36"/>
          <w:rtl/>
        </w:rPr>
        <w:t xml:space="preserve"> </w:t>
      </w:r>
      <w:r w:rsidRPr="00961CF2">
        <w:rPr>
          <w:rFonts w:ascii="Traditional Arabic" w:hAnsi="Traditional Arabic" w:cs="Traditional Arabic" w:hint="cs"/>
          <w:b/>
          <w:bCs/>
          <w:sz w:val="36"/>
          <w:szCs w:val="36"/>
          <w:rtl/>
        </w:rPr>
        <w:t>التنفيذ</w:t>
      </w:r>
    </w:p>
    <w:p w:rsidR="0054234A" w:rsidRDefault="00903DF8" w:rsidP="0054234A">
      <w:pPr>
        <w:bidi/>
        <w:spacing w:after="0"/>
        <w:ind w:left="720" w:firstLine="720"/>
        <w:jc w:val="both"/>
        <w:rPr>
          <w:rFonts w:ascii="Traditional Arabic" w:hAnsi="Traditional Arabic" w:cs="Traditional Arabic"/>
          <w:sz w:val="36"/>
          <w:szCs w:val="36"/>
          <w:rtl/>
          <w:lang w:bidi="ar-DZ"/>
        </w:rPr>
      </w:pPr>
      <w:r w:rsidRPr="00903DF8">
        <w:rPr>
          <w:rFonts w:ascii="Traditional Arabic" w:hAnsi="Traditional Arabic" w:cs="Traditional Arabic" w:hint="eastAsia"/>
          <w:sz w:val="36"/>
          <w:szCs w:val="36"/>
          <w:rtl/>
        </w:rPr>
        <w:t> </w:t>
      </w: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مرحلة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التنفيذ،</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الأشياء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التي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يجب</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القيام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بها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تشمل</w:t>
      </w:r>
      <w:r w:rsidRPr="00903DF8">
        <w:rPr>
          <w:rFonts w:ascii="Traditional Arabic" w:hAnsi="Traditional Arabic" w:cs="Traditional Arabic"/>
          <w:sz w:val="36"/>
          <w:szCs w:val="36"/>
          <w:rtl/>
        </w:rPr>
        <w:t>:</w:t>
      </w:r>
    </w:p>
    <w:p w:rsidR="00060BAA" w:rsidRPr="00040AB5" w:rsidRDefault="00060BAA" w:rsidP="00060BAA">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sidRPr="00040AB5">
        <w:rPr>
          <w:rFonts w:ascii="Traditional Arabic" w:hAnsi="Traditional Arabic" w:cs="Traditional Arabic" w:hint="cs"/>
          <w:sz w:val="36"/>
          <w:szCs w:val="36"/>
          <w:rtl/>
        </w:rPr>
        <w:t>يحدد</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w:t>
      </w:r>
    </w:p>
    <w:p w:rsidR="00060BAA" w:rsidRPr="00040AB5" w:rsidRDefault="00060BAA" w:rsidP="00060BAA">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طلبين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التقدم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لقراءة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المراد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دراسته</w:t>
      </w:r>
      <w:r w:rsidRPr="00040AB5">
        <w:rPr>
          <w:rFonts w:ascii="Traditional Arabic" w:hAnsi="Traditional Arabic" w:cs="Traditional Arabic"/>
          <w:sz w:val="36"/>
          <w:szCs w:val="36"/>
          <w:rtl/>
        </w:rPr>
        <w:t>.</w:t>
      </w:r>
    </w:p>
    <w:p w:rsidR="00060BAA" w:rsidRPr="00040AB5" w:rsidRDefault="00060BAA" w:rsidP="00060BAA">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يفسر</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معًا</w:t>
      </w:r>
      <w:r w:rsidRPr="00040AB5">
        <w:rPr>
          <w:rFonts w:ascii="Traditional Arabic" w:hAnsi="Traditional Arabic" w:cs="Traditional Arabic"/>
          <w:sz w:val="36"/>
          <w:szCs w:val="36"/>
          <w:rtl/>
        </w:rPr>
        <w:t>.</w:t>
      </w:r>
    </w:p>
    <w:p w:rsidR="00060BAA" w:rsidRPr="00040AB5" w:rsidRDefault="00060BAA" w:rsidP="00060BAA">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 كان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أي</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متروكون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خلفه</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عند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تفسير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w:t>
      </w:r>
    </w:p>
    <w:p w:rsidR="00060BAA" w:rsidRPr="00040AB5" w:rsidRDefault="00060BAA" w:rsidP="00ED39EA">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الاهتمام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سواء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المعنى</w:t>
      </w:r>
      <w:r w:rsidRPr="00040AB5">
        <w:rPr>
          <w:rFonts w:ascii="Traditional Arabic" w:hAnsi="Traditional Arabic" w:cs="Traditional Arabic"/>
          <w:sz w:val="36"/>
          <w:szCs w:val="36"/>
          <w:rtl/>
        </w:rPr>
        <w:t>.</w:t>
      </w:r>
    </w:p>
    <w:p w:rsidR="00903DF8" w:rsidRPr="00060BAA" w:rsidRDefault="00903DF8" w:rsidP="00060BAA">
      <w:pPr>
        <w:bidi/>
        <w:spacing w:after="0"/>
        <w:ind w:firstLine="616"/>
        <w:jc w:val="both"/>
        <w:rPr>
          <w:rFonts w:ascii="Traditional Arabic" w:hAnsi="Traditional Arabic" w:cs="Traditional Arabic"/>
          <w:b/>
          <w:bCs/>
          <w:sz w:val="36"/>
          <w:szCs w:val="36"/>
        </w:rPr>
      </w:pPr>
      <w:r w:rsidRPr="00060BAA">
        <w:rPr>
          <w:rFonts w:ascii="Traditional Arabic" w:hAnsi="Traditional Arabic" w:cs="Traditional Arabic" w:hint="cs"/>
          <w:b/>
          <w:bCs/>
          <w:sz w:val="36"/>
          <w:szCs w:val="36"/>
          <w:rtl/>
        </w:rPr>
        <w:lastRenderedPageBreak/>
        <w:t>ج</w:t>
      </w:r>
      <w:r w:rsidRPr="00060BAA">
        <w:rPr>
          <w:rFonts w:ascii="Traditional Arabic" w:hAnsi="Traditional Arabic" w:cs="Traditional Arabic"/>
          <w:b/>
          <w:bCs/>
          <w:sz w:val="36"/>
          <w:szCs w:val="36"/>
          <w:rtl/>
        </w:rPr>
        <w:t xml:space="preserve">) </w:t>
      </w:r>
      <w:r w:rsidRPr="00060BAA">
        <w:rPr>
          <w:rFonts w:ascii="Traditional Arabic" w:hAnsi="Traditional Arabic" w:cs="Traditional Arabic" w:hint="cs"/>
          <w:b/>
          <w:bCs/>
          <w:sz w:val="36"/>
          <w:szCs w:val="36"/>
          <w:rtl/>
        </w:rPr>
        <w:t>خطوات</w:t>
      </w:r>
      <w:r w:rsidRPr="00060BAA">
        <w:rPr>
          <w:rFonts w:ascii="Traditional Arabic" w:hAnsi="Traditional Arabic" w:cs="Traditional Arabic"/>
          <w:b/>
          <w:bCs/>
          <w:sz w:val="36"/>
          <w:szCs w:val="36"/>
          <w:rtl/>
        </w:rPr>
        <w:t xml:space="preserve"> </w:t>
      </w:r>
      <w:r w:rsidRPr="00060BAA">
        <w:rPr>
          <w:rFonts w:ascii="Traditional Arabic" w:hAnsi="Traditional Arabic" w:cs="Traditional Arabic" w:hint="cs"/>
          <w:b/>
          <w:bCs/>
          <w:sz w:val="36"/>
          <w:szCs w:val="36"/>
          <w:rtl/>
        </w:rPr>
        <w:t>المتابعة</w:t>
      </w:r>
    </w:p>
    <w:p w:rsidR="00903DF8" w:rsidRPr="00903DF8" w:rsidRDefault="00903DF8" w:rsidP="00060BAA">
      <w:pPr>
        <w:bidi/>
        <w:spacing w:after="0"/>
        <w:ind w:left="720" w:firstLine="720"/>
        <w:jc w:val="both"/>
        <w:rPr>
          <w:rFonts w:ascii="Traditional Arabic" w:hAnsi="Traditional Arabic" w:cs="Traditional Arabic"/>
          <w:sz w:val="36"/>
          <w:szCs w:val="36"/>
        </w:rPr>
      </w:pPr>
      <w:r w:rsidRPr="00903DF8">
        <w:rPr>
          <w:rFonts w:ascii="Traditional Arabic" w:hAnsi="Traditional Arabic" w:cs="Traditional Arabic" w:hint="cs"/>
          <w:sz w:val="36"/>
          <w:szCs w:val="36"/>
          <w:rtl/>
        </w:rPr>
        <w:t>في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خطوات</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المتابعة</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تتضمن</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الأشياء</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التي</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يجب</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القيام</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بها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ما</w:t>
      </w:r>
      <w:r w:rsidRPr="00903DF8">
        <w:rPr>
          <w:rFonts w:ascii="Traditional Arabic" w:hAnsi="Traditional Arabic" w:cs="Traditional Arabic"/>
          <w:sz w:val="36"/>
          <w:szCs w:val="36"/>
          <w:rtl/>
        </w:rPr>
        <w:t xml:space="preserve"> </w:t>
      </w:r>
      <w:r w:rsidRPr="00903DF8">
        <w:rPr>
          <w:rFonts w:ascii="Traditional Arabic" w:hAnsi="Traditional Arabic" w:cs="Traditional Arabic" w:hint="cs"/>
          <w:sz w:val="36"/>
          <w:szCs w:val="36"/>
          <w:rtl/>
        </w:rPr>
        <w:t>يلي</w:t>
      </w:r>
      <w:r w:rsidRPr="00903DF8">
        <w:rPr>
          <w:rFonts w:ascii="Traditional Arabic" w:hAnsi="Traditional Arabic" w:cs="Traditional Arabic"/>
          <w:sz w:val="36"/>
          <w:szCs w:val="36"/>
          <w:rtl/>
        </w:rPr>
        <w:t>:</w:t>
      </w:r>
    </w:p>
    <w:p w:rsidR="002E1A62" w:rsidRPr="00040AB5" w:rsidRDefault="002E1A62" w:rsidP="002E1A62">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1) </w:t>
      </w:r>
      <w:r>
        <w:rPr>
          <w:rFonts w:ascii="Traditional Arabic" w:hAnsi="Traditional Arabic" w:cs="Traditional Arabic" w:hint="cs"/>
          <w:sz w:val="36"/>
          <w:szCs w:val="36"/>
          <w:rtl/>
        </w:rPr>
        <w:t>يوزع</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باستخدام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2E1A62" w:rsidRPr="00040AB5" w:rsidRDefault="002E1A62" w:rsidP="002E1A62">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يشرح</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كيفية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ملء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سؤال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2E1A62" w:rsidRPr="00040AB5" w:rsidRDefault="002E1A62" w:rsidP="002E1A62">
      <w:pPr>
        <w:bidi/>
        <w:spacing w:after="0"/>
        <w:ind w:left="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أخرى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إجراؤها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وقت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سابق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إذا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كان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يزالون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يتذكرون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w:t>
      </w:r>
      <w:r w:rsidRPr="00040AB5">
        <w:rPr>
          <w:rFonts w:ascii="Traditional Arabic" w:hAnsi="Traditional Arabic" w:cs="Traditional Arabic"/>
          <w:sz w:val="36"/>
          <w:szCs w:val="36"/>
          <w:rtl/>
        </w:rPr>
        <w:t>.</w:t>
      </w:r>
    </w:p>
    <w:p w:rsidR="002E1A62" w:rsidRPr="00040AB5" w:rsidRDefault="002E1A62" w:rsidP="002E1A62">
      <w:pPr>
        <w:bidi/>
        <w:spacing w:after="0"/>
        <w:ind w:firstLine="900"/>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Pr>
          <w:rFonts w:ascii="Traditional Arabic" w:hAnsi="Traditional Arabic" w:cs="Traditional Arabic" w:hint="cs"/>
          <w:sz w:val="36"/>
          <w:szCs w:val="36"/>
          <w:rtl/>
        </w:rPr>
        <w:t>يستنتج</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w:t>
      </w:r>
    </w:p>
    <w:p w:rsidR="002E1A62" w:rsidRDefault="002E1A62" w:rsidP="002E1A62">
      <w:pPr>
        <w:bidi/>
        <w:spacing w:after="0"/>
        <w:ind w:firstLine="900"/>
        <w:jc w:val="both"/>
        <w:rPr>
          <w:rFonts w:ascii="Traditional Arabic" w:hAnsi="Traditional Arabic" w:cs="Traditional Arabic"/>
          <w:sz w:val="36"/>
          <w:szCs w:val="36"/>
          <w:rtl/>
        </w:rPr>
      </w:pPr>
      <w:r w:rsidRPr="00040AB5">
        <w:rPr>
          <w:rFonts w:ascii="Traditional Arabic" w:hAnsi="Traditional Arabic" w:cs="Traditional Arabic"/>
          <w:sz w:val="36"/>
          <w:szCs w:val="36"/>
          <w:rtl/>
        </w:rPr>
        <w:t xml:space="preserve">5) </w:t>
      </w:r>
      <w:r w:rsidRPr="00040AB5">
        <w:rPr>
          <w:rFonts w:ascii="Traditional Arabic" w:hAnsi="Traditional Arabic" w:cs="Traditional Arabic" w:hint="cs"/>
          <w:sz w:val="36"/>
          <w:szCs w:val="36"/>
          <w:rtl/>
        </w:rPr>
        <w:t>يوفر</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الدوافع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لل</w:t>
      </w:r>
      <w:r>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w:t>
      </w:r>
      <w:r>
        <w:rPr>
          <w:rFonts w:ascii="Traditional Arabic" w:hAnsi="Traditional Arabic" w:cs="Traditional Arabic" w:hint="cs"/>
          <w:sz w:val="36"/>
          <w:szCs w:val="36"/>
          <w:rtl/>
        </w:rPr>
        <w:t>يغلق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الدرس</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بقول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مرحباً</w:t>
      </w:r>
      <w:r w:rsidRPr="00040AB5">
        <w:rPr>
          <w:rFonts w:ascii="Traditional Arabic" w:hAnsi="Traditional Arabic" w:cs="Traditional Arabic"/>
          <w:sz w:val="36"/>
          <w:szCs w:val="36"/>
          <w:rtl/>
        </w:rPr>
        <w:t>.</w:t>
      </w:r>
    </w:p>
    <w:p w:rsidR="00991772" w:rsidRPr="00991772" w:rsidRDefault="00991772" w:rsidP="00991772">
      <w:pPr>
        <w:bidi/>
        <w:spacing w:after="0" w:line="240" w:lineRule="auto"/>
        <w:ind w:firstLine="900"/>
        <w:jc w:val="both"/>
        <w:rPr>
          <w:rFonts w:ascii="Traditional Arabic" w:hAnsi="Traditional Arabic" w:cs="Traditional Arabic"/>
          <w:sz w:val="20"/>
          <w:szCs w:val="20"/>
          <w:rtl/>
        </w:rPr>
      </w:pPr>
    </w:p>
    <w:p w:rsidR="00D0311D" w:rsidRPr="004A2425" w:rsidRDefault="00D0311D" w:rsidP="00D0311D">
      <w:pPr>
        <w:bidi/>
        <w:spacing w:after="0"/>
        <w:ind w:firstLine="191"/>
        <w:jc w:val="both"/>
        <w:rPr>
          <w:rFonts w:ascii="Traditional Arabic" w:hAnsi="Traditional Arabic" w:cs="Traditional Arabic"/>
          <w:b/>
          <w:bCs/>
          <w:sz w:val="36"/>
          <w:szCs w:val="36"/>
        </w:rPr>
      </w:pPr>
      <w:r w:rsidRPr="004A2425">
        <w:rPr>
          <w:rFonts w:ascii="Traditional Arabic" w:hAnsi="Traditional Arabic" w:cs="Traditional Arabic" w:hint="cs"/>
          <w:b/>
          <w:bCs/>
          <w:sz w:val="36"/>
          <w:szCs w:val="36"/>
          <w:rtl/>
        </w:rPr>
        <w:t>2)</w:t>
      </w:r>
      <w:r w:rsidRPr="004A2425">
        <w:rPr>
          <w:rFonts w:ascii="Traditional Arabic" w:hAnsi="Traditional Arabic" w:cs="Traditional Arabic"/>
          <w:b/>
          <w:bCs/>
          <w:sz w:val="36"/>
          <w:szCs w:val="36"/>
          <w:rtl/>
        </w:rPr>
        <w:t xml:space="preserve">. </w:t>
      </w:r>
      <w:r w:rsidRPr="004A2425">
        <w:rPr>
          <w:rFonts w:ascii="Traditional Arabic" w:hAnsi="Traditional Arabic" w:cs="Traditional Arabic" w:hint="cs"/>
          <w:b/>
          <w:bCs/>
          <w:sz w:val="36"/>
          <w:szCs w:val="36"/>
          <w:rtl/>
        </w:rPr>
        <w:t>اللقاء</w:t>
      </w:r>
      <w:r w:rsidRPr="004A2425">
        <w:rPr>
          <w:rFonts w:ascii="Traditional Arabic" w:hAnsi="Traditional Arabic" w:cs="Traditional Arabic"/>
          <w:b/>
          <w:bCs/>
          <w:sz w:val="36"/>
          <w:szCs w:val="36"/>
          <w:rtl/>
        </w:rPr>
        <w:t xml:space="preserve"> </w:t>
      </w:r>
      <w:r w:rsidRPr="004A2425">
        <w:rPr>
          <w:rFonts w:ascii="Traditional Arabic" w:hAnsi="Traditional Arabic" w:cs="Traditional Arabic" w:hint="cs"/>
          <w:b/>
          <w:bCs/>
          <w:sz w:val="36"/>
          <w:szCs w:val="36"/>
          <w:rtl/>
        </w:rPr>
        <w:t>الثاني في الدورة</w:t>
      </w:r>
      <w:r w:rsidRPr="004A2425">
        <w:rPr>
          <w:rFonts w:ascii="Traditional Arabic" w:hAnsi="Traditional Arabic" w:cs="Traditional Arabic"/>
          <w:b/>
          <w:bCs/>
          <w:sz w:val="36"/>
          <w:szCs w:val="36"/>
          <w:rtl/>
        </w:rPr>
        <w:t xml:space="preserve"> </w:t>
      </w:r>
      <w:r w:rsidRPr="004A2425">
        <w:rPr>
          <w:rFonts w:ascii="Traditional Arabic" w:hAnsi="Traditional Arabic" w:cs="Traditional Arabic" w:hint="cs"/>
          <w:b/>
          <w:bCs/>
          <w:sz w:val="36"/>
          <w:szCs w:val="36"/>
          <w:rtl/>
        </w:rPr>
        <w:t>الاولى</w:t>
      </w:r>
    </w:p>
    <w:p w:rsidR="00EE71B0" w:rsidRPr="00EE71B0" w:rsidRDefault="00EE71B0" w:rsidP="00D0311D">
      <w:pPr>
        <w:bidi/>
        <w:spacing w:after="0"/>
        <w:ind w:left="191" w:firstLine="720"/>
        <w:jc w:val="both"/>
        <w:rPr>
          <w:rFonts w:ascii="Traditional Arabic" w:hAnsi="Traditional Arabic" w:cs="Traditional Arabic"/>
          <w:sz w:val="36"/>
          <w:szCs w:val="36"/>
        </w:rPr>
      </w:pPr>
      <w:r w:rsidRPr="00EE71B0">
        <w:rPr>
          <w:rFonts w:ascii="Traditional Arabic" w:hAnsi="Traditional Arabic" w:cs="Traditional Arabic" w:hint="cs"/>
          <w:sz w:val="36"/>
          <w:szCs w:val="36"/>
          <w:rtl/>
        </w:rPr>
        <w:t>وعقد</w:t>
      </w:r>
      <w:r w:rsidRPr="00EE71B0">
        <w:rPr>
          <w:rFonts w:ascii="Traditional Arabic" w:hAnsi="Traditional Arabic" w:cs="Traditional Arabic"/>
          <w:sz w:val="36"/>
          <w:szCs w:val="36"/>
          <w:rtl/>
        </w:rPr>
        <w:t xml:space="preserve"> </w:t>
      </w:r>
      <w:r w:rsidR="00991772">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الثاني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في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الدورة</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الثانية</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يوم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الأربعاء</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في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الساعة</w:t>
      </w:r>
      <w:r w:rsidRPr="00EE71B0">
        <w:rPr>
          <w:rFonts w:ascii="Traditional Arabic" w:hAnsi="Traditional Arabic" w:cs="Traditional Arabic"/>
          <w:sz w:val="36"/>
          <w:szCs w:val="36"/>
          <w:rtl/>
        </w:rPr>
        <w:t xml:space="preserve"> 10:30 </w:t>
      </w:r>
      <w:r w:rsidRPr="00EE71B0">
        <w:rPr>
          <w:rFonts w:ascii="Traditional Arabic" w:hAnsi="Traditional Arabic" w:cs="Traditional Arabic" w:hint="cs"/>
          <w:sz w:val="36"/>
          <w:szCs w:val="36"/>
          <w:rtl/>
        </w:rPr>
        <w:t>إلى</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الساعة</w:t>
      </w:r>
      <w:r w:rsidRPr="00EE71B0">
        <w:rPr>
          <w:rFonts w:ascii="Traditional Arabic" w:hAnsi="Traditional Arabic" w:cs="Traditional Arabic"/>
          <w:sz w:val="36"/>
          <w:szCs w:val="36"/>
          <w:rtl/>
        </w:rPr>
        <w:t xml:space="preserve"> 11:30. </w:t>
      </w:r>
      <w:r w:rsidRPr="00EE71B0">
        <w:rPr>
          <w:rFonts w:ascii="Traditional Arabic" w:hAnsi="Traditional Arabic" w:cs="Traditional Arabic" w:hint="cs"/>
          <w:sz w:val="36"/>
          <w:szCs w:val="36"/>
          <w:rtl/>
        </w:rPr>
        <w:t>تنفيذ</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الدورة</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الثانية</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في</w:t>
      </w:r>
      <w:r w:rsidRPr="00EE71B0">
        <w:rPr>
          <w:rFonts w:ascii="Traditional Arabic" w:hAnsi="Traditional Arabic" w:cs="Traditional Arabic"/>
          <w:sz w:val="36"/>
          <w:szCs w:val="36"/>
          <w:rtl/>
        </w:rPr>
        <w:t xml:space="preserve"> </w:t>
      </w:r>
      <w:r w:rsidR="00C41BC9">
        <w:rPr>
          <w:rFonts w:ascii="Traditional Arabic" w:hAnsi="Traditional Arabic" w:cs="Traditional Arabic" w:hint="cs"/>
          <w:sz w:val="36"/>
          <w:szCs w:val="36"/>
          <w:rtl/>
        </w:rPr>
        <w:t>ا</w:t>
      </w:r>
      <w:r w:rsidR="00827ECF">
        <w:rPr>
          <w:rFonts w:ascii="Traditional Arabic" w:hAnsi="Traditional Arabic" w:cs="Traditional Arabic" w:hint="cs"/>
          <w:sz w:val="36"/>
          <w:szCs w:val="36"/>
          <w:rtl/>
        </w:rPr>
        <w:t>للقاء</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الثاني،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يقدم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المعلم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التعل</w:t>
      </w:r>
      <w:r w:rsidR="00C41BC9">
        <w:rPr>
          <w:rFonts w:ascii="Traditional Arabic" w:hAnsi="Traditional Arabic" w:cs="Traditional Arabic" w:hint="cs"/>
          <w:sz w:val="36"/>
          <w:szCs w:val="36"/>
          <w:rtl/>
        </w:rPr>
        <w:t>ي</w:t>
      </w:r>
      <w:r w:rsidRPr="00EE71B0">
        <w:rPr>
          <w:rFonts w:ascii="Traditional Arabic" w:hAnsi="Traditional Arabic" w:cs="Traditional Arabic" w:hint="cs"/>
          <w:sz w:val="36"/>
          <w:szCs w:val="36"/>
          <w:rtl/>
        </w:rPr>
        <w:t>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التالي</w:t>
      </w:r>
      <w:r w:rsidR="008425C5">
        <w:rPr>
          <w:rFonts w:ascii="Traditional Arabic" w:hAnsi="Traditional Arabic" w:cs="Traditional Arabic" w:hint="cs"/>
          <w:sz w:val="36"/>
          <w:szCs w:val="36"/>
          <w:rtl/>
        </w:rPr>
        <w:t>:</w:t>
      </w:r>
    </w:p>
    <w:p w:rsidR="00EE71B0" w:rsidRPr="009A14B9" w:rsidRDefault="00EE71B0" w:rsidP="009A14B9">
      <w:pPr>
        <w:bidi/>
        <w:spacing w:after="0"/>
        <w:ind w:firstLine="474"/>
        <w:jc w:val="both"/>
        <w:rPr>
          <w:rFonts w:ascii="Traditional Arabic" w:hAnsi="Traditional Arabic" w:cs="Traditional Arabic"/>
          <w:b/>
          <w:bCs/>
          <w:sz w:val="36"/>
          <w:szCs w:val="36"/>
        </w:rPr>
      </w:pPr>
      <w:r w:rsidRPr="009A14B9">
        <w:rPr>
          <w:rFonts w:ascii="Traditional Arabic" w:hAnsi="Traditional Arabic" w:cs="Traditional Arabic" w:hint="cs"/>
          <w:b/>
          <w:bCs/>
          <w:sz w:val="36"/>
          <w:szCs w:val="36"/>
          <w:rtl/>
        </w:rPr>
        <w:t>أ</w:t>
      </w:r>
      <w:r w:rsidRPr="009A14B9">
        <w:rPr>
          <w:rFonts w:ascii="Traditional Arabic" w:hAnsi="Traditional Arabic" w:cs="Traditional Arabic"/>
          <w:b/>
          <w:bCs/>
          <w:sz w:val="36"/>
          <w:szCs w:val="36"/>
          <w:rtl/>
        </w:rPr>
        <w:t xml:space="preserve">) </w:t>
      </w:r>
      <w:r w:rsidRPr="009A14B9">
        <w:rPr>
          <w:rFonts w:ascii="Traditional Arabic" w:hAnsi="Traditional Arabic" w:cs="Traditional Arabic" w:hint="cs"/>
          <w:b/>
          <w:bCs/>
          <w:sz w:val="36"/>
          <w:szCs w:val="36"/>
          <w:rtl/>
        </w:rPr>
        <w:t>الأنشطة</w:t>
      </w:r>
      <w:r w:rsidRPr="009A14B9">
        <w:rPr>
          <w:rFonts w:ascii="Traditional Arabic" w:hAnsi="Traditional Arabic" w:cs="Traditional Arabic"/>
          <w:b/>
          <w:bCs/>
          <w:sz w:val="36"/>
          <w:szCs w:val="36"/>
          <w:rtl/>
        </w:rPr>
        <w:t xml:space="preserve"> </w:t>
      </w:r>
      <w:r w:rsidRPr="009A14B9">
        <w:rPr>
          <w:rFonts w:ascii="Traditional Arabic" w:hAnsi="Traditional Arabic" w:cs="Traditional Arabic" w:hint="cs"/>
          <w:b/>
          <w:bCs/>
          <w:sz w:val="36"/>
          <w:szCs w:val="36"/>
          <w:rtl/>
        </w:rPr>
        <w:t>الأولية</w:t>
      </w:r>
    </w:p>
    <w:p w:rsidR="00EE71B0" w:rsidRPr="00EE71B0" w:rsidRDefault="00EE71B0" w:rsidP="00ED39EA">
      <w:pPr>
        <w:bidi/>
        <w:spacing w:after="0"/>
        <w:ind w:left="720" w:firstLine="605"/>
        <w:jc w:val="both"/>
        <w:rPr>
          <w:rFonts w:ascii="Traditional Arabic" w:hAnsi="Traditional Arabic" w:cs="Traditional Arabic"/>
          <w:sz w:val="36"/>
          <w:szCs w:val="36"/>
        </w:rPr>
      </w:pPr>
      <w:r w:rsidRPr="00EE71B0">
        <w:rPr>
          <w:rFonts w:ascii="Traditional Arabic" w:hAnsi="Traditional Arabic" w:cs="Traditional Arabic" w:hint="cs"/>
          <w:sz w:val="36"/>
          <w:szCs w:val="36"/>
          <w:rtl/>
        </w:rPr>
        <w:t>في</w:t>
      </w:r>
      <w:r w:rsidRPr="00EE71B0">
        <w:rPr>
          <w:rFonts w:ascii="Traditional Arabic" w:hAnsi="Traditional Arabic" w:cs="Traditional Arabic"/>
          <w:sz w:val="36"/>
          <w:szCs w:val="36"/>
          <w:rtl/>
        </w:rPr>
        <w:t xml:space="preserve"> </w:t>
      </w:r>
      <w:r w:rsidR="009A14B9" w:rsidRPr="009A14B9">
        <w:rPr>
          <w:rFonts w:ascii="Traditional Arabic" w:hAnsi="Traditional Arabic" w:cs="Traditional Arabic" w:hint="cs"/>
          <w:sz w:val="36"/>
          <w:szCs w:val="36"/>
          <w:rtl/>
        </w:rPr>
        <w:t>الأنشطة</w:t>
      </w:r>
      <w:r w:rsidR="009A14B9" w:rsidRPr="009A14B9">
        <w:rPr>
          <w:rFonts w:ascii="Traditional Arabic" w:hAnsi="Traditional Arabic" w:cs="Traditional Arabic"/>
          <w:sz w:val="36"/>
          <w:szCs w:val="36"/>
          <w:rtl/>
        </w:rPr>
        <w:t xml:space="preserve"> </w:t>
      </w:r>
      <w:r w:rsidR="009A14B9" w:rsidRPr="009A14B9">
        <w:rPr>
          <w:rFonts w:ascii="Traditional Arabic" w:hAnsi="Traditional Arabic" w:cs="Traditional Arabic" w:hint="cs"/>
          <w:sz w:val="36"/>
          <w:szCs w:val="36"/>
          <w:rtl/>
        </w:rPr>
        <w:t>الأولية</w:t>
      </w:r>
      <w:r w:rsidR="009A14B9" w:rsidRPr="00EE71B0">
        <w:rPr>
          <w:rFonts w:ascii="Traditional Arabic" w:hAnsi="Traditional Arabic" w:cs="Traditional Arabic" w:hint="cs"/>
          <w:sz w:val="36"/>
          <w:szCs w:val="36"/>
          <w:rtl/>
        </w:rPr>
        <w:t xml:space="preserve"> </w:t>
      </w:r>
      <w:r w:rsidRPr="00EE71B0">
        <w:rPr>
          <w:rFonts w:ascii="Traditional Arabic" w:hAnsi="Traditional Arabic" w:cs="Traditional Arabic" w:hint="cs"/>
          <w:sz w:val="36"/>
          <w:szCs w:val="36"/>
          <w:rtl/>
        </w:rPr>
        <w:t>هناك</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العديد</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من</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الأشياء</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التي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يجب</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على</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المعلم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القيام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بها،</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وهي</w:t>
      </w:r>
      <w:r w:rsidRPr="00EE71B0">
        <w:rPr>
          <w:rFonts w:ascii="Traditional Arabic" w:hAnsi="Traditional Arabic" w:cs="Traditional Arabic"/>
          <w:sz w:val="36"/>
          <w:szCs w:val="36"/>
          <w:rtl/>
        </w:rPr>
        <w:t>:</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يرحب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والدعاء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معًا</w:t>
      </w:r>
      <w:r w:rsidRPr="00040AB5">
        <w:rPr>
          <w:rFonts w:ascii="Traditional Arabic" w:hAnsi="Traditional Arabic" w:cs="Traditional Arabic"/>
          <w:sz w:val="36"/>
          <w:szCs w:val="36"/>
          <w:rtl/>
        </w:rPr>
        <w:t>.</w:t>
      </w:r>
    </w:p>
    <w:p w:rsidR="00ED39EA" w:rsidRDefault="00ED39EA" w:rsidP="00ED39EA">
      <w:pPr>
        <w:bidi/>
        <w:spacing w:after="0"/>
        <w:ind w:left="616"/>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يتحقق</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وجود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ونظافة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الملابس</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ونظافة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الصف</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الدراسي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ومقاعد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الجلوس</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الملائمة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لأنشطة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040AB5">
        <w:rPr>
          <w:rFonts w:ascii="Traditional Arabic" w:hAnsi="Traditional Arabic" w:cs="Traditional Arabic" w:hint="cs"/>
          <w:sz w:val="36"/>
          <w:szCs w:val="36"/>
          <w:rtl/>
        </w:rPr>
        <w:t>م</w:t>
      </w:r>
      <w:r w:rsidRPr="00040AB5">
        <w:rPr>
          <w:rFonts w:ascii="Traditional Arabic" w:hAnsi="Traditional Arabic" w:cs="Traditional Arabic"/>
          <w:sz w:val="36"/>
          <w:szCs w:val="36"/>
          <w:rtl/>
        </w:rPr>
        <w:t>.</w:t>
      </w:r>
    </w:p>
    <w:p w:rsidR="00ED39EA" w:rsidRPr="00040AB5" w:rsidRDefault="00ED39EA" w:rsidP="00ED39EA">
      <w:pPr>
        <w:bidi/>
        <w:spacing w:after="0"/>
        <w:ind w:left="616"/>
        <w:jc w:val="both"/>
        <w:rPr>
          <w:rFonts w:ascii="Traditional Arabic" w:hAnsi="Traditional Arabic" w:cs="Traditional Arabic"/>
          <w:sz w:val="36"/>
          <w:szCs w:val="36"/>
        </w:rPr>
      </w:pPr>
    </w:p>
    <w:p w:rsidR="00EE71B0" w:rsidRPr="00ED39EA" w:rsidRDefault="00EE71B0" w:rsidP="00ED39EA">
      <w:pPr>
        <w:bidi/>
        <w:spacing w:after="0"/>
        <w:ind w:firstLine="474"/>
        <w:jc w:val="both"/>
        <w:rPr>
          <w:rFonts w:ascii="Traditional Arabic" w:hAnsi="Traditional Arabic" w:cs="Traditional Arabic"/>
          <w:b/>
          <w:bCs/>
          <w:sz w:val="36"/>
          <w:szCs w:val="36"/>
        </w:rPr>
      </w:pPr>
      <w:r w:rsidRPr="00ED39EA">
        <w:rPr>
          <w:rFonts w:ascii="Traditional Arabic" w:hAnsi="Traditional Arabic" w:cs="Traditional Arabic" w:hint="cs"/>
          <w:b/>
          <w:bCs/>
          <w:sz w:val="36"/>
          <w:szCs w:val="36"/>
          <w:rtl/>
        </w:rPr>
        <w:lastRenderedPageBreak/>
        <w:t>ب</w:t>
      </w:r>
      <w:r w:rsidRPr="00ED39EA">
        <w:rPr>
          <w:rFonts w:ascii="Traditional Arabic" w:hAnsi="Traditional Arabic" w:cs="Traditional Arabic"/>
          <w:b/>
          <w:bCs/>
          <w:sz w:val="36"/>
          <w:szCs w:val="36"/>
          <w:rtl/>
        </w:rPr>
        <w:t xml:space="preserve">) </w:t>
      </w:r>
      <w:r w:rsidRPr="00ED39EA">
        <w:rPr>
          <w:rFonts w:ascii="Traditional Arabic" w:hAnsi="Traditional Arabic" w:cs="Traditional Arabic" w:hint="cs"/>
          <w:b/>
          <w:bCs/>
          <w:sz w:val="36"/>
          <w:szCs w:val="36"/>
          <w:rtl/>
        </w:rPr>
        <w:t>خطوات</w:t>
      </w:r>
      <w:r w:rsidRPr="00ED39EA">
        <w:rPr>
          <w:rFonts w:ascii="Traditional Arabic" w:hAnsi="Traditional Arabic" w:cs="Traditional Arabic"/>
          <w:b/>
          <w:bCs/>
          <w:sz w:val="36"/>
          <w:szCs w:val="36"/>
          <w:rtl/>
        </w:rPr>
        <w:t xml:space="preserve"> </w:t>
      </w:r>
      <w:r w:rsidRPr="00ED39EA">
        <w:rPr>
          <w:rFonts w:ascii="Traditional Arabic" w:hAnsi="Traditional Arabic" w:cs="Traditional Arabic" w:hint="cs"/>
          <w:b/>
          <w:bCs/>
          <w:sz w:val="36"/>
          <w:szCs w:val="36"/>
          <w:rtl/>
        </w:rPr>
        <w:t>التنفيذ</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المواد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الأسبوع</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الماضي</w:t>
      </w:r>
      <w:r w:rsidRPr="00040AB5">
        <w:rPr>
          <w:rFonts w:ascii="Traditional Arabic" w:hAnsi="Traditional Arabic" w:cs="Traditional Arabic"/>
          <w:sz w:val="36"/>
          <w:szCs w:val="36"/>
          <w:rtl/>
        </w:rPr>
        <w:t>.</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يشرح</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مخطط</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طلبين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المضي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قدمًا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لقراءة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المراد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تعلم</w:t>
      </w:r>
      <w:r>
        <w:rPr>
          <w:rFonts w:ascii="Traditional Arabic" w:hAnsi="Traditional Arabic" w:cs="Traditional Arabic" w:hint="cs"/>
          <w:sz w:val="36"/>
          <w:szCs w:val="36"/>
          <w:rtl/>
        </w:rPr>
        <w:t>ي</w:t>
      </w:r>
      <w:r w:rsidRPr="00040AB5">
        <w:rPr>
          <w:rFonts w:ascii="Traditional Arabic" w:hAnsi="Traditional Arabic" w:cs="Traditional Arabic" w:hint="cs"/>
          <w:sz w:val="36"/>
          <w:szCs w:val="36"/>
          <w:rtl/>
        </w:rPr>
        <w:t>ه</w:t>
      </w:r>
      <w:r w:rsidRPr="00040AB5">
        <w:rPr>
          <w:rFonts w:ascii="Traditional Arabic" w:hAnsi="Traditional Arabic" w:cs="Traditional Arabic"/>
          <w:sz w:val="36"/>
          <w:szCs w:val="36"/>
          <w:rtl/>
        </w:rPr>
        <w:t>.</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يفسر</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معًا</w:t>
      </w:r>
      <w:r w:rsidRPr="00040AB5">
        <w:rPr>
          <w:rFonts w:ascii="Traditional Arabic" w:hAnsi="Traditional Arabic" w:cs="Traditional Arabic"/>
          <w:sz w:val="36"/>
          <w:szCs w:val="36"/>
          <w:rtl/>
        </w:rPr>
        <w:t>.</w:t>
      </w:r>
    </w:p>
    <w:p w:rsidR="00ED39EA" w:rsidRPr="00040AB5" w:rsidRDefault="00ED39EA" w:rsidP="00ED39EA">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 كان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هناك</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أي</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متروكون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خلفه</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عند</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تفسير</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w:t>
      </w:r>
    </w:p>
    <w:p w:rsidR="00ED39EA" w:rsidRDefault="00ED39EA" w:rsidP="00ED39EA">
      <w:pPr>
        <w:bidi/>
        <w:spacing w:after="0"/>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يطلب</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الاهتمام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إلى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النص</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سواء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الكتابة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المعنى</w:t>
      </w:r>
      <w:r w:rsidRPr="00040AB5">
        <w:rPr>
          <w:rFonts w:ascii="Traditional Arabic" w:hAnsi="Traditional Arabic" w:cs="Traditional Arabic"/>
          <w:sz w:val="36"/>
          <w:szCs w:val="36"/>
          <w:rtl/>
        </w:rPr>
        <w:t>.</w:t>
      </w:r>
    </w:p>
    <w:p w:rsidR="00ED39EA" w:rsidRPr="00ED39EA" w:rsidRDefault="00ED39EA" w:rsidP="00ED39EA">
      <w:pPr>
        <w:bidi/>
        <w:spacing w:after="0" w:line="240" w:lineRule="auto"/>
        <w:ind w:firstLine="616"/>
        <w:jc w:val="both"/>
        <w:rPr>
          <w:rFonts w:ascii="Traditional Arabic" w:hAnsi="Traditional Arabic" w:cs="Traditional Arabic"/>
          <w:sz w:val="20"/>
          <w:szCs w:val="20"/>
        </w:rPr>
      </w:pPr>
    </w:p>
    <w:p w:rsidR="00EE71B0" w:rsidRPr="00ED39EA" w:rsidRDefault="00ED39EA" w:rsidP="00ED39EA">
      <w:pPr>
        <w:bidi/>
        <w:spacing w:after="0"/>
        <w:ind w:firstLine="474"/>
        <w:jc w:val="both"/>
        <w:rPr>
          <w:rFonts w:ascii="Traditional Arabic" w:hAnsi="Traditional Arabic" w:cs="Traditional Arabic"/>
          <w:b/>
          <w:bCs/>
          <w:sz w:val="36"/>
          <w:szCs w:val="36"/>
        </w:rPr>
      </w:pPr>
      <w:r w:rsidRPr="00ED39EA">
        <w:rPr>
          <w:rFonts w:ascii="Traditional Arabic" w:hAnsi="Traditional Arabic" w:cs="Traditional Arabic" w:hint="cs"/>
          <w:b/>
          <w:bCs/>
          <w:sz w:val="36"/>
          <w:szCs w:val="36"/>
          <w:rtl/>
        </w:rPr>
        <w:t xml:space="preserve">ج) </w:t>
      </w:r>
      <w:r w:rsidR="00EE71B0" w:rsidRPr="00ED39EA">
        <w:rPr>
          <w:rFonts w:ascii="Traditional Arabic" w:hAnsi="Traditional Arabic" w:cs="Traditional Arabic" w:hint="cs"/>
          <w:b/>
          <w:bCs/>
          <w:sz w:val="36"/>
          <w:szCs w:val="36"/>
          <w:rtl/>
        </w:rPr>
        <w:t>خطوات</w:t>
      </w:r>
      <w:r w:rsidR="00EE71B0" w:rsidRPr="00ED39EA">
        <w:rPr>
          <w:rFonts w:ascii="Traditional Arabic" w:hAnsi="Traditional Arabic" w:cs="Traditional Arabic"/>
          <w:b/>
          <w:bCs/>
          <w:sz w:val="36"/>
          <w:szCs w:val="36"/>
          <w:rtl/>
        </w:rPr>
        <w:t xml:space="preserve"> </w:t>
      </w:r>
      <w:r w:rsidR="00EE71B0" w:rsidRPr="00ED39EA">
        <w:rPr>
          <w:rFonts w:ascii="Traditional Arabic" w:hAnsi="Traditional Arabic" w:cs="Traditional Arabic" w:hint="cs"/>
          <w:b/>
          <w:bCs/>
          <w:sz w:val="36"/>
          <w:szCs w:val="36"/>
          <w:rtl/>
        </w:rPr>
        <w:t>المتابعة</w:t>
      </w:r>
    </w:p>
    <w:p w:rsidR="00EE71B0" w:rsidRPr="00EE71B0" w:rsidRDefault="00EE71B0" w:rsidP="00EE71B0">
      <w:pPr>
        <w:bidi/>
        <w:spacing w:after="0"/>
        <w:jc w:val="both"/>
        <w:rPr>
          <w:rFonts w:ascii="Traditional Arabic" w:hAnsi="Traditional Arabic" w:cs="Traditional Arabic"/>
          <w:sz w:val="36"/>
          <w:szCs w:val="36"/>
        </w:rPr>
      </w:pPr>
      <w:r w:rsidRPr="00EE71B0">
        <w:rPr>
          <w:rFonts w:ascii="Traditional Arabic" w:hAnsi="Traditional Arabic" w:cs="Traditional Arabic" w:hint="eastAsia"/>
          <w:sz w:val="36"/>
          <w:szCs w:val="36"/>
          <w:rtl/>
        </w:rPr>
        <w:t>               </w:t>
      </w:r>
      <w:r w:rsidRPr="00EE71B0">
        <w:rPr>
          <w:rFonts w:ascii="Traditional Arabic" w:hAnsi="Traditional Arabic" w:cs="Traditional Arabic" w:hint="cs"/>
          <w:sz w:val="36"/>
          <w:szCs w:val="36"/>
          <w:rtl/>
        </w:rPr>
        <w:t>في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خطوات</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المتابعة،</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تتضمن</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الأشياء</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التي</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يجب</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القيام</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بها</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ما</w:t>
      </w:r>
      <w:r w:rsidRPr="00EE71B0">
        <w:rPr>
          <w:rFonts w:ascii="Traditional Arabic" w:hAnsi="Traditional Arabic" w:cs="Traditional Arabic"/>
          <w:sz w:val="36"/>
          <w:szCs w:val="36"/>
          <w:rtl/>
        </w:rPr>
        <w:t xml:space="preserve"> </w:t>
      </w:r>
      <w:r w:rsidRPr="00EE71B0">
        <w:rPr>
          <w:rFonts w:ascii="Traditional Arabic" w:hAnsi="Traditional Arabic" w:cs="Traditional Arabic" w:hint="cs"/>
          <w:sz w:val="36"/>
          <w:szCs w:val="36"/>
          <w:rtl/>
        </w:rPr>
        <w:t>يلي</w:t>
      </w:r>
      <w:r w:rsidRPr="00EE71B0">
        <w:rPr>
          <w:rFonts w:ascii="Traditional Arabic" w:hAnsi="Traditional Arabic" w:cs="Traditional Arabic"/>
          <w:sz w:val="36"/>
          <w:szCs w:val="36"/>
          <w:rtl/>
        </w:rPr>
        <w:t>:</w:t>
      </w:r>
    </w:p>
    <w:p w:rsidR="00722C17" w:rsidRPr="006C4886" w:rsidRDefault="00722C17" w:rsidP="00722C17">
      <w:pPr>
        <w:bidi/>
        <w:spacing w:after="0"/>
        <w:ind w:firstLine="616"/>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يوزع</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باستخدام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722C17" w:rsidRPr="00040AB5" w:rsidRDefault="00722C17" w:rsidP="00722C17">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2) </w:t>
      </w:r>
      <w:r w:rsidRPr="00040AB5">
        <w:rPr>
          <w:rFonts w:ascii="Traditional Arabic" w:hAnsi="Traditional Arabic" w:cs="Traditional Arabic" w:hint="cs"/>
          <w:sz w:val="36"/>
          <w:szCs w:val="36"/>
          <w:rtl/>
        </w:rPr>
        <w:t>يشرح</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كيفية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القيام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أو</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ملء</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سؤال</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الكلمات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المتقاطعة</w:t>
      </w:r>
      <w:r w:rsidRPr="00040AB5">
        <w:rPr>
          <w:rFonts w:ascii="Traditional Arabic" w:hAnsi="Traditional Arabic" w:cs="Traditional Arabic"/>
          <w:sz w:val="36"/>
          <w:szCs w:val="36"/>
          <w:rtl/>
        </w:rPr>
        <w:t>.</w:t>
      </w:r>
    </w:p>
    <w:p w:rsidR="00722C17" w:rsidRPr="00040AB5" w:rsidRDefault="00722C17" w:rsidP="00722C17">
      <w:pPr>
        <w:bidi/>
        <w:spacing w:after="0"/>
        <w:ind w:left="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3) </w:t>
      </w:r>
      <w:r w:rsidRPr="00040AB5">
        <w:rPr>
          <w:rFonts w:ascii="Traditional Arabic" w:hAnsi="Traditional Arabic" w:cs="Traditional Arabic" w:hint="cs"/>
          <w:sz w:val="36"/>
          <w:szCs w:val="36"/>
          <w:rtl/>
        </w:rPr>
        <w:t>يسأل</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مرة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أخرى</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الأسئلة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التي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تم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إجراؤها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في</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وقت</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سابق</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إذا</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كان</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يزالون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يتذكرون</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أم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لا</w:t>
      </w:r>
      <w:r w:rsidRPr="00040AB5">
        <w:rPr>
          <w:rFonts w:ascii="Traditional Arabic" w:hAnsi="Traditional Arabic" w:cs="Traditional Arabic"/>
          <w:sz w:val="36"/>
          <w:szCs w:val="36"/>
          <w:rtl/>
        </w:rPr>
        <w:t>.</w:t>
      </w:r>
    </w:p>
    <w:p w:rsidR="00722C17" w:rsidRPr="00040AB5" w:rsidRDefault="00722C17" w:rsidP="00722C17">
      <w:pPr>
        <w:bidi/>
        <w:spacing w:after="0"/>
        <w:ind w:firstLine="616"/>
        <w:jc w:val="both"/>
        <w:rPr>
          <w:rFonts w:ascii="Traditional Arabic" w:hAnsi="Traditional Arabic" w:cs="Traditional Arabic"/>
          <w:sz w:val="36"/>
          <w:szCs w:val="36"/>
        </w:rPr>
      </w:pPr>
      <w:r w:rsidRPr="00040AB5">
        <w:rPr>
          <w:rFonts w:ascii="Traditional Arabic" w:hAnsi="Traditional Arabic" w:cs="Traditional Arabic"/>
          <w:sz w:val="36"/>
          <w:szCs w:val="36"/>
          <w:rtl/>
        </w:rPr>
        <w:t xml:space="preserve">4) </w:t>
      </w:r>
      <w:r>
        <w:rPr>
          <w:rFonts w:ascii="Traditional Arabic" w:hAnsi="Traditional Arabic" w:cs="Traditional Arabic" w:hint="cs"/>
          <w:sz w:val="36"/>
          <w:szCs w:val="36"/>
          <w:rtl/>
        </w:rPr>
        <w:t>يستنتج</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المادة</w:t>
      </w:r>
      <w:r w:rsidRPr="00040AB5">
        <w:rPr>
          <w:rFonts w:ascii="Traditional Arabic" w:hAnsi="Traditional Arabic" w:cs="Traditional Arabic"/>
          <w:sz w:val="36"/>
          <w:szCs w:val="36"/>
          <w:rtl/>
        </w:rPr>
        <w:t xml:space="preserve"> </w:t>
      </w:r>
      <w:r w:rsidRPr="00040AB5">
        <w:rPr>
          <w:rFonts w:ascii="Traditional Arabic" w:hAnsi="Traditional Arabic" w:cs="Traditional Arabic" w:hint="cs"/>
          <w:sz w:val="36"/>
          <w:szCs w:val="36"/>
          <w:rtl/>
        </w:rPr>
        <w:t>مع</w:t>
      </w:r>
      <w:r w:rsidRPr="00040A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040AB5">
        <w:rPr>
          <w:rFonts w:ascii="Traditional Arabic" w:hAnsi="Traditional Arabic" w:cs="Traditional Arabic"/>
          <w:sz w:val="36"/>
          <w:szCs w:val="36"/>
          <w:rtl/>
        </w:rPr>
        <w:t>.</w:t>
      </w:r>
    </w:p>
    <w:p w:rsidR="00722C17" w:rsidRPr="006C4886" w:rsidRDefault="00722C17" w:rsidP="00722C17">
      <w:pPr>
        <w:bidi/>
        <w:spacing w:after="0"/>
        <w:ind w:left="616"/>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Pr="002E17B3">
        <w:rPr>
          <w:rFonts w:ascii="Traditional Arabic" w:hAnsi="Traditional Arabic" w:cs="Traditional Arabic"/>
          <w:sz w:val="36"/>
          <w:szCs w:val="36"/>
          <w:rtl/>
        </w:rPr>
        <w:t xml:space="preserve">) </w:t>
      </w:r>
      <w:r w:rsidRPr="002E17B3">
        <w:rPr>
          <w:rFonts w:ascii="Traditional Arabic" w:hAnsi="Traditional Arabic" w:cs="Traditional Arabic" w:hint="cs"/>
          <w:sz w:val="36"/>
          <w:szCs w:val="36"/>
          <w:rtl/>
        </w:rPr>
        <w:t>يوفر</w:t>
      </w:r>
      <w:r w:rsidRPr="002E17B3">
        <w:rPr>
          <w:rFonts w:ascii="Traditional Arabic" w:hAnsi="Traditional Arabic" w:cs="Traditional Arabic"/>
          <w:sz w:val="36"/>
          <w:szCs w:val="36"/>
          <w:rtl/>
        </w:rPr>
        <w:t xml:space="preserve"> </w:t>
      </w:r>
      <w:r w:rsidRPr="002E17B3">
        <w:rPr>
          <w:rFonts w:ascii="Traditional Arabic" w:hAnsi="Traditional Arabic" w:cs="Traditional Arabic" w:hint="cs"/>
          <w:sz w:val="36"/>
          <w:szCs w:val="36"/>
          <w:rtl/>
        </w:rPr>
        <w:t>المعلم</w:t>
      </w:r>
      <w:r w:rsidRPr="002E17B3">
        <w:rPr>
          <w:rFonts w:ascii="Traditional Arabic" w:hAnsi="Traditional Arabic" w:cs="Traditional Arabic"/>
          <w:sz w:val="36"/>
          <w:szCs w:val="36"/>
          <w:rtl/>
        </w:rPr>
        <w:t xml:space="preserve"> </w:t>
      </w:r>
      <w:r w:rsidRPr="002E17B3">
        <w:rPr>
          <w:rFonts w:ascii="Traditional Arabic" w:hAnsi="Traditional Arabic" w:cs="Traditional Arabic" w:hint="cs"/>
          <w:sz w:val="36"/>
          <w:szCs w:val="36"/>
          <w:rtl/>
        </w:rPr>
        <w:t>التقييمات،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وهي</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بإملاء</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النصوص</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اللغوية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تمت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دراستها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لمعرفة</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هل الطلبة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يزالون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يتذكرون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النص</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العربي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الذي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C4886">
        <w:rPr>
          <w:rFonts w:ascii="Traditional Arabic" w:hAnsi="Traditional Arabic" w:cs="Traditional Arabic" w:hint="cs"/>
          <w:sz w:val="36"/>
          <w:szCs w:val="36"/>
          <w:rtl/>
        </w:rPr>
        <w:t>مه</w:t>
      </w:r>
      <w:r w:rsidRPr="006C4886">
        <w:rPr>
          <w:rFonts w:ascii="Traditional Arabic" w:hAnsi="Traditional Arabic" w:cs="Traditional Arabic"/>
          <w:sz w:val="36"/>
          <w:szCs w:val="36"/>
          <w:rtl/>
        </w:rPr>
        <w:t>.</w:t>
      </w:r>
    </w:p>
    <w:p w:rsidR="00722C17" w:rsidRDefault="00722C17" w:rsidP="00722C17">
      <w:pPr>
        <w:bidi/>
        <w:spacing w:after="0"/>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يوفر</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الدوافع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لل</w:t>
      </w:r>
      <w:r>
        <w:rPr>
          <w:rFonts w:ascii="Traditional Arabic" w:hAnsi="Traditional Arabic" w:cs="Traditional Arabic" w:hint="cs"/>
          <w:sz w:val="36"/>
          <w:szCs w:val="36"/>
          <w:rtl/>
        </w:rPr>
        <w:t>طلبة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و</w:t>
      </w:r>
      <w:r>
        <w:rPr>
          <w:rFonts w:ascii="Traditional Arabic" w:hAnsi="Traditional Arabic" w:cs="Traditional Arabic" w:hint="cs"/>
          <w:sz w:val="36"/>
          <w:szCs w:val="36"/>
          <w:rtl/>
        </w:rPr>
        <w:t>يغلق</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الدرس</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بقول</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مرحباً</w:t>
      </w:r>
      <w:r w:rsidRPr="006C4886">
        <w:rPr>
          <w:rFonts w:ascii="Traditional Arabic" w:hAnsi="Traditional Arabic" w:cs="Traditional Arabic"/>
          <w:sz w:val="36"/>
          <w:szCs w:val="36"/>
          <w:rtl/>
        </w:rPr>
        <w:t>.</w:t>
      </w:r>
    </w:p>
    <w:p w:rsidR="00FF1BAA" w:rsidRDefault="00FF1BAA" w:rsidP="00FF1BAA">
      <w:pPr>
        <w:bidi/>
        <w:spacing w:after="0"/>
        <w:ind w:firstLine="616"/>
        <w:jc w:val="both"/>
        <w:rPr>
          <w:rFonts w:ascii="Traditional Arabic" w:hAnsi="Traditional Arabic" w:cs="Traditional Arabic"/>
          <w:sz w:val="36"/>
          <w:szCs w:val="36"/>
          <w:rtl/>
        </w:rPr>
      </w:pPr>
    </w:p>
    <w:p w:rsidR="00EA4263" w:rsidRPr="00FF1BAA" w:rsidRDefault="00FF1BAA" w:rsidP="00FF1BAA">
      <w:pPr>
        <w:bidi/>
        <w:spacing w:after="0"/>
        <w:ind w:left="474"/>
        <w:jc w:val="both"/>
        <w:rPr>
          <w:rFonts w:ascii="Traditional Arabic" w:hAnsi="Traditional Arabic" w:cs="Traditional Arabic"/>
          <w:b/>
          <w:bCs/>
          <w:sz w:val="36"/>
          <w:szCs w:val="36"/>
        </w:rPr>
      </w:pPr>
      <w:r w:rsidRPr="00FF1BAA">
        <w:rPr>
          <w:rFonts w:ascii="Traditional Arabic" w:hAnsi="Traditional Arabic" w:cs="Traditional Arabic" w:hint="cs"/>
          <w:b/>
          <w:bCs/>
          <w:sz w:val="36"/>
          <w:szCs w:val="36"/>
          <w:rtl/>
        </w:rPr>
        <w:lastRenderedPageBreak/>
        <w:t>ج. ال</w:t>
      </w:r>
      <w:r w:rsidR="00EA4263" w:rsidRPr="00FF1BAA">
        <w:rPr>
          <w:rFonts w:ascii="Traditional Arabic" w:hAnsi="Traditional Arabic" w:cs="Traditional Arabic" w:hint="cs"/>
          <w:b/>
          <w:bCs/>
          <w:sz w:val="36"/>
          <w:szCs w:val="36"/>
          <w:rtl/>
        </w:rPr>
        <w:t>ملاحظة</w:t>
      </w:r>
    </w:p>
    <w:p w:rsidR="005F7D87" w:rsidRDefault="00EA4263" w:rsidP="005F7D87">
      <w:pPr>
        <w:bidi/>
        <w:spacing w:after="0"/>
        <w:ind w:left="474" w:firstLine="720"/>
        <w:jc w:val="both"/>
        <w:rPr>
          <w:rFonts w:ascii="Traditional Arabic" w:hAnsi="Traditional Arabic" w:cs="Traditional Arabic"/>
          <w:sz w:val="36"/>
          <w:szCs w:val="36"/>
          <w:rtl/>
          <w:lang w:bidi="ar-DZ"/>
        </w:rPr>
      </w:pPr>
      <w:r w:rsidRPr="00EA4263">
        <w:rPr>
          <w:rFonts w:ascii="Traditional Arabic" w:hAnsi="Traditional Arabic" w:cs="Traditional Arabic" w:hint="cs"/>
          <w:sz w:val="36"/>
          <w:szCs w:val="36"/>
          <w:rtl/>
        </w:rPr>
        <w:t>يتم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تنفيذ</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هذه</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الملاحظة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لرؤية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ومعرفة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عملية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التعليم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والتعلم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التي</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تحدث</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أثناء</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الدورة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الأولى</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موقف</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المعلمين</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في</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التدريس</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ومواقف</w:t>
      </w:r>
      <w:r w:rsidRPr="00EA4263">
        <w:rPr>
          <w:rFonts w:ascii="Traditional Arabic" w:hAnsi="Traditional Arabic" w:cs="Traditional Arabic"/>
          <w:sz w:val="36"/>
          <w:szCs w:val="36"/>
          <w:rtl/>
        </w:rPr>
        <w:t xml:space="preserve"> </w:t>
      </w:r>
      <w:r w:rsidR="00D94E5C">
        <w:rPr>
          <w:rFonts w:ascii="Traditional Arabic" w:hAnsi="Traditional Arabic" w:cs="Traditional Arabic" w:hint="cs"/>
          <w:sz w:val="36"/>
          <w:szCs w:val="36"/>
          <w:rtl/>
        </w:rPr>
        <w:t>الطلبة</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في</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التعلم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التي</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يتم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تقييمها</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أثناء</w:t>
      </w:r>
      <w:r w:rsidRPr="00EA4263">
        <w:rPr>
          <w:rFonts w:ascii="Traditional Arabic" w:hAnsi="Traditional Arabic" w:cs="Traditional Arabic"/>
          <w:sz w:val="36"/>
          <w:szCs w:val="36"/>
          <w:rtl/>
        </w:rPr>
        <w:t xml:space="preserve"> </w:t>
      </w:r>
      <w:r w:rsidR="00AB575F">
        <w:rPr>
          <w:rFonts w:ascii="Traditional Arabic" w:hAnsi="Traditional Arabic" w:cs="Traditional Arabic" w:hint="cs"/>
          <w:sz w:val="36"/>
          <w:szCs w:val="36"/>
          <w:rtl/>
        </w:rPr>
        <w:t>تنفيذ التعليم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باستخدام</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وسائط</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الكلمات</w:t>
      </w:r>
      <w:r w:rsidRPr="00EA4263">
        <w:rPr>
          <w:rFonts w:ascii="Traditional Arabic" w:hAnsi="Traditional Arabic" w:cs="Traditional Arabic"/>
          <w:sz w:val="36"/>
          <w:szCs w:val="36"/>
          <w:rtl/>
        </w:rPr>
        <w:t xml:space="preserve"> </w:t>
      </w:r>
      <w:r w:rsidRPr="00EA4263">
        <w:rPr>
          <w:rFonts w:ascii="Traditional Arabic" w:hAnsi="Traditional Arabic" w:cs="Traditional Arabic" w:hint="cs"/>
          <w:sz w:val="36"/>
          <w:szCs w:val="36"/>
          <w:rtl/>
        </w:rPr>
        <w:t>المتقاطعة</w:t>
      </w:r>
      <w:r w:rsidRPr="00EA4263">
        <w:rPr>
          <w:rFonts w:ascii="Traditional Arabic" w:hAnsi="Traditional Arabic" w:cs="Traditional Arabic"/>
          <w:sz w:val="36"/>
          <w:szCs w:val="36"/>
          <w:rtl/>
        </w:rPr>
        <w:t>.</w:t>
      </w:r>
    </w:p>
    <w:p w:rsidR="005F7D87" w:rsidRDefault="00483157" w:rsidP="00034243">
      <w:pPr>
        <w:bidi/>
        <w:spacing w:after="0"/>
        <w:ind w:left="474" w:firstLine="720"/>
        <w:jc w:val="both"/>
        <w:rPr>
          <w:rFonts w:ascii="Traditional Arabic" w:hAnsi="Traditional Arabic" w:cs="Traditional Arabic"/>
          <w:sz w:val="36"/>
          <w:szCs w:val="36"/>
          <w:rtl/>
          <w:lang w:bidi="ar-DZ"/>
        </w:rPr>
      </w:pPr>
      <w:r w:rsidRPr="00CE7E97">
        <w:rPr>
          <w:rFonts w:ascii="Traditional Arabic" w:hAnsi="Traditional Arabic" w:cs="Traditional Arabic" w:hint="cs"/>
          <w:sz w:val="36"/>
          <w:szCs w:val="36"/>
          <w:rtl/>
        </w:rPr>
        <w:t>تم</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تنفيذ</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هذه</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الملاحظة</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من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قبل</w:t>
      </w:r>
      <w:r w:rsidRPr="00CE7E9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ملاحظين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اثنين،</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هما</w:t>
      </w:r>
      <w:r w:rsidRPr="00CE7E97">
        <w:rPr>
          <w:rFonts w:ascii="Traditional Arabic" w:hAnsi="Traditional Arabic" w:cs="Traditional Arabic"/>
          <w:sz w:val="36"/>
          <w:szCs w:val="36"/>
          <w:rtl/>
        </w:rPr>
        <w:t xml:space="preserve"> </w:t>
      </w:r>
      <w:r w:rsidRPr="00CE7E97">
        <w:rPr>
          <w:rFonts w:ascii="Traditional Arabic" w:hAnsi="Traditional Arabic" w:cs="Traditional Arabic" w:hint="cs"/>
          <w:sz w:val="36"/>
          <w:szCs w:val="36"/>
          <w:rtl/>
        </w:rPr>
        <w:t>السيدة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إيفا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زهريانا</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كمعلمة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للغة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العربية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كانت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مسؤولة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عن</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جميع</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الأنشطة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البحثية</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ولسلي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يانتي،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صديقة</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 الجامعة الاسلامية الحكومية رادين انتان</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لامبونج،</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التي</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كانت</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مسؤولة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عن</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ملاحظة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الأنشطة</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6C4886">
        <w:rPr>
          <w:rFonts w:ascii="Traditional Arabic" w:hAnsi="Traditional Arabic" w:cs="Traditional Arabic"/>
          <w:sz w:val="36"/>
          <w:szCs w:val="36"/>
          <w:rtl/>
        </w:rPr>
        <w:t xml:space="preserve"> </w:t>
      </w:r>
      <w:r w:rsidRPr="006C4886">
        <w:rPr>
          <w:rFonts w:ascii="Traditional Arabic" w:hAnsi="Traditional Arabic" w:cs="Traditional Arabic" w:hint="cs"/>
          <w:sz w:val="36"/>
          <w:szCs w:val="36"/>
          <w:rtl/>
        </w:rPr>
        <w:t>خلال</w:t>
      </w:r>
      <w:r w:rsidRPr="006C48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عملية التعليم</w:t>
      </w:r>
      <w:r w:rsidR="00EA4263" w:rsidRPr="00EA4263">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استناداً</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إلى</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الملاحظة</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التي</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أُبديت</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في</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الدورة</w:t>
      </w:r>
      <w:r w:rsidR="005F7D87" w:rsidRPr="006C4886">
        <w:rPr>
          <w:rFonts w:ascii="Traditional Arabic" w:hAnsi="Traditional Arabic" w:cs="Traditional Arabic"/>
          <w:sz w:val="36"/>
          <w:szCs w:val="36"/>
          <w:rtl/>
        </w:rPr>
        <w:t xml:space="preserve"> </w:t>
      </w:r>
      <w:r w:rsidR="00B51C5B">
        <w:rPr>
          <w:rFonts w:ascii="Traditional Arabic" w:hAnsi="Traditional Arabic" w:cs="Traditional Arabic" w:hint="cs"/>
          <w:sz w:val="36"/>
          <w:szCs w:val="36"/>
          <w:rtl/>
        </w:rPr>
        <w:t>الثانية</w:t>
      </w:r>
      <w:r w:rsidR="005F7D87" w:rsidRPr="006C4886">
        <w:rPr>
          <w:rFonts w:ascii="Traditional Arabic" w:hAnsi="Traditional Arabic" w:cs="Traditional Arabic" w:hint="cs"/>
          <w:sz w:val="36"/>
          <w:szCs w:val="36"/>
          <w:rtl/>
        </w:rPr>
        <w:t>،</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مع</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المواد</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التي</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تم</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شرحها</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حول</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مسكان</w:t>
      </w:r>
      <w:r w:rsidR="005F7D87" w:rsidRPr="006C4886">
        <w:rPr>
          <w:rFonts w:ascii="Traditional Arabic" w:hAnsi="Traditional Arabic" w:cs="Traditional Arabic" w:hint="cs"/>
          <w:sz w:val="36"/>
          <w:szCs w:val="36"/>
          <w:rtl/>
        </w:rPr>
        <w:t>،</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حصلت</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النتائج</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على</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أن</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عملية التعليم</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في</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ترقية مهارة</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sz w:val="36"/>
          <w:szCs w:val="36"/>
          <w:rtl/>
        </w:rPr>
        <w:t>الكتابة</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مع</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تطبيق</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وسائل</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الكلمات</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المتقاطعة</w:t>
      </w:r>
      <w:r w:rsidR="005F7D87" w:rsidRPr="006C4886">
        <w:rPr>
          <w:rFonts w:ascii="Traditional Arabic" w:hAnsi="Traditional Arabic" w:cs="Traditional Arabic"/>
          <w:sz w:val="36"/>
          <w:szCs w:val="36"/>
          <w:rtl/>
        </w:rPr>
        <w:t xml:space="preserve"> </w:t>
      </w:r>
      <w:r w:rsidR="00B51C5B">
        <w:rPr>
          <w:rFonts w:ascii="Traditional Arabic" w:hAnsi="Traditional Arabic" w:cs="Traditional Arabic" w:hint="cs"/>
          <w:sz w:val="36"/>
          <w:szCs w:val="36"/>
          <w:rtl/>
        </w:rPr>
        <w:t>على حد أقصى</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ت</w:t>
      </w:r>
      <w:r w:rsidR="005F7D87" w:rsidRPr="006C4886">
        <w:rPr>
          <w:rFonts w:ascii="Traditional Arabic" w:hAnsi="Traditional Arabic" w:cs="Traditional Arabic" w:hint="cs"/>
          <w:sz w:val="36"/>
          <w:szCs w:val="36"/>
          <w:rtl/>
        </w:rPr>
        <w:t>عرف</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الباحثة</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أن</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نتائج</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التعل</w:t>
      </w:r>
      <w:r w:rsidR="005F7D87">
        <w:rPr>
          <w:rFonts w:ascii="Traditional Arabic" w:hAnsi="Traditional Arabic" w:cs="Traditional Arabic" w:hint="cs"/>
          <w:sz w:val="36"/>
          <w:szCs w:val="36"/>
          <w:rtl/>
        </w:rPr>
        <w:t>ي</w:t>
      </w:r>
      <w:r w:rsidR="005F7D87" w:rsidRPr="006C4886">
        <w:rPr>
          <w:rFonts w:ascii="Traditional Arabic" w:hAnsi="Traditional Arabic" w:cs="Traditional Arabic" w:hint="cs"/>
          <w:sz w:val="36"/>
          <w:szCs w:val="36"/>
          <w:rtl/>
        </w:rPr>
        <w:t>م</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يتم</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الحصول</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عليها</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بشكل</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كبير</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من</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نتائج</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الاختبارات</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مع</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المواد</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التي</w:t>
      </w:r>
      <w:r w:rsidR="005F7D87" w:rsidRPr="006C4886">
        <w:rPr>
          <w:rFonts w:ascii="Traditional Arabic" w:hAnsi="Traditional Arabic" w:cs="Traditional Arabic"/>
          <w:sz w:val="36"/>
          <w:szCs w:val="36"/>
          <w:rtl/>
        </w:rPr>
        <w:t xml:space="preserve"> </w:t>
      </w:r>
      <w:r w:rsidR="005F7D87" w:rsidRPr="006C4886">
        <w:rPr>
          <w:rFonts w:ascii="Traditional Arabic" w:hAnsi="Traditional Arabic" w:cs="Traditional Arabic" w:hint="cs"/>
          <w:sz w:val="36"/>
          <w:szCs w:val="36"/>
          <w:rtl/>
        </w:rPr>
        <w:t>تعل</w:t>
      </w:r>
      <w:r w:rsidR="005F7D87">
        <w:rPr>
          <w:rFonts w:ascii="Traditional Arabic" w:hAnsi="Traditional Arabic" w:cs="Traditional Arabic" w:hint="cs"/>
          <w:sz w:val="36"/>
          <w:szCs w:val="36"/>
          <w:rtl/>
        </w:rPr>
        <w:t>ّ</w:t>
      </w:r>
      <w:r w:rsidR="005F7D87" w:rsidRPr="006C4886">
        <w:rPr>
          <w:rFonts w:ascii="Traditional Arabic" w:hAnsi="Traditional Arabic" w:cs="Traditional Arabic" w:hint="cs"/>
          <w:sz w:val="36"/>
          <w:szCs w:val="36"/>
          <w:rtl/>
        </w:rPr>
        <w:t>مها</w:t>
      </w:r>
      <w:r w:rsidR="005F7D87" w:rsidRPr="006C4886">
        <w:rPr>
          <w:rFonts w:ascii="Traditional Arabic" w:hAnsi="Traditional Arabic" w:cs="Traditional Arabic"/>
          <w:sz w:val="36"/>
          <w:szCs w:val="36"/>
          <w:rtl/>
        </w:rPr>
        <w:t xml:space="preserve"> </w:t>
      </w:r>
      <w:r w:rsidR="005F7D87">
        <w:rPr>
          <w:rFonts w:ascii="Traditional Arabic" w:hAnsi="Traditional Arabic" w:cs="Traditional Arabic" w:hint="cs"/>
          <w:sz w:val="36"/>
          <w:szCs w:val="36"/>
          <w:rtl/>
        </w:rPr>
        <w:t>الطلبة</w:t>
      </w:r>
      <w:r w:rsidR="005F7D87" w:rsidRPr="006C4886">
        <w:rPr>
          <w:rFonts w:ascii="Traditional Arabic" w:hAnsi="Traditional Arabic" w:cs="Traditional Arabic"/>
          <w:sz w:val="36"/>
          <w:szCs w:val="36"/>
          <w:rtl/>
        </w:rPr>
        <w:t>.</w:t>
      </w:r>
    </w:p>
    <w:p w:rsidR="00393D75" w:rsidRDefault="005F7D87" w:rsidP="00740B7A">
      <w:pPr>
        <w:bidi/>
        <w:spacing w:after="0"/>
        <w:ind w:left="474" w:firstLine="720"/>
        <w:jc w:val="both"/>
        <w:rPr>
          <w:rFonts w:ascii="Traditional Arabic" w:hAnsi="Traditional Arabic" w:cs="Traditional Arabic"/>
          <w:sz w:val="36"/>
          <w:szCs w:val="36"/>
          <w:rtl/>
        </w:rPr>
      </w:pPr>
      <w:r w:rsidRPr="001F380C">
        <w:rPr>
          <w:rFonts w:ascii="Traditional Arabic" w:hAnsi="Traditional Arabic" w:cs="Traditional Arabic" w:hint="cs"/>
          <w:sz w:val="36"/>
          <w:szCs w:val="36"/>
          <w:rtl/>
        </w:rPr>
        <w:t>يتم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تنفيذ</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بعد</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اكتمال</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تسليم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المادة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مع</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تطبيق</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الكلمات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المتقاطعة</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أعطيت</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الباحثة</w:t>
      </w:r>
      <w:r w:rsidRPr="001F380C">
        <w:rPr>
          <w:rFonts w:ascii="Traditional Arabic" w:hAnsi="Traditional Arabic" w:cs="Traditional Arabic"/>
          <w:sz w:val="36"/>
          <w:szCs w:val="36"/>
          <w:rtl/>
        </w:rPr>
        <w:t xml:space="preserve"> 30 </w:t>
      </w:r>
      <w:r w:rsidRPr="001F380C">
        <w:rPr>
          <w:rFonts w:ascii="Traditional Arabic" w:hAnsi="Traditional Arabic" w:cs="Traditional Arabic" w:hint="cs"/>
          <w:sz w:val="36"/>
          <w:szCs w:val="36"/>
          <w:rtl/>
        </w:rPr>
        <w:t>دقيقة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لل</w:t>
      </w:r>
      <w:r>
        <w:rPr>
          <w:rFonts w:ascii="Traditional Arabic" w:hAnsi="Traditional Arabic" w:cs="Traditional Arabic" w:hint="cs"/>
          <w:sz w:val="36"/>
          <w:szCs w:val="36"/>
          <w:rtl/>
        </w:rPr>
        <w:t>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للعمل</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على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أسئلة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تتكون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أسئلة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6 </w:t>
      </w:r>
      <w:r>
        <w:rPr>
          <w:rFonts w:ascii="Traditional Arabic" w:hAnsi="Traditional Arabic" w:cs="Traditional Arabic" w:hint="cs"/>
          <w:sz w:val="36"/>
          <w:szCs w:val="36"/>
          <w:rtl/>
        </w:rPr>
        <w:t>ثلاثة سؤال</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انخفضت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و</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ثلاثة سؤال يسطح</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يجب</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الإجابة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عليها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قبل</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استنادًا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إلى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نتائج</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الاختبارات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في</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الدورة الاولى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مع</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تطبيق</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الكلمات</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المتقاطعة،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بين</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36</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طالبًا</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الذين اكملوا </w:t>
      </w:r>
      <w:r w:rsidR="00740B7A">
        <w:rPr>
          <w:rFonts w:ascii="Traditional Arabic" w:hAnsi="Traditional Arabic" w:cs="Traditional Arabic" w:hint="cs"/>
          <w:sz w:val="36"/>
          <w:szCs w:val="36"/>
          <w:rtl/>
        </w:rPr>
        <w:t>28</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شخصًا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و</w:t>
      </w:r>
      <w:r>
        <w:rPr>
          <w:rFonts w:ascii="Traditional Arabic" w:hAnsi="Traditional Arabic" w:cs="Traditional Arabic" w:hint="cs"/>
          <w:sz w:val="36"/>
          <w:szCs w:val="36"/>
          <w:rtl/>
        </w:rPr>
        <w:t>الطلبة</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الذين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لم</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يكملوا</w:t>
      </w:r>
      <w:r w:rsidRPr="001F380C">
        <w:rPr>
          <w:rFonts w:ascii="Traditional Arabic" w:hAnsi="Traditional Arabic" w:cs="Traditional Arabic"/>
          <w:sz w:val="36"/>
          <w:szCs w:val="36"/>
          <w:rtl/>
        </w:rPr>
        <w:t xml:space="preserve"> </w:t>
      </w:r>
      <w:r w:rsidR="00740B7A">
        <w:rPr>
          <w:rFonts w:ascii="Traditional Arabic" w:hAnsi="Traditional Arabic" w:cs="Traditional Arabic" w:hint="cs"/>
          <w:sz w:val="36"/>
          <w:szCs w:val="36"/>
          <w:rtl/>
        </w:rPr>
        <w:t xml:space="preserve">8 </w:t>
      </w:r>
      <w:r w:rsidRPr="001F380C">
        <w:rPr>
          <w:rFonts w:ascii="Traditional Arabic" w:hAnsi="Traditional Arabic" w:cs="Traditional Arabic" w:hint="cs"/>
          <w:sz w:val="36"/>
          <w:szCs w:val="36"/>
          <w:rtl/>
        </w:rPr>
        <w:t>شخصًا</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لمزيد</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من</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التفاصيل،</w:t>
      </w:r>
      <w:r w:rsidRPr="001F3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يمكن ن</w:t>
      </w:r>
      <w:r w:rsidRPr="001F380C">
        <w:rPr>
          <w:rFonts w:ascii="Traditional Arabic" w:hAnsi="Traditional Arabic" w:cs="Traditional Arabic" w:hint="cs"/>
          <w:sz w:val="36"/>
          <w:szCs w:val="36"/>
          <w:rtl/>
        </w:rPr>
        <w:t>نظر</w:t>
      </w:r>
      <w:r>
        <w:rPr>
          <w:rFonts w:ascii="Traditional Arabic" w:hAnsi="Traditional Arabic" w:cs="Traditional Arabic" w:hint="cs"/>
          <w:sz w:val="36"/>
          <w:szCs w:val="36"/>
          <w:rtl/>
        </w:rPr>
        <w:t xml:space="preserve"> إلى</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الرسم</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البياني</w:t>
      </w:r>
      <w:r w:rsidRPr="001F380C">
        <w:rPr>
          <w:rFonts w:ascii="Traditional Arabic" w:hAnsi="Traditional Arabic" w:cs="Traditional Arabic"/>
          <w:sz w:val="36"/>
          <w:szCs w:val="36"/>
          <w:rtl/>
        </w:rPr>
        <w:t xml:space="preserve"> </w:t>
      </w:r>
      <w:r w:rsidRPr="001F380C">
        <w:rPr>
          <w:rFonts w:ascii="Traditional Arabic" w:hAnsi="Traditional Arabic" w:cs="Traditional Arabic" w:hint="cs"/>
          <w:sz w:val="36"/>
          <w:szCs w:val="36"/>
          <w:rtl/>
        </w:rPr>
        <w:t>أدناه</w:t>
      </w:r>
      <w:r w:rsidRPr="001F380C">
        <w:rPr>
          <w:rFonts w:ascii="Traditional Arabic" w:hAnsi="Traditional Arabic" w:cs="Traditional Arabic"/>
          <w:sz w:val="36"/>
          <w:szCs w:val="36"/>
          <w:rtl/>
        </w:rPr>
        <w:t>:</w:t>
      </w:r>
    </w:p>
    <w:p w:rsidR="005F7D87" w:rsidRDefault="005F7D87" w:rsidP="005F7D87">
      <w:pPr>
        <w:bidi/>
        <w:spacing w:after="0"/>
        <w:ind w:left="474" w:firstLine="720"/>
        <w:jc w:val="both"/>
        <w:rPr>
          <w:rFonts w:ascii="Traditional Arabic" w:hAnsi="Traditional Arabic" w:cs="Traditional Arabic"/>
          <w:sz w:val="36"/>
          <w:szCs w:val="36"/>
          <w:rtl/>
          <w:lang w:bidi="ar-DZ"/>
        </w:rPr>
      </w:pPr>
    </w:p>
    <w:p w:rsidR="00034243" w:rsidRDefault="00034243" w:rsidP="00034243">
      <w:pPr>
        <w:bidi/>
        <w:spacing w:after="0"/>
        <w:jc w:val="center"/>
        <w:rPr>
          <w:rFonts w:ascii="Traditional Arabic" w:hAnsi="Traditional Arabic" w:cs="Traditional Arabic"/>
          <w:sz w:val="36"/>
          <w:szCs w:val="36"/>
          <w:rtl/>
        </w:rPr>
      </w:pPr>
      <w:r w:rsidRPr="00034243">
        <w:rPr>
          <w:rFonts w:ascii="Traditional Arabic" w:hAnsi="Traditional Arabic" w:cs="Traditional Arabic"/>
          <w:noProof/>
          <w:sz w:val="36"/>
          <w:szCs w:val="36"/>
          <w:rtl/>
          <w:lang w:val="en-US"/>
        </w:rPr>
        <w:lastRenderedPageBreak/>
        <w:drawing>
          <wp:inline distT="0" distB="0" distL="0" distR="0">
            <wp:extent cx="4248150" cy="21717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62F6" w:rsidRPr="00034243" w:rsidRDefault="00034243" w:rsidP="00034243">
      <w:pPr>
        <w:bidi/>
        <w:spacing w:after="0"/>
        <w:jc w:val="center"/>
        <w:rPr>
          <w:rFonts w:ascii="Traditional Arabic" w:hAnsi="Traditional Arabic" w:cs="Traditional Arabic"/>
          <w:sz w:val="28"/>
          <w:szCs w:val="28"/>
        </w:rPr>
      </w:pPr>
      <w:r>
        <w:rPr>
          <w:rFonts w:ascii="Traditional Arabic" w:hAnsi="Traditional Arabic" w:cs="Traditional Arabic" w:hint="cs"/>
          <w:sz w:val="28"/>
          <w:szCs w:val="28"/>
          <w:rtl/>
        </w:rPr>
        <w:t>الصورة</w:t>
      </w:r>
      <w:r w:rsidR="008F62F6" w:rsidRPr="00034243">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r w:rsidR="008F62F6" w:rsidRPr="00034243">
        <w:rPr>
          <w:rFonts w:ascii="Traditional Arabic" w:hAnsi="Traditional Arabic" w:cs="Traditional Arabic"/>
          <w:sz w:val="28"/>
          <w:szCs w:val="28"/>
          <w:rtl/>
        </w:rPr>
        <w:t xml:space="preserve"> </w:t>
      </w:r>
      <w:r w:rsidR="008F62F6" w:rsidRPr="00034243">
        <w:rPr>
          <w:rFonts w:ascii="Traditional Arabic" w:hAnsi="Traditional Arabic" w:cs="Traditional Arabic" w:hint="cs"/>
          <w:sz w:val="28"/>
          <w:szCs w:val="28"/>
          <w:rtl/>
        </w:rPr>
        <w:t>الرسم</w:t>
      </w:r>
      <w:r w:rsidR="008F62F6" w:rsidRPr="00034243">
        <w:rPr>
          <w:rFonts w:ascii="Traditional Arabic" w:hAnsi="Traditional Arabic" w:cs="Traditional Arabic"/>
          <w:sz w:val="28"/>
          <w:szCs w:val="28"/>
          <w:rtl/>
        </w:rPr>
        <w:t xml:space="preserve"> </w:t>
      </w:r>
      <w:r w:rsidR="008F62F6" w:rsidRPr="00034243">
        <w:rPr>
          <w:rFonts w:ascii="Traditional Arabic" w:hAnsi="Traditional Arabic" w:cs="Traditional Arabic" w:hint="cs"/>
          <w:sz w:val="28"/>
          <w:szCs w:val="28"/>
          <w:rtl/>
        </w:rPr>
        <w:t>البياني</w:t>
      </w:r>
      <w:r w:rsidR="008F62F6" w:rsidRPr="00034243">
        <w:rPr>
          <w:rFonts w:ascii="Traditional Arabic" w:hAnsi="Traditional Arabic" w:cs="Traditional Arabic"/>
          <w:sz w:val="28"/>
          <w:szCs w:val="28"/>
          <w:rtl/>
        </w:rPr>
        <w:t xml:space="preserve"> </w:t>
      </w:r>
      <w:r w:rsidR="008F62F6" w:rsidRPr="00034243">
        <w:rPr>
          <w:rFonts w:ascii="Traditional Arabic" w:hAnsi="Traditional Arabic" w:cs="Traditional Arabic" w:hint="cs"/>
          <w:sz w:val="28"/>
          <w:szCs w:val="28"/>
          <w:rtl/>
        </w:rPr>
        <w:t>النسبة</w:t>
      </w:r>
      <w:r w:rsidR="008F62F6" w:rsidRPr="00034243">
        <w:rPr>
          <w:rFonts w:ascii="Traditional Arabic" w:hAnsi="Traditional Arabic" w:cs="Traditional Arabic"/>
          <w:sz w:val="28"/>
          <w:szCs w:val="28"/>
          <w:rtl/>
        </w:rPr>
        <w:t xml:space="preserve"> </w:t>
      </w:r>
      <w:r w:rsidR="008F62F6" w:rsidRPr="00034243">
        <w:rPr>
          <w:rFonts w:ascii="Traditional Arabic" w:hAnsi="Traditional Arabic" w:cs="Traditional Arabic" w:hint="cs"/>
          <w:sz w:val="28"/>
          <w:szCs w:val="28"/>
          <w:rtl/>
        </w:rPr>
        <w:t>المئوية</w:t>
      </w:r>
    </w:p>
    <w:p w:rsidR="008F62F6" w:rsidRPr="007F62AF" w:rsidRDefault="008F62F6" w:rsidP="007F62AF">
      <w:pPr>
        <w:bidi/>
        <w:spacing w:after="0" w:line="240" w:lineRule="auto"/>
        <w:jc w:val="both"/>
        <w:rPr>
          <w:rFonts w:ascii="Traditional Arabic" w:hAnsi="Traditional Arabic" w:cs="Traditional Arabic"/>
          <w:sz w:val="24"/>
          <w:szCs w:val="24"/>
        </w:rPr>
      </w:pPr>
    </w:p>
    <w:p w:rsidR="008F62F6" w:rsidRDefault="008F62F6" w:rsidP="00A3161B">
      <w:pPr>
        <w:bidi/>
        <w:spacing w:after="0"/>
        <w:ind w:left="333" w:firstLine="708"/>
        <w:jc w:val="both"/>
        <w:rPr>
          <w:rFonts w:ascii="Traditional Arabic" w:hAnsi="Traditional Arabic" w:cs="Traditional Arabic"/>
          <w:sz w:val="36"/>
          <w:szCs w:val="36"/>
          <w:rtl/>
        </w:rPr>
      </w:pPr>
      <w:r w:rsidRPr="008F62F6">
        <w:rPr>
          <w:rFonts w:ascii="Traditional Arabic" w:hAnsi="Traditional Arabic" w:cs="Traditional Arabic" w:hint="cs"/>
          <w:sz w:val="36"/>
          <w:szCs w:val="36"/>
          <w:rtl/>
        </w:rPr>
        <w:t>يوضح</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الرسم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البياني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أعلاه</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أن</w:t>
      </w:r>
      <w:r w:rsidRPr="008F62F6">
        <w:rPr>
          <w:rFonts w:ascii="Traditional Arabic" w:hAnsi="Traditional Arabic" w:cs="Traditional Arabic"/>
          <w:sz w:val="36"/>
          <w:szCs w:val="36"/>
          <w:rtl/>
        </w:rPr>
        <w:t xml:space="preserve"> </w:t>
      </w:r>
      <w:r w:rsidR="00A3161B">
        <w:rPr>
          <w:rFonts w:ascii="Traditional Arabic" w:hAnsi="Traditional Arabic" w:cs="Traditional Arabic" w:hint="cs"/>
          <w:sz w:val="36"/>
          <w:szCs w:val="36"/>
          <w:rtl/>
        </w:rPr>
        <w:t>العمل</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في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الدورة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الثانية،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و</w:t>
      </w:r>
      <w:r w:rsidR="00C400B4">
        <w:rPr>
          <w:rFonts w:ascii="Traditional Arabic" w:hAnsi="Traditional Arabic" w:cs="Traditional Arabic" w:hint="cs"/>
          <w:sz w:val="36"/>
          <w:szCs w:val="36"/>
          <w:rtl/>
        </w:rPr>
        <w:t>الطلبة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الذين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أكملوا</w:t>
      </w:r>
      <w:r w:rsidRPr="008F62F6">
        <w:rPr>
          <w:rFonts w:ascii="Traditional Arabic" w:hAnsi="Traditional Arabic" w:cs="Traditional Arabic"/>
          <w:sz w:val="36"/>
          <w:szCs w:val="36"/>
          <w:rtl/>
        </w:rPr>
        <w:t xml:space="preserve"> 71٪ </w:t>
      </w:r>
      <w:r w:rsidRPr="008F62F6">
        <w:rPr>
          <w:rFonts w:ascii="Traditional Arabic" w:hAnsi="Traditional Arabic" w:cs="Traditional Arabic" w:hint="cs"/>
          <w:sz w:val="36"/>
          <w:szCs w:val="36"/>
          <w:rtl/>
        </w:rPr>
        <w:t>و</w:t>
      </w:r>
      <w:r w:rsidR="00C400B4">
        <w:rPr>
          <w:rFonts w:ascii="Traditional Arabic" w:hAnsi="Traditional Arabic" w:cs="Traditional Arabic" w:hint="cs"/>
          <w:sz w:val="36"/>
          <w:szCs w:val="36"/>
          <w:rtl/>
        </w:rPr>
        <w:t>الطلبة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الذين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لم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يكملوا</w:t>
      </w:r>
      <w:r w:rsidRPr="008F62F6">
        <w:rPr>
          <w:rFonts w:ascii="Traditional Arabic" w:hAnsi="Traditional Arabic" w:cs="Traditional Arabic"/>
          <w:sz w:val="36"/>
          <w:szCs w:val="36"/>
          <w:rtl/>
        </w:rPr>
        <w:t xml:space="preserve"> 29٪.</w:t>
      </w:r>
    </w:p>
    <w:p w:rsidR="00D4210B" w:rsidRPr="00D4210B" w:rsidRDefault="00D4210B" w:rsidP="00D4210B">
      <w:pPr>
        <w:bidi/>
        <w:spacing w:after="0" w:line="240" w:lineRule="auto"/>
        <w:ind w:left="333" w:firstLine="708"/>
        <w:jc w:val="both"/>
        <w:rPr>
          <w:rFonts w:ascii="Traditional Arabic" w:hAnsi="Traditional Arabic" w:cs="Traditional Arabic"/>
          <w:sz w:val="20"/>
          <w:szCs w:val="20"/>
        </w:rPr>
      </w:pPr>
    </w:p>
    <w:p w:rsidR="008F62F6" w:rsidRPr="00C33922" w:rsidRDefault="00C33922" w:rsidP="00671952">
      <w:pPr>
        <w:bidi/>
        <w:spacing w:after="0"/>
        <w:ind w:firstLine="474"/>
        <w:jc w:val="both"/>
        <w:rPr>
          <w:rFonts w:ascii="Traditional Arabic" w:hAnsi="Traditional Arabic" w:cs="Traditional Arabic"/>
          <w:b/>
          <w:bCs/>
          <w:sz w:val="36"/>
          <w:szCs w:val="36"/>
        </w:rPr>
      </w:pPr>
      <w:r w:rsidRPr="00C33922">
        <w:rPr>
          <w:rFonts w:ascii="Traditional Arabic" w:hAnsi="Traditional Arabic" w:cs="Traditional Arabic" w:hint="cs"/>
          <w:b/>
          <w:bCs/>
          <w:sz w:val="36"/>
          <w:szCs w:val="36"/>
          <w:rtl/>
        </w:rPr>
        <w:t>د.</w:t>
      </w:r>
      <w:r w:rsidR="008F62F6" w:rsidRPr="00C33922">
        <w:rPr>
          <w:rFonts w:ascii="Traditional Arabic" w:hAnsi="Traditional Arabic" w:cs="Traditional Arabic"/>
          <w:b/>
          <w:bCs/>
          <w:sz w:val="36"/>
          <w:szCs w:val="36"/>
          <w:rtl/>
        </w:rPr>
        <w:t xml:space="preserve"> </w:t>
      </w:r>
      <w:r w:rsidR="00020535" w:rsidRPr="00C33922">
        <w:rPr>
          <w:rFonts w:ascii="Traditional Arabic" w:hAnsi="Traditional Arabic" w:cs="Traditional Arabic" w:hint="cs"/>
          <w:b/>
          <w:bCs/>
          <w:sz w:val="36"/>
          <w:szCs w:val="36"/>
          <w:rtl/>
        </w:rPr>
        <w:t>التفكير</w:t>
      </w:r>
    </w:p>
    <w:p w:rsidR="00DD6972" w:rsidRDefault="008F62F6" w:rsidP="00DD6972">
      <w:pPr>
        <w:bidi/>
        <w:spacing w:after="0"/>
        <w:ind w:left="474" w:firstLine="720"/>
        <w:jc w:val="both"/>
        <w:rPr>
          <w:rFonts w:ascii="Traditional Arabic" w:hAnsi="Traditional Arabic" w:cs="Traditional Arabic"/>
          <w:sz w:val="36"/>
          <w:szCs w:val="36"/>
          <w:rtl/>
          <w:lang w:bidi="ar-DZ"/>
        </w:rPr>
      </w:pPr>
      <w:r w:rsidRPr="008F62F6">
        <w:rPr>
          <w:rFonts w:ascii="Traditional Arabic" w:hAnsi="Traditional Arabic" w:cs="Traditional Arabic" w:hint="cs"/>
          <w:sz w:val="36"/>
          <w:szCs w:val="36"/>
          <w:rtl/>
        </w:rPr>
        <w:t>بعد</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تنفيذ</w:t>
      </w:r>
      <w:r w:rsidRPr="008F62F6">
        <w:rPr>
          <w:rFonts w:ascii="Traditional Arabic" w:hAnsi="Traditional Arabic" w:cs="Traditional Arabic"/>
          <w:sz w:val="36"/>
          <w:szCs w:val="36"/>
          <w:rtl/>
        </w:rPr>
        <w:t xml:space="preserve"> </w:t>
      </w:r>
      <w:r w:rsidR="0074050D">
        <w:rPr>
          <w:rFonts w:ascii="Traditional Arabic" w:hAnsi="Traditional Arabic" w:cs="Traditional Arabic" w:hint="cs"/>
          <w:sz w:val="36"/>
          <w:szCs w:val="36"/>
          <w:rtl/>
        </w:rPr>
        <w:t>العمل</w:t>
      </w:r>
      <w:r w:rsidRPr="008F62F6">
        <w:rPr>
          <w:rFonts w:ascii="Traditional Arabic" w:hAnsi="Traditional Arabic" w:cs="Traditional Arabic" w:hint="cs"/>
          <w:sz w:val="36"/>
          <w:szCs w:val="36"/>
          <w:rtl/>
        </w:rPr>
        <w:t>،</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فإن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الشيء</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الذي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يتم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بعد</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ذلك</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من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قبل</w:t>
      </w:r>
      <w:r w:rsidRPr="008F62F6">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والمعلم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هو</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التفكير</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في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تقييم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الأنشطة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ونتائج</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التعل</w:t>
      </w:r>
      <w:r w:rsidR="00AD0819">
        <w:rPr>
          <w:rFonts w:ascii="Traditional Arabic" w:hAnsi="Traditional Arabic" w:cs="Traditional Arabic" w:hint="cs"/>
          <w:sz w:val="36"/>
          <w:szCs w:val="36"/>
          <w:rtl/>
        </w:rPr>
        <w:t>ي</w:t>
      </w:r>
      <w:r w:rsidRPr="008F62F6">
        <w:rPr>
          <w:rFonts w:ascii="Traditional Arabic" w:hAnsi="Traditional Arabic" w:cs="Traditional Arabic" w:hint="cs"/>
          <w:sz w:val="36"/>
          <w:szCs w:val="36"/>
          <w:rtl/>
        </w:rPr>
        <w:t>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يستند</w:t>
      </w:r>
      <w:r w:rsidRPr="008F62F6">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التفكير</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إلى</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نتائج</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الاختبار</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ونتائج</w:t>
      </w:r>
      <w:r w:rsidRPr="008F62F6">
        <w:rPr>
          <w:rFonts w:ascii="Traditional Arabic" w:hAnsi="Traditional Arabic" w:cs="Traditional Arabic"/>
          <w:sz w:val="36"/>
          <w:szCs w:val="36"/>
          <w:rtl/>
        </w:rPr>
        <w:t xml:space="preserve"> </w:t>
      </w:r>
      <w:r w:rsidR="00880C3B">
        <w:rPr>
          <w:rFonts w:ascii="Traditional Arabic" w:hAnsi="Traditional Arabic" w:cs="Traditional Arabic" w:hint="cs"/>
          <w:sz w:val="36"/>
          <w:szCs w:val="36"/>
          <w:rtl/>
        </w:rPr>
        <w:t>الملاحظة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في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الدورة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الثانية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ثم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يمكن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الحصول</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على</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بعض</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ما</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يلي</w:t>
      </w:r>
      <w:r w:rsidR="00993682">
        <w:rPr>
          <w:rFonts w:ascii="Traditional Arabic" w:hAnsi="Traditional Arabic" w:cs="Traditional Arabic" w:hint="cs"/>
          <w:sz w:val="36"/>
          <w:szCs w:val="36"/>
          <w:rtl/>
        </w:rPr>
        <w:t>:</w:t>
      </w:r>
    </w:p>
    <w:p w:rsidR="002D2A17" w:rsidRDefault="008F62F6" w:rsidP="002D2A17">
      <w:pPr>
        <w:pStyle w:val="ListParagraph"/>
        <w:numPr>
          <w:ilvl w:val="0"/>
          <w:numId w:val="4"/>
        </w:numPr>
        <w:bidi/>
        <w:spacing w:after="0"/>
        <w:jc w:val="both"/>
        <w:rPr>
          <w:rFonts w:ascii="Traditional Arabic" w:hAnsi="Traditional Arabic" w:cs="Traditional Arabic"/>
          <w:sz w:val="36"/>
          <w:szCs w:val="36"/>
        </w:rPr>
      </w:pPr>
      <w:r w:rsidRPr="00DD6972">
        <w:rPr>
          <w:rFonts w:ascii="Traditional Arabic" w:hAnsi="Traditional Arabic" w:cs="Traditional Arabic" w:hint="cs"/>
          <w:sz w:val="36"/>
          <w:szCs w:val="36"/>
          <w:rtl/>
        </w:rPr>
        <w:t>تائج</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تقييم</w:t>
      </w:r>
      <w:r w:rsidRPr="00DD6972">
        <w:rPr>
          <w:rFonts w:ascii="Traditional Arabic" w:hAnsi="Traditional Arabic" w:cs="Traditional Arabic"/>
          <w:sz w:val="36"/>
          <w:szCs w:val="36"/>
          <w:rtl/>
        </w:rPr>
        <w:t xml:space="preserve"> </w:t>
      </w:r>
      <w:r w:rsidR="00C400B4" w:rsidRPr="00DD6972">
        <w:rPr>
          <w:rFonts w:ascii="Traditional Arabic" w:hAnsi="Traditional Arabic" w:cs="Traditional Arabic" w:hint="cs"/>
          <w:sz w:val="36"/>
          <w:szCs w:val="36"/>
          <w:rtl/>
        </w:rPr>
        <w:t>الطلبة</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على</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أساس</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الاختبارات</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في</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الدورة</w:t>
      </w:r>
      <w:r w:rsidRPr="00DD6972">
        <w:rPr>
          <w:rFonts w:ascii="Traditional Arabic" w:hAnsi="Traditional Arabic" w:cs="Traditional Arabic"/>
          <w:sz w:val="36"/>
          <w:szCs w:val="36"/>
          <w:rtl/>
        </w:rPr>
        <w:t xml:space="preserve"> </w:t>
      </w:r>
      <w:r w:rsidRPr="00DD6972">
        <w:rPr>
          <w:rFonts w:ascii="Traditional Arabic" w:hAnsi="Traditional Arabic" w:cs="Traditional Arabic" w:hint="cs"/>
          <w:sz w:val="36"/>
          <w:szCs w:val="36"/>
          <w:rtl/>
        </w:rPr>
        <w:t>الثانية،</w:t>
      </w:r>
      <w:r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من</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بين</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36</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طالبًا</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الذين اكملوا 28</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شخصًا</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والطلبة</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الذين</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لم</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يكملوا</w:t>
      </w:r>
      <w:r w:rsidR="00DD6972" w:rsidRPr="00DD6972">
        <w:rPr>
          <w:rFonts w:ascii="Traditional Arabic" w:hAnsi="Traditional Arabic" w:cs="Traditional Arabic"/>
          <w:sz w:val="36"/>
          <w:szCs w:val="36"/>
          <w:rtl/>
        </w:rPr>
        <w:t xml:space="preserve"> </w:t>
      </w:r>
      <w:r w:rsidR="00DD6972" w:rsidRPr="00DD6972">
        <w:rPr>
          <w:rFonts w:ascii="Traditional Arabic" w:hAnsi="Traditional Arabic" w:cs="Traditional Arabic" w:hint="cs"/>
          <w:sz w:val="36"/>
          <w:szCs w:val="36"/>
          <w:rtl/>
        </w:rPr>
        <w:t>8 شخصًا</w:t>
      </w:r>
      <w:r w:rsidRPr="00DD6972">
        <w:rPr>
          <w:rFonts w:ascii="Traditional Arabic" w:hAnsi="Traditional Arabic" w:cs="Traditional Arabic"/>
          <w:sz w:val="36"/>
          <w:szCs w:val="36"/>
          <w:rtl/>
        </w:rPr>
        <w:t>.</w:t>
      </w:r>
    </w:p>
    <w:p w:rsidR="002D2A17" w:rsidRDefault="002D2A17" w:rsidP="002D2A17">
      <w:pPr>
        <w:pStyle w:val="ListParagraph"/>
        <w:numPr>
          <w:ilvl w:val="0"/>
          <w:numId w:val="4"/>
        </w:numPr>
        <w:bidi/>
        <w:spacing w:after="0"/>
        <w:jc w:val="both"/>
        <w:rPr>
          <w:rFonts w:ascii="Traditional Arabic" w:hAnsi="Traditional Arabic" w:cs="Traditional Arabic"/>
          <w:sz w:val="36"/>
          <w:szCs w:val="36"/>
        </w:rPr>
      </w:pPr>
      <w:r w:rsidRPr="002D2A17">
        <w:rPr>
          <w:rFonts w:ascii="Traditional Arabic" w:hAnsi="Traditional Arabic" w:cs="Traditional Arabic" w:hint="cs"/>
          <w:sz w:val="36"/>
          <w:szCs w:val="36"/>
          <w:rtl/>
        </w:rPr>
        <w:t>من</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المعروف</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أن</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نسبة</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اكتمال</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الطلبة</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تصل</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إلى</w:t>
      </w:r>
      <w:r w:rsidRPr="002D2A17">
        <w:rPr>
          <w:rFonts w:ascii="Traditional Arabic" w:hAnsi="Traditional Arabic" w:cs="Traditional Arabic"/>
          <w:sz w:val="36"/>
          <w:szCs w:val="36"/>
          <w:rtl/>
        </w:rPr>
        <w:t xml:space="preserve"> 71٪</w:t>
      </w:r>
    </w:p>
    <w:p w:rsidR="002D2A17" w:rsidRDefault="002D2A17" w:rsidP="002D2A17">
      <w:pPr>
        <w:pStyle w:val="ListParagraph"/>
        <w:numPr>
          <w:ilvl w:val="0"/>
          <w:numId w:val="4"/>
        </w:numPr>
        <w:bidi/>
        <w:spacing w:after="0"/>
        <w:jc w:val="both"/>
        <w:rPr>
          <w:rFonts w:ascii="Traditional Arabic" w:hAnsi="Traditional Arabic" w:cs="Traditional Arabic"/>
          <w:sz w:val="36"/>
          <w:szCs w:val="36"/>
        </w:rPr>
      </w:pPr>
      <w:r w:rsidRPr="002D2A17">
        <w:rPr>
          <w:rFonts w:ascii="Traditional Arabic" w:hAnsi="Traditional Arabic" w:cs="Traditional Arabic" w:hint="cs"/>
          <w:sz w:val="36"/>
          <w:szCs w:val="36"/>
          <w:rtl/>
        </w:rPr>
        <w:t>ترقية</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نتائج</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الاختبار</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من</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الدورة الأول</w:t>
      </w:r>
      <w:r w:rsidR="007E78E0">
        <w:rPr>
          <w:rFonts w:ascii="Traditional Arabic" w:hAnsi="Traditional Arabic" w:cs="Traditional Arabic" w:hint="cs"/>
          <w:sz w:val="36"/>
          <w:szCs w:val="36"/>
          <w:rtl/>
        </w:rPr>
        <w:t>ى</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والثانية.</w:t>
      </w:r>
    </w:p>
    <w:p w:rsidR="002D2A17" w:rsidRPr="002D2A17" w:rsidRDefault="002D2A17" w:rsidP="002D2A17">
      <w:pPr>
        <w:pStyle w:val="ListParagraph"/>
        <w:numPr>
          <w:ilvl w:val="0"/>
          <w:numId w:val="4"/>
        </w:numPr>
        <w:bidi/>
        <w:spacing w:after="0"/>
        <w:jc w:val="both"/>
        <w:rPr>
          <w:rFonts w:ascii="Traditional Arabic" w:hAnsi="Traditional Arabic" w:cs="Traditional Arabic"/>
          <w:sz w:val="36"/>
          <w:szCs w:val="36"/>
          <w:rtl/>
        </w:rPr>
      </w:pPr>
      <w:r w:rsidRPr="002D2A17">
        <w:rPr>
          <w:rFonts w:ascii="Traditional Arabic" w:hAnsi="Traditional Arabic" w:cs="Traditional Arabic" w:hint="cs"/>
          <w:sz w:val="36"/>
          <w:szCs w:val="36"/>
          <w:rtl/>
        </w:rPr>
        <w:t>تبين</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أنشطة التعليم</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نشاط</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الطلبة</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في</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متابعة</w:t>
      </w:r>
      <w:r w:rsidRPr="002D2A17">
        <w:rPr>
          <w:rFonts w:ascii="Traditional Arabic" w:hAnsi="Traditional Arabic" w:cs="Traditional Arabic"/>
          <w:sz w:val="36"/>
          <w:szCs w:val="36"/>
          <w:rtl/>
        </w:rPr>
        <w:t xml:space="preserve"> </w:t>
      </w:r>
      <w:r w:rsidRPr="002D2A17">
        <w:rPr>
          <w:rFonts w:ascii="Traditional Arabic" w:hAnsi="Traditional Arabic" w:cs="Traditional Arabic" w:hint="cs"/>
          <w:sz w:val="36"/>
          <w:szCs w:val="36"/>
          <w:rtl/>
        </w:rPr>
        <w:t>عملية التعليم.</w:t>
      </w:r>
    </w:p>
    <w:p w:rsidR="00D912F1" w:rsidRDefault="008F62F6" w:rsidP="00D912F1">
      <w:pPr>
        <w:bidi/>
        <w:spacing w:after="0"/>
        <w:ind w:left="474" w:firstLine="709"/>
        <w:jc w:val="both"/>
        <w:rPr>
          <w:rFonts w:ascii="Traditional Arabic" w:hAnsi="Traditional Arabic" w:cs="Traditional Arabic"/>
          <w:sz w:val="36"/>
          <w:szCs w:val="36"/>
          <w:rtl/>
          <w:lang w:bidi="ar-DZ"/>
        </w:rPr>
      </w:pPr>
      <w:r w:rsidRPr="008F62F6">
        <w:rPr>
          <w:rFonts w:ascii="Traditional Arabic" w:hAnsi="Traditional Arabic" w:cs="Traditional Arabic" w:hint="cs"/>
          <w:sz w:val="36"/>
          <w:szCs w:val="36"/>
          <w:rtl/>
        </w:rPr>
        <w:lastRenderedPageBreak/>
        <w:t>استناداً</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إلى</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نتائج</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w:t>
      </w:r>
      <w:r w:rsidR="001059EF">
        <w:rPr>
          <w:rFonts w:ascii="Traditional Arabic" w:hAnsi="Traditional Arabic" w:cs="Traditional Arabic" w:hint="cs"/>
          <w:sz w:val="36"/>
          <w:szCs w:val="36"/>
          <w:rtl/>
        </w:rPr>
        <w:t>تفكير</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في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الدورة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الثانية،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يمكن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القول</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إن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تطبيق</w:t>
      </w:r>
      <w:r w:rsidRPr="008F62F6">
        <w:rPr>
          <w:rFonts w:ascii="Traditional Arabic" w:hAnsi="Traditional Arabic" w:cs="Traditional Arabic"/>
          <w:sz w:val="36"/>
          <w:szCs w:val="36"/>
          <w:rtl/>
        </w:rPr>
        <w:t xml:space="preserve"> </w:t>
      </w:r>
      <w:r w:rsidR="00BA015E">
        <w:rPr>
          <w:rFonts w:ascii="Traditional Arabic" w:hAnsi="Traditional Arabic" w:cs="Traditional Arabic" w:hint="cs"/>
          <w:sz w:val="36"/>
          <w:szCs w:val="36"/>
          <w:rtl/>
        </w:rPr>
        <w:t>وسائل</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الكلمات</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المتقاطعة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يمكن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أن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w:t>
      </w:r>
      <w:r w:rsidR="00BA015E">
        <w:rPr>
          <w:rFonts w:ascii="Traditional Arabic" w:hAnsi="Traditional Arabic" w:cs="Traditional Arabic" w:hint="cs"/>
          <w:sz w:val="36"/>
          <w:szCs w:val="36"/>
          <w:rtl/>
        </w:rPr>
        <w:t>رقّي</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إتقان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المواد</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التعليمية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يمكن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تنفيذ</w:t>
      </w:r>
      <w:r w:rsidRPr="008F62F6">
        <w:rPr>
          <w:rFonts w:ascii="Traditional Arabic" w:hAnsi="Traditional Arabic" w:cs="Traditional Arabic"/>
          <w:sz w:val="36"/>
          <w:szCs w:val="36"/>
          <w:rtl/>
        </w:rPr>
        <w:t xml:space="preserve"> </w:t>
      </w:r>
      <w:r w:rsidR="00AB575F">
        <w:rPr>
          <w:rFonts w:ascii="Traditional Arabic" w:hAnsi="Traditional Arabic" w:cs="Traditional Arabic" w:hint="cs"/>
          <w:sz w:val="36"/>
          <w:szCs w:val="36"/>
          <w:rtl/>
        </w:rPr>
        <w:t>التعليم</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باستخدام</w:t>
      </w:r>
      <w:r w:rsidRPr="008F62F6">
        <w:rPr>
          <w:rFonts w:ascii="Traditional Arabic" w:hAnsi="Traditional Arabic" w:cs="Traditional Arabic"/>
          <w:sz w:val="36"/>
          <w:szCs w:val="36"/>
          <w:rtl/>
        </w:rPr>
        <w:t xml:space="preserve"> </w:t>
      </w:r>
      <w:r w:rsidR="00BA015E" w:rsidRPr="008F62F6">
        <w:rPr>
          <w:rFonts w:ascii="Traditional Arabic" w:hAnsi="Traditional Arabic" w:cs="Traditional Arabic" w:hint="cs"/>
          <w:sz w:val="36"/>
          <w:szCs w:val="36"/>
          <w:rtl/>
        </w:rPr>
        <w:t>الكلمات</w:t>
      </w:r>
      <w:r w:rsidR="00BA015E" w:rsidRPr="008F62F6">
        <w:rPr>
          <w:rFonts w:ascii="Traditional Arabic" w:hAnsi="Traditional Arabic" w:cs="Traditional Arabic"/>
          <w:sz w:val="36"/>
          <w:szCs w:val="36"/>
          <w:rtl/>
        </w:rPr>
        <w:t xml:space="preserve"> </w:t>
      </w:r>
      <w:r w:rsidR="00BA015E" w:rsidRPr="008F62F6">
        <w:rPr>
          <w:rFonts w:ascii="Traditional Arabic" w:hAnsi="Traditional Arabic" w:cs="Traditional Arabic" w:hint="cs"/>
          <w:sz w:val="36"/>
          <w:szCs w:val="36"/>
          <w:rtl/>
        </w:rPr>
        <w:t xml:space="preserve">المتقاطعة </w:t>
      </w:r>
      <w:r w:rsidRPr="008F62F6">
        <w:rPr>
          <w:rFonts w:ascii="Traditional Arabic" w:hAnsi="Traditional Arabic" w:cs="Traditional Arabic" w:hint="cs"/>
          <w:sz w:val="36"/>
          <w:szCs w:val="36"/>
          <w:rtl/>
        </w:rPr>
        <w:t>على</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النحو</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الأمثل</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يمكن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تحقيق</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مشاركة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تعل</w:t>
      </w:r>
      <w:r w:rsidR="00BA015E">
        <w:rPr>
          <w:rFonts w:ascii="Traditional Arabic" w:hAnsi="Traditional Arabic" w:cs="Traditional Arabic" w:hint="cs"/>
          <w:sz w:val="36"/>
          <w:szCs w:val="36"/>
          <w:rtl/>
        </w:rPr>
        <w:t>ي</w:t>
      </w:r>
      <w:r w:rsidRPr="008F62F6">
        <w:rPr>
          <w:rFonts w:ascii="Traditional Arabic" w:hAnsi="Traditional Arabic" w:cs="Traditional Arabic" w:hint="cs"/>
          <w:sz w:val="36"/>
          <w:szCs w:val="36"/>
          <w:rtl/>
        </w:rPr>
        <w:t>م</w:t>
      </w:r>
      <w:r w:rsidRPr="008F62F6">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المتوقعة</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من</w:t>
      </w:r>
      <w:r w:rsidRPr="008F62F6">
        <w:rPr>
          <w:rFonts w:ascii="Traditional Arabic" w:hAnsi="Traditional Arabic" w:cs="Traditional Arabic"/>
          <w:sz w:val="36"/>
          <w:szCs w:val="36"/>
          <w:rtl/>
        </w:rPr>
        <w:t xml:space="preserve"> </w:t>
      </w:r>
      <w:r w:rsidRPr="008F62F6">
        <w:rPr>
          <w:rFonts w:ascii="Traditional Arabic" w:hAnsi="Traditional Arabic" w:cs="Traditional Arabic" w:hint="cs"/>
          <w:sz w:val="36"/>
          <w:szCs w:val="36"/>
          <w:rtl/>
        </w:rPr>
        <w:t>قبل</w:t>
      </w:r>
      <w:r w:rsidRPr="008F62F6">
        <w:rPr>
          <w:rFonts w:ascii="Traditional Arabic" w:hAnsi="Traditional Arabic" w:cs="Traditional Arabic"/>
          <w:sz w:val="36"/>
          <w:szCs w:val="36"/>
          <w:rtl/>
        </w:rPr>
        <w:t xml:space="preserve"> </w:t>
      </w:r>
      <w:r w:rsidR="00BA015E">
        <w:rPr>
          <w:rFonts w:ascii="Traditional Arabic" w:hAnsi="Traditional Arabic" w:cs="Traditional Arabic" w:hint="cs"/>
          <w:sz w:val="36"/>
          <w:szCs w:val="36"/>
          <w:rtl/>
        </w:rPr>
        <w:t>الباحثة</w:t>
      </w:r>
      <w:r w:rsidRPr="008F62F6">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زيادة</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مشاركة</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التعل</w:t>
      </w:r>
      <w:r w:rsidR="00BA015E">
        <w:rPr>
          <w:rFonts w:ascii="Traditional Arabic" w:hAnsi="Traditional Arabic" w:cs="Traditional Arabic" w:hint="cs"/>
          <w:sz w:val="36"/>
          <w:szCs w:val="36"/>
          <w:rtl/>
        </w:rPr>
        <w:t>ي</w:t>
      </w:r>
      <w:r w:rsidR="00BA015E" w:rsidRPr="00F512BB">
        <w:rPr>
          <w:rFonts w:ascii="Traditional Arabic" w:hAnsi="Traditional Arabic" w:cs="Traditional Arabic" w:hint="cs"/>
          <w:sz w:val="36"/>
          <w:szCs w:val="36"/>
          <w:rtl/>
        </w:rPr>
        <w:t>م</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لل</w:t>
      </w:r>
      <w:r w:rsidR="00BA015E">
        <w:rPr>
          <w:rFonts w:ascii="Traditional Arabic" w:hAnsi="Traditional Arabic" w:cs="Traditional Arabic" w:hint="cs"/>
          <w:sz w:val="36"/>
          <w:szCs w:val="36"/>
          <w:rtl/>
        </w:rPr>
        <w:t>طلبة</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هو</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مؤشر</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يوضح</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أن</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هناك</w:t>
      </w:r>
      <w:r w:rsidR="00BA015E" w:rsidRPr="00F512BB">
        <w:rPr>
          <w:rFonts w:ascii="Traditional Arabic" w:hAnsi="Traditional Arabic" w:cs="Traditional Arabic"/>
          <w:sz w:val="36"/>
          <w:szCs w:val="36"/>
          <w:rtl/>
        </w:rPr>
        <w:t xml:space="preserve"> </w:t>
      </w:r>
      <w:r w:rsidR="00BA015E">
        <w:rPr>
          <w:rFonts w:ascii="Traditional Arabic" w:hAnsi="Traditional Arabic" w:cs="Traditional Arabic" w:hint="cs"/>
          <w:sz w:val="36"/>
          <w:szCs w:val="36"/>
          <w:rtl/>
        </w:rPr>
        <w:t>ترقية</w:t>
      </w:r>
      <w:r w:rsidR="00BA015E" w:rsidRPr="00F512BB">
        <w:rPr>
          <w:rFonts w:ascii="Traditional Arabic" w:hAnsi="Traditional Arabic" w:cs="Traditional Arabic"/>
          <w:sz w:val="36"/>
          <w:szCs w:val="36"/>
          <w:rtl/>
        </w:rPr>
        <w:t xml:space="preserve"> </w:t>
      </w:r>
      <w:r w:rsidR="00BA015E" w:rsidRPr="00F512BB">
        <w:rPr>
          <w:rFonts w:ascii="Traditional Arabic" w:hAnsi="Traditional Arabic" w:cs="Traditional Arabic" w:hint="cs"/>
          <w:sz w:val="36"/>
          <w:szCs w:val="36"/>
          <w:rtl/>
        </w:rPr>
        <w:t>في</w:t>
      </w:r>
      <w:r w:rsidR="00BA015E" w:rsidRPr="00F512BB">
        <w:rPr>
          <w:rFonts w:ascii="Traditional Arabic" w:hAnsi="Traditional Arabic" w:cs="Traditional Arabic"/>
          <w:sz w:val="36"/>
          <w:szCs w:val="36"/>
          <w:rtl/>
        </w:rPr>
        <w:t xml:space="preserve"> </w:t>
      </w:r>
      <w:r w:rsidR="00BA015E">
        <w:rPr>
          <w:rFonts w:ascii="Traditional Arabic" w:hAnsi="Traditional Arabic" w:cs="Traditional Arabic" w:hint="cs"/>
          <w:sz w:val="36"/>
          <w:szCs w:val="36"/>
          <w:rtl/>
        </w:rPr>
        <w:t>مشاركة الطلبة</w:t>
      </w:r>
      <w:r w:rsidR="00BA015E" w:rsidRPr="00F512BB">
        <w:rPr>
          <w:rFonts w:ascii="Traditional Arabic" w:hAnsi="Traditional Arabic" w:cs="Traditional Arabic"/>
          <w:sz w:val="36"/>
          <w:szCs w:val="36"/>
          <w:rtl/>
        </w:rPr>
        <w:t>.</w:t>
      </w:r>
    </w:p>
    <w:p w:rsidR="00D912F1" w:rsidRDefault="00D912F1" w:rsidP="00D912F1">
      <w:pPr>
        <w:bidi/>
        <w:spacing w:after="0"/>
        <w:ind w:left="474" w:firstLine="709"/>
        <w:jc w:val="both"/>
        <w:rPr>
          <w:rFonts w:ascii="Traditional Arabic" w:hAnsi="Traditional Arabic" w:cs="Traditional Arabic"/>
          <w:sz w:val="36"/>
          <w:szCs w:val="36"/>
          <w:rtl/>
        </w:rPr>
      </w:pPr>
      <w:r w:rsidRPr="00F512BB">
        <w:rPr>
          <w:rFonts w:ascii="Traditional Arabic" w:hAnsi="Traditional Arabic" w:cs="Traditional Arabic" w:hint="cs"/>
          <w:sz w:val="36"/>
          <w:szCs w:val="36"/>
          <w:rtl/>
        </w:rPr>
        <w:t>وقد</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زادت</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نتائج</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الاختبارات</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والملاحظات</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من</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الدورة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الأولى</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والثانية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تتوافق الباحثة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والمعلم</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إيقاف</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512BB">
        <w:rPr>
          <w:rFonts w:ascii="Traditional Arabic" w:hAnsi="Traditional Arabic" w:cs="Traditional Arabic" w:hint="cs"/>
          <w:sz w:val="36"/>
          <w:szCs w:val="36"/>
          <w:rtl/>
        </w:rPr>
        <w:t>دورة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512BB">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F512BB">
        <w:rPr>
          <w:rFonts w:ascii="Traditional Arabic" w:hAnsi="Traditional Arabic" w:cs="Traditional Arabic" w:hint="cs"/>
          <w:sz w:val="36"/>
          <w:szCs w:val="36"/>
          <w:rtl/>
        </w:rPr>
        <w:t>م</w:t>
      </w:r>
      <w:r>
        <w:rPr>
          <w:rFonts w:ascii="Traditional Arabic" w:hAnsi="Traditional Arabic" w:cs="Traditional Arabic" w:hint="cs"/>
          <w:sz w:val="36"/>
          <w:szCs w:val="36"/>
          <w:rtl/>
        </w:rPr>
        <w:t>ية</w:t>
      </w:r>
      <w:r w:rsidRPr="00F512BB">
        <w:rPr>
          <w:rFonts w:ascii="Traditional Arabic" w:hAnsi="Traditional Arabic" w:cs="Traditional Arabic"/>
          <w:sz w:val="36"/>
          <w:szCs w:val="36"/>
          <w:rtl/>
        </w:rPr>
        <w:t>.</w:t>
      </w:r>
    </w:p>
    <w:p w:rsidR="00BC1862" w:rsidRPr="00BC1862" w:rsidRDefault="00BC1862" w:rsidP="00BC1862">
      <w:pPr>
        <w:bidi/>
        <w:spacing w:after="0" w:line="240" w:lineRule="auto"/>
        <w:ind w:left="474" w:firstLine="709"/>
        <w:jc w:val="both"/>
        <w:rPr>
          <w:rFonts w:ascii="Traditional Arabic" w:hAnsi="Traditional Arabic" w:cs="Traditional Arabic"/>
          <w:sz w:val="24"/>
          <w:szCs w:val="24"/>
          <w:rtl/>
          <w:lang w:bidi="ar-DZ"/>
        </w:rPr>
      </w:pPr>
    </w:p>
    <w:p w:rsidR="00AD2597" w:rsidRPr="00BC1862" w:rsidRDefault="00BC1862" w:rsidP="00AD2597">
      <w:pPr>
        <w:bidi/>
        <w:spacing w:after="0"/>
        <w:jc w:val="both"/>
        <w:rPr>
          <w:rFonts w:ascii="Traditional Arabic" w:hAnsi="Traditional Arabic" w:cs="Traditional Arabic"/>
          <w:b/>
          <w:bCs/>
          <w:sz w:val="36"/>
          <w:szCs w:val="36"/>
        </w:rPr>
      </w:pPr>
      <w:r w:rsidRPr="00BC1862">
        <w:rPr>
          <w:rFonts w:ascii="Traditional Arabic" w:hAnsi="Traditional Arabic" w:cs="Traditional Arabic" w:hint="cs"/>
          <w:b/>
          <w:bCs/>
          <w:sz w:val="36"/>
          <w:szCs w:val="36"/>
          <w:rtl/>
        </w:rPr>
        <w:t xml:space="preserve">ج. </w:t>
      </w:r>
      <w:r w:rsidR="00AD2597" w:rsidRPr="00BC1862">
        <w:rPr>
          <w:rFonts w:ascii="Traditional Arabic" w:hAnsi="Traditional Arabic" w:cs="Traditional Arabic" w:hint="cs"/>
          <w:b/>
          <w:bCs/>
          <w:sz w:val="36"/>
          <w:szCs w:val="36"/>
          <w:rtl/>
        </w:rPr>
        <w:t>مناقشة</w:t>
      </w:r>
      <w:r w:rsidR="00AD2597" w:rsidRPr="00BC1862">
        <w:rPr>
          <w:rFonts w:ascii="Traditional Arabic" w:hAnsi="Traditional Arabic" w:cs="Traditional Arabic"/>
          <w:b/>
          <w:bCs/>
          <w:sz w:val="36"/>
          <w:szCs w:val="36"/>
          <w:rtl/>
        </w:rPr>
        <w:t xml:space="preserve"> </w:t>
      </w:r>
      <w:r w:rsidR="00AD2597" w:rsidRPr="00BC1862">
        <w:rPr>
          <w:rFonts w:ascii="Traditional Arabic" w:hAnsi="Traditional Arabic" w:cs="Traditional Arabic" w:hint="cs"/>
          <w:b/>
          <w:bCs/>
          <w:sz w:val="36"/>
          <w:szCs w:val="36"/>
          <w:rtl/>
        </w:rPr>
        <w:t>البحث</w:t>
      </w:r>
    </w:p>
    <w:p w:rsidR="00AD2597" w:rsidRPr="00BC1862" w:rsidRDefault="00AD2597" w:rsidP="00BC1862">
      <w:pPr>
        <w:bidi/>
        <w:spacing w:after="0"/>
        <w:ind w:firstLine="191"/>
        <w:jc w:val="both"/>
        <w:rPr>
          <w:rFonts w:ascii="Traditional Arabic" w:hAnsi="Traditional Arabic" w:cs="Traditional Arabic"/>
          <w:b/>
          <w:bCs/>
          <w:sz w:val="36"/>
          <w:szCs w:val="36"/>
        </w:rPr>
      </w:pPr>
      <w:r w:rsidRPr="00BC1862">
        <w:rPr>
          <w:rFonts w:ascii="Traditional Arabic" w:hAnsi="Traditional Arabic" w:cs="Traditional Arabic"/>
          <w:b/>
          <w:bCs/>
          <w:sz w:val="36"/>
          <w:szCs w:val="36"/>
          <w:rtl/>
        </w:rPr>
        <w:t xml:space="preserve">1. </w:t>
      </w:r>
      <w:r w:rsidRPr="00BC1862">
        <w:rPr>
          <w:rFonts w:ascii="Traditional Arabic" w:hAnsi="Traditional Arabic" w:cs="Traditional Arabic" w:hint="cs"/>
          <w:b/>
          <w:bCs/>
          <w:sz w:val="36"/>
          <w:szCs w:val="36"/>
          <w:rtl/>
        </w:rPr>
        <w:t>تحليل</w:t>
      </w:r>
      <w:r w:rsidRPr="00BC1862">
        <w:rPr>
          <w:rFonts w:ascii="Traditional Arabic" w:hAnsi="Traditional Arabic" w:cs="Traditional Arabic"/>
          <w:b/>
          <w:bCs/>
          <w:sz w:val="36"/>
          <w:szCs w:val="36"/>
          <w:rtl/>
        </w:rPr>
        <w:t xml:space="preserve"> </w:t>
      </w:r>
      <w:r w:rsidRPr="00BC1862">
        <w:rPr>
          <w:rFonts w:ascii="Traditional Arabic" w:hAnsi="Traditional Arabic" w:cs="Traditional Arabic" w:hint="cs"/>
          <w:b/>
          <w:bCs/>
          <w:sz w:val="36"/>
          <w:szCs w:val="36"/>
          <w:rtl/>
        </w:rPr>
        <w:t>وصفي</w:t>
      </w:r>
    </w:p>
    <w:p w:rsidR="00BC1862" w:rsidRDefault="002551A1" w:rsidP="002551A1">
      <w:pPr>
        <w:bidi/>
        <w:spacing w:after="0"/>
        <w:ind w:left="333" w:firstLine="720"/>
        <w:jc w:val="both"/>
        <w:rPr>
          <w:rFonts w:ascii="Traditional Arabic" w:hAnsi="Traditional Arabic" w:cs="Traditional Arabic"/>
          <w:sz w:val="36"/>
          <w:szCs w:val="36"/>
          <w:rtl/>
        </w:rPr>
      </w:pPr>
      <w:r w:rsidRPr="00F512BB">
        <w:rPr>
          <w:rFonts w:ascii="Traditional Arabic" w:hAnsi="Traditional Arabic" w:cs="Traditional Arabic" w:hint="cs"/>
          <w:sz w:val="36"/>
          <w:szCs w:val="36"/>
          <w:rtl/>
        </w:rPr>
        <w:t>هذا</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البحث</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العمل،</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استخدم</w:t>
      </w:r>
      <w:r>
        <w:rPr>
          <w:rFonts w:ascii="Traditional Arabic" w:hAnsi="Traditional Arabic" w:cs="Traditional Arabic" w:hint="cs"/>
          <w:sz w:val="36"/>
          <w:szCs w:val="36"/>
          <w:rtl/>
        </w:rPr>
        <w:t>ت</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الصورة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في</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عملية التعليم</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تستند</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المناقشة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في</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هذا</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البحث</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العملي</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إلى</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نتائج البحث</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متبوعة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بنتائج</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التفكير</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في</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نهاية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الدورة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يتكون</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تنفيذ التعليم</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في</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البحث</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العمل</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الصفية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من</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دورتين،</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كل</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دورة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مقسمة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إلى</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ثلاثة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أجزاء،</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وهي</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الأنشطة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الأولي</w:t>
      </w:r>
      <w:r w:rsidRPr="00F512BB">
        <w:rPr>
          <w:rFonts w:ascii="Traditional Arabic" w:hAnsi="Traditional Arabic" w:cs="Traditional Arabic" w:hint="cs"/>
          <w:sz w:val="36"/>
          <w:szCs w:val="36"/>
          <w:rtl/>
        </w:rPr>
        <w:t>،</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والأنشطة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الأساسية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والأنشطة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النهائية</w:t>
      </w:r>
      <w:r>
        <w:rPr>
          <w:rFonts w:ascii="Traditional Arabic" w:hAnsi="Traditional Arabic" w:cs="Traditional Arabic" w:hint="cs"/>
          <w:sz w:val="36"/>
          <w:szCs w:val="36"/>
          <w:rtl/>
        </w:rPr>
        <w:t>.</w:t>
      </w:r>
    </w:p>
    <w:p w:rsidR="00466E7B" w:rsidRDefault="00466E7B" w:rsidP="00466E7B">
      <w:pPr>
        <w:bidi/>
        <w:spacing w:after="0"/>
        <w:ind w:left="333" w:firstLine="720"/>
        <w:jc w:val="both"/>
        <w:rPr>
          <w:rFonts w:ascii="Traditional Arabic" w:hAnsi="Traditional Arabic" w:cs="Traditional Arabic"/>
          <w:sz w:val="36"/>
          <w:szCs w:val="36"/>
          <w:rtl/>
        </w:rPr>
      </w:pPr>
      <w:r w:rsidRPr="00F512BB">
        <w:rPr>
          <w:rFonts w:ascii="Traditional Arabic" w:hAnsi="Traditional Arabic" w:cs="Traditional Arabic" w:hint="cs"/>
          <w:sz w:val="36"/>
          <w:szCs w:val="36"/>
          <w:rtl/>
        </w:rPr>
        <w:t>تشمل</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الأنشطة</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الأولي</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يرحب</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المعلم</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ودع</w:t>
      </w:r>
      <w:r w:rsidR="00CD6B27">
        <w:rPr>
          <w:rFonts w:ascii="Traditional Arabic" w:hAnsi="Traditional Arabic" w:cs="Traditional Arabic" w:hint="cs"/>
          <w:sz w:val="36"/>
          <w:szCs w:val="36"/>
          <w:rtl/>
        </w:rPr>
        <w:t>اء</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معًا</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والتحقق</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من</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حضور</w:t>
      </w:r>
      <w:r w:rsidRPr="00F512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وتعريف</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أنفسهم</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لل</w:t>
      </w:r>
      <w:r>
        <w:rPr>
          <w:rFonts w:ascii="Traditional Arabic" w:hAnsi="Traditional Arabic" w:cs="Traditional Arabic" w:hint="cs"/>
          <w:sz w:val="36"/>
          <w:szCs w:val="36"/>
          <w:rtl/>
        </w:rPr>
        <w:t>طلبة</w:t>
      </w:r>
      <w:r w:rsidRPr="00F512BB">
        <w:rPr>
          <w:rFonts w:ascii="Traditional Arabic" w:hAnsi="Traditional Arabic" w:cs="Traditional Arabic"/>
          <w:sz w:val="36"/>
          <w:szCs w:val="36"/>
          <w:rtl/>
        </w:rPr>
        <w:t>.</w:t>
      </w:r>
    </w:p>
    <w:p w:rsidR="00BC1862" w:rsidRDefault="00AD2597" w:rsidP="006B7E6F">
      <w:pPr>
        <w:bidi/>
        <w:spacing w:after="0"/>
        <w:ind w:left="191" w:firstLine="720"/>
        <w:jc w:val="both"/>
        <w:rPr>
          <w:rFonts w:ascii="Traditional Arabic" w:hAnsi="Traditional Arabic" w:cs="Traditional Arabic"/>
          <w:sz w:val="36"/>
          <w:szCs w:val="36"/>
          <w:rtl/>
          <w:lang w:bidi="ar-DZ"/>
        </w:rPr>
      </w:pPr>
      <w:r w:rsidRPr="00AD2597">
        <w:rPr>
          <w:rFonts w:ascii="Traditional Arabic" w:hAnsi="Traditional Arabic" w:cs="Traditional Arabic" w:hint="cs"/>
          <w:sz w:val="36"/>
          <w:szCs w:val="36"/>
          <w:rtl/>
        </w:rPr>
        <w:t>تشمل</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الأنشطة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الأساسية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ما</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يلي</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يشرح</w:t>
      </w:r>
      <w:r w:rsidRPr="00AD2597">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الخطوط</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العريضة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للمادة،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ويطلب</w:t>
      </w:r>
      <w:r w:rsidRPr="00AD2597">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من</w:t>
      </w:r>
      <w:r w:rsidRPr="00AD2597">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طلبين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قراءة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نصوص</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أمام</w:t>
      </w:r>
      <w:r w:rsidRPr="00AD2597">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AD2597">
        <w:rPr>
          <w:rFonts w:ascii="Traditional Arabic" w:hAnsi="Traditional Arabic" w:cs="Traditional Arabic" w:hint="cs"/>
          <w:sz w:val="36"/>
          <w:szCs w:val="36"/>
          <w:rtl/>
        </w:rPr>
        <w:t>،</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ويعلم</w:t>
      </w:r>
      <w:r w:rsidRPr="00AD2597">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النص</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الذي</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سيتم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دراسته</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معًا،</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lastRenderedPageBreak/>
        <w:t>ويسأل</w:t>
      </w:r>
      <w:r w:rsidRPr="00AD2597">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Pr="00AD2597">
        <w:rPr>
          <w:rFonts w:ascii="Traditional Arabic" w:hAnsi="Traditional Arabic" w:cs="Traditional Arabic"/>
          <w:sz w:val="36"/>
          <w:szCs w:val="36"/>
          <w:rtl/>
        </w:rPr>
        <w:t xml:space="preserve"> </w:t>
      </w:r>
      <w:r w:rsidR="00060BAA">
        <w:rPr>
          <w:rFonts w:ascii="Traditional Arabic" w:hAnsi="Traditional Arabic" w:cs="Traditional Arabic" w:hint="cs"/>
          <w:sz w:val="36"/>
          <w:szCs w:val="36"/>
          <w:rtl/>
        </w:rPr>
        <w:t>ما كان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هناك</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من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تركوا</w:t>
      </w:r>
      <w:r w:rsidRPr="00AD2597">
        <w:rPr>
          <w:rFonts w:ascii="Traditional Arabic" w:hAnsi="Traditional Arabic" w:cs="Traditional Arabic"/>
          <w:sz w:val="36"/>
          <w:szCs w:val="36"/>
          <w:rtl/>
        </w:rPr>
        <w:t xml:space="preserve"> </w:t>
      </w:r>
      <w:r w:rsidR="006B7E6F">
        <w:rPr>
          <w:rFonts w:ascii="Traditional Arabic" w:hAnsi="Traditional Arabic" w:cs="Traditional Arabic" w:hint="cs"/>
          <w:sz w:val="36"/>
          <w:szCs w:val="36"/>
          <w:rtl/>
        </w:rPr>
        <w:t>عند</w:t>
      </w:r>
      <w:r w:rsidRPr="00AD2597">
        <w:rPr>
          <w:rFonts w:ascii="Traditional Arabic" w:hAnsi="Traditional Arabic" w:cs="Traditional Arabic"/>
          <w:sz w:val="36"/>
          <w:szCs w:val="36"/>
          <w:rtl/>
        </w:rPr>
        <w:t xml:space="preserve"> </w:t>
      </w:r>
      <w:r w:rsidR="006B7E6F">
        <w:rPr>
          <w:rFonts w:ascii="Traditional Arabic" w:hAnsi="Traditional Arabic" w:cs="Traditional Arabic" w:hint="cs"/>
          <w:sz w:val="36"/>
          <w:szCs w:val="36"/>
          <w:rtl/>
        </w:rPr>
        <w:t>يفسر المعلم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النص،</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w:t>
      </w:r>
      <w:r w:rsidR="001E3C9A">
        <w:rPr>
          <w:rFonts w:ascii="Traditional Arabic" w:hAnsi="Traditional Arabic" w:cs="Traditional Arabic" w:hint="cs"/>
          <w:sz w:val="36"/>
          <w:szCs w:val="36"/>
          <w:rtl/>
        </w:rPr>
        <w:t>المعلم</w:t>
      </w:r>
      <w:r w:rsidRPr="00AD2597">
        <w:rPr>
          <w:rFonts w:ascii="Traditional Arabic" w:hAnsi="Traditional Arabic" w:cs="Traditional Arabic"/>
          <w:sz w:val="36"/>
          <w:szCs w:val="36"/>
          <w:rtl/>
        </w:rPr>
        <w:t xml:space="preserve"> </w:t>
      </w:r>
      <w:r w:rsidR="006B7E6F">
        <w:rPr>
          <w:rFonts w:ascii="Traditional Arabic" w:hAnsi="Traditional Arabic" w:cs="Traditional Arabic" w:hint="cs"/>
          <w:sz w:val="36"/>
          <w:szCs w:val="36"/>
          <w:rtl/>
        </w:rPr>
        <w:t>يطلب</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من</w:t>
      </w:r>
      <w:r w:rsidRPr="00AD2597">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AD2597">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الاهتمام</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للكتابة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والمعنى</w:t>
      </w:r>
      <w:r w:rsidR="00D4516D">
        <w:rPr>
          <w:rFonts w:ascii="Traditional Arabic" w:hAnsi="Traditional Arabic" w:cs="Traditional Arabic" w:hint="cs"/>
          <w:sz w:val="36"/>
          <w:szCs w:val="36"/>
          <w:rtl/>
        </w:rPr>
        <w:t xml:space="preserve"> </w:t>
      </w:r>
      <w:r w:rsidRPr="00AD2597">
        <w:rPr>
          <w:rFonts w:ascii="Traditional Arabic" w:hAnsi="Traditional Arabic" w:cs="Traditional Arabic" w:hint="cs"/>
          <w:sz w:val="36"/>
          <w:szCs w:val="36"/>
          <w:rtl/>
        </w:rPr>
        <w:t>من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النص</w:t>
      </w:r>
      <w:r w:rsidRPr="00AD2597">
        <w:rPr>
          <w:rFonts w:ascii="Traditional Arabic" w:hAnsi="Traditional Arabic" w:cs="Traditional Arabic"/>
          <w:sz w:val="36"/>
          <w:szCs w:val="36"/>
          <w:rtl/>
        </w:rPr>
        <w:t>.</w:t>
      </w:r>
    </w:p>
    <w:p w:rsidR="00BC1862" w:rsidRDefault="009D259D" w:rsidP="007A0BC7">
      <w:pPr>
        <w:bidi/>
        <w:spacing w:after="0"/>
        <w:ind w:left="191" w:firstLine="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ت</w:t>
      </w:r>
      <w:r w:rsidRPr="00F512BB">
        <w:rPr>
          <w:rFonts w:ascii="Traditional Arabic" w:hAnsi="Traditional Arabic" w:cs="Traditional Arabic" w:hint="cs"/>
          <w:sz w:val="36"/>
          <w:szCs w:val="36"/>
          <w:rtl/>
        </w:rPr>
        <w:t>شمل</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الأنشطة</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النهائية</w:t>
      </w:r>
      <w:r>
        <w:rPr>
          <w:rFonts w:ascii="Traditional Arabic" w:hAnsi="Traditional Arabic" w:cs="Traditional Arabic" w:hint="cs"/>
          <w:sz w:val="36"/>
          <w:szCs w:val="36"/>
          <w:rtl/>
        </w:rPr>
        <w:t xml:space="preserve"> </w:t>
      </w:r>
      <w:r w:rsidRPr="00F512BB">
        <w:rPr>
          <w:rFonts w:ascii="Traditional Arabic" w:hAnsi="Traditional Arabic" w:cs="Traditional Arabic" w:hint="cs"/>
          <w:sz w:val="36"/>
          <w:szCs w:val="36"/>
          <w:rtl/>
        </w:rPr>
        <w:t>ما</w:t>
      </w:r>
      <w:r w:rsidRPr="00F512BB">
        <w:rPr>
          <w:rFonts w:ascii="Traditional Arabic" w:hAnsi="Traditional Arabic" w:cs="Traditional Arabic"/>
          <w:sz w:val="36"/>
          <w:szCs w:val="36"/>
          <w:rtl/>
        </w:rPr>
        <w:t xml:space="preserve"> </w:t>
      </w:r>
      <w:r w:rsidRPr="00F512BB">
        <w:rPr>
          <w:rFonts w:ascii="Traditional Arabic" w:hAnsi="Traditional Arabic" w:cs="Traditional Arabic" w:hint="cs"/>
          <w:sz w:val="36"/>
          <w:szCs w:val="36"/>
          <w:rtl/>
        </w:rPr>
        <w:t>يلي</w:t>
      </w:r>
      <w:r w:rsidR="00AD2597" w:rsidRPr="00AD259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يوزع</w:t>
      </w:r>
      <w:r w:rsidR="00AD2597" w:rsidRPr="00AD2597">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أسئلة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مع</w:t>
      </w:r>
      <w:r w:rsidR="00AD2597" w:rsidRPr="00AD2597">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في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شكل</w:t>
      </w:r>
      <w:r w:rsidR="00AD2597" w:rsidRPr="00AD2597">
        <w:rPr>
          <w:rFonts w:ascii="Traditional Arabic" w:hAnsi="Traditional Arabic" w:cs="Traditional Arabic"/>
          <w:sz w:val="36"/>
          <w:szCs w:val="36"/>
          <w:rtl/>
        </w:rPr>
        <w:t xml:space="preserve"> </w:t>
      </w:r>
      <w:r w:rsidR="00BB76CD">
        <w:rPr>
          <w:rFonts w:ascii="Traditional Arabic" w:hAnsi="Traditional Arabic" w:cs="Traditional Arabic" w:hint="cs"/>
          <w:sz w:val="36"/>
          <w:szCs w:val="36"/>
          <w:rtl/>
        </w:rPr>
        <w:t>ال</w:t>
      </w:r>
      <w:r w:rsidR="00AD2597" w:rsidRPr="00AD2597">
        <w:rPr>
          <w:rFonts w:ascii="Traditional Arabic" w:hAnsi="Traditional Arabic" w:cs="Traditional Arabic" w:hint="cs"/>
          <w:sz w:val="36"/>
          <w:szCs w:val="36"/>
          <w:rtl/>
        </w:rPr>
        <w:t>كلمات</w:t>
      </w:r>
      <w:r w:rsidR="00AD2597" w:rsidRPr="00AD2597">
        <w:rPr>
          <w:rFonts w:ascii="Traditional Arabic" w:hAnsi="Traditional Arabic" w:cs="Traditional Arabic"/>
          <w:sz w:val="36"/>
          <w:szCs w:val="36"/>
          <w:rtl/>
        </w:rPr>
        <w:t xml:space="preserve"> </w:t>
      </w:r>
      <w:r w:rsidR="00BB76CD">
        <w:rPr>
          <w:rFonts w:ascii="Traditional Arabic" w:hAnsi="Traditional Arabic" w:cs="Traditional Arabic" w:hint="cs"/>
          <w:sz w:val="36"/>
          <w:szCs w:val="36"/>
          <w:rtl/>
        </w:rPr>
        <w:t>ال</w:t>
      </w:r>
      <w:r w:rsidR="00AD2597" w:rsidRPr="00AD2597">
        <w:rPr>
          <w:rFonts w:ascii="Traditional Arabic" w:hAnsi="Traditional Arabic" w:cs="Traditional Arabic" w:hint="cs"/>
          <w:sz w:val="36"/>
          <w:szCs w:val="36"/>
          <w:rtl/>
        </w:rPr>
        <w:t>متقاطعة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تتعلق</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بالنص</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الذي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تمت</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دراسته،</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ويشرح</w:t>
      </w:r>
      <w:r w:rsidR="00AD2597" w:rsidRPr="00AD2597">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المعلم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كيفية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ملء</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أعمدة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الكلمات</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المتقاطعة،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بعد</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أن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ينتهي</w:t>
      </w:r>
      <w:r w:rsidR="00AD2597" w:rsidRPr="00AD2597">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العمل</w:t>
      </w:r>
      <w:r w:rsidR="00AD2597" w:rsidRPr="00AD2597">
        <w:rPr>
          <w:rFonts w:ascii="Traditional Arabic" w:hAnsi="Traditional Arabic" w:cs="Traditional Arabic"/>
          <w:sz w:val="36"/>
          <w:szCs w:val="36"/>
          <w:rtl/>
        </w:rPr>
        <w:t xml:space="preserve"> </w:t>
      </w:r>
      <w:r w:rsidR="00BB76CD">
        <w:rPr>
          <w:rFonts w:ascii="Traditional Arabic" w:hAnsi="Traditional Arabic" w:cs="Traditional Arabic" w:hint="cs"/>
          <w:sz w:val="36"/>
          <w:szCs w:val="36"/>
          <w:rtl/>
        </w:rPr>
        <w:t>يطرح</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المعلم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الأسئلة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التي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تمت</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تعبئتها</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مرة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أخرى،</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يقدم</w:t>
      </w:r>
      <w:r w:rsidR="00AD2597" w:rsidRPr="00AD2597">
        <w:rPr>
          <w:rFonts w:ascii="Traditional Arabic" w:hAnsi="Traditional Arabic" w:cs="Traditional Arabic"/>
          <w:sz w:val="36"/>
          <w:szCs w:val="36"/>
          <w:rtl/>
        </w:rPr>
        <w:t xml:space="preserve"> </w:t>
      </w:r>
      <w:r w:rsidR="001E3C9A">
        <w:rPr>
          <w:rFonts w:ascii="Traditional Arabic" w:hAnsi="Traditional Arabic" w:cs="Traditional Arabic" w:hint="cs"/>
          <w:sz w:val="36"/>
          <w:szCs w:val="36"/>
          <w:rtl/>
        </w:rPr>
        <w:t>المعلم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أيضًا</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الاختبارات</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لل</w:t>
      </w:r>
      <w:r w:rsidR="00A8110E">
        <w:rPr>
          <w:rFonts w:ascii="Traditional Arabic" w:hAnsi="Traditional Arabic" w:cs="Traditional Arabic" w:hint="cs"/>
          <w:sz w:val="36"/>
          <w:szCs w:val="36"/>
          <w:rtl/>
        </w:rPr>
        <w:t>طلبة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كوسيلة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لتقييم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فهم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المادة،</w:t>
      </w:r>
      <w:r w:rsidR="00AD2597" w:rsidRPr="00AD2597">
        <w:rPr>
          <w:rFonts w:ascii="Traditional Arabic" w:hAnsi="Traditional Arabic" w:cs="Traditional Arabic"/>
          <w:sz w:val="36"/>
          <w:szCs w:val="36"/>
          <w:rtl/>
        </w:rPr>
        <w:t xml:space="preserve"> </w:t>
      </w:r>
      <w:r w:rsidR="00EE343E">
        <w:rPr>
          <w:rFonts w:ascii="Traditional Arabic" w:hAnsi="Traditional Arabic" w:cs="Traditional Arabic" w:hint="cs"/>
          <w:sz w:val="36"/>
          <w:szCs w:val="36"/>
          <w:rtl/>
        </w:rPr>
        <w:t>والهدف</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منها</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هو</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معرفة</w:t>
      </w:r>
      <w:r w:rsidR="00AD2597" w:rsidRPr="00AD2597">
        <w:rPr>
          <w:rFonts w:ascii="Traditional Arabic" w:hAnsi="Traditional Arabic" w:cs="Traditional Arabic"/>
          <w:sz w:val="36"/>
          <w:szCs w:val="36"/>
          <w:rtl/>
        </w:rPr>
        <w:t xml:space="preserve"> </w:t>
      </w:r>
      <w:r w:rsidR="007A0BC7">
        <w:rPr>
          <w:rFonts w:ascii="Traditional Arabic" w:hAnsi="Traditional Arabic" w:cs="Traditional Arabic" w:hint="cs"/>
          <w:sz w:val="36"/>
          <w:szCs w:val="36"/>
          <w:rtl/>
        </w:rPr>
        <w:t>الترقية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في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نتائج</w:t>
      </w:r>
      <w:r w:rsidR="00AD2597" w:rsidRPr="00AD2597">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في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الدورة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الأولى</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والدورة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الثانية</w:t>
      </w:r>
      <w:r w:rsidR="00AD2597" w:rsidRPr="00AD2597">
        <w:rPr>
          <w:rFonts w:ascii="Traditional Arabic" w:hAnsi="Traditional Arabic" w:cs="Traditional Arabic"/>
          <w:sz w:val="36"/>
          <w:szCs w:val="36"/>
          <w:rtl/>
        </w:rPr>
        <w:t>.</w:t>
      </w:r>
    </w:p>
    <w:p w:rsidR="001038B0" w:rsidRDefault="00AD2597" w:rsidP="001038B0">
      <w:pPr>
        <w:bidi/>
        <w:spacing w:after="0"/>
        <w:ind w:left="191" w:firstLine="720"/>
        <w:jc w:val="both"/>
        <w:rPr>
          <w:rFonts w:ascii="Traditional Arabic" w:hAnsi="Traditional Arabic" w:cs="Traditional Arabic"/>
          <w:sz w:val="36"/>
          <w:szCs w:val="36"/>
          <w:rtl/>
          <w:lang w:bidi="ar-DZ"/>
        </w:rPr>
      </w:pPr>
      <w:r w:rsidRPr="00AD2597">
        <w:rPr>
          <w:rFonts w:ascii="Traditional Arabic" w:hAnsi="Traditional Arabic" w:cs="Traditional Arabic" w:hint="cs"/>
          <w:sz w:val="36"/>
          <w:szCs w:val="36"/>
          <w:rtl/>
        </w:rPr>
        <w:t>بناء</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على</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نتائج</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الاختبارات</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على</w:t>
      </w:r>
      <w:r w:rsidRPr="00AD2597">
        <w:rPr>
          <w:rFonts w:ascii="Traditional Arabic" w:hAnsi="Traditional Arabic" w:cs="Traditional Arabic"/>
          <w:sz w:val="36"/>
          <w:szCs w:val="36"/>
          <w:rtl/>
        </w:rPr>
        <w:t xml:space="preserve"> </w:t>
      </w:r>
      <w:r w:rsidR="00A8110E">
        <w:rPr>
          <w:rFonts w:ascii="Traditional Arabic" w:hAnsi="Traditional Arabic" w:cs="Traditional Arabic" w:hint="cs"/>
          <w:sz w:val="36"/>
          <w:szCs w:val="36"/>
          <w:rtl/>
        </w:rPr>
        <w:t>طلبة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الصف</w:t>
      </w:r>
      <w:r w:rsidRPr="00AD2597">
        <w:rPr>
          <w:rFonts w:ascii="Traditional Arabic" w:hAnsi="Traditional Arabic" w:cs="Traditional Arabic"/>
          <w:sz w:val="36"/>
          <w:szCs w:val="36"/>
          <w:rtl/>
        </w:rPr>
        <w:t xml:space="preserve"> </w:t>
      </w:r>
      <w:r w:rsidR="00020535">
        <w:rPr>
          <w:rFonts w:ascii="Traditional Arabic" w:hAnsi="Traditional Arabic" w:cs="Traditional Arabic"/>
          <w:sz w:val="36"/>
          <w:szCs w:val="36"/>
          <w:rtl/>
        </w:rPr>
        <w:t>العاشر</w:t>
      </w:r>
      <w:r w:rsidRPr="00AD2597">
        <w:rPr>
          <w:rFonts w:ascii="Traditional Arabic" w:hAnsi="Traditional Arabic" w:cs="Traditional Arabic"/>
          <w:sz w:val="36"/>
          <w:szCs w:val="36"/>
        </w:rPr>
        <w:t xml:space="preserve"> </w:t>
      </w:r>
      <w:r w:rsidR="005B4D44">
        <w:rPr>
          <w:rFonts w:ascii="Traditional Arabic" w:hAnsi="Traditional Arabic" w:cs="Traditional Arabic" w:hint="cs"/>
          <w:sz w:val="36"/>
          <w:szCs w:val="36"/>
          <w:rtl/>
        </w:rPr>
        <w:t>ب</w:t>
      </w:r>
      <w:r w:rsidR="00EA2C83">
        <w:rPr>
          <w:rFonts w:ascii="Traditional Arabic" w:hAnsi="Traditional Arabic" w:cs="Traditional Arabic"/>
          <w:sz w:val="36"/>
          <w:szCs w:val="36"/>
          <w:rtl/>
        </w:rPr>
        <w:t xml:space="preserve">المدرسة العالية </w:t>
      </w:r>
      <w:r w:rsidR="00D570EC">
        <w:rPr>
          <w:rFonts w:ascii="Traditional Arabic" w:hAnsi="Traditional Arabic" w:cs="Traditional Arabic"/>
          <w:sz w:val="36"/>
          <w:szCs w:val="36"/>
          <w:rtl/>
        </w:rPr>
        <w:t>الإسلامية</w:t>
      </w:r>
      <w:r w:rsidR="00EA2C83">
        <w:rPr>
          <w:rFonts w:ascii="Traditional Arabic" w:hAnsi="Traditional Arabic" w:cs="Traditional Arabic"/>
          <w:sz w:val="36"/>
          <w:szCs w:val="36"/>
          <w:rtl/>
        </w:rPr>
        <w:t xml:space="preserve"> نور الهدى برينجسو</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يمكن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أن</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يثبتوا</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ويختبروا</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الحقيقة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التي</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اقترح</w:t>
      </w:r>
      <w:r w:rsidR="00BD6282">
        <w:rPr>
          <w:rFonts w:ascii="Traditional Arabic" w:hAnsi="Traditional Arabic" w:cs="Traditional Arabic" w:hint="cs"/>
          <w:sz w:val="36"/>
          <w:szCs w:val="36"/>
          <w:rtl/>
        </w:rPr>
        <w:t>ت</w:t>
      </w:r>
      <w:r w:rsidRPr="00AD2597">
        <w:rPr>
          <w:rFonts w:ascii="Traditional Arabic" w:hAnsi="Traditional Arabic" w:cs="Traditional Arabic" w:hint="cs"/>
          <w:sz w:val="36"/>
          <w:szCs w:val="36"/>
          <w:rtl/>
        </w:rPr>
        <w:t>ها</w:t>
      </w:r>
      <w:r w:rsidRPr="00AD2597">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ويهدف</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إلى</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الإجابة</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على</w:t>
      </w:r>
      <w:r w:rsidRPr="00AD2597">
        <w:rPr>
          <w:rFonts w:ascii="Traditional Arabic" w:hAnsi="Traditional Arabic" w:cs="Traditional Arabic"/>
          <w:sz w:val="36"/>
          <w:szCs w:val="36"/>
          <w:rtl/>
        </w:rPr>
        <w:t xml:space="preserve"> </w:t>
      </w:r>
      <w:r w:rsidR="004D37B0">
        <w:rPr>
          <w:rFonts w:ascii="Traditional Arabic" w:hAnsi="Traditional Arabic" w:cs="Traditional Arabic" w:hint="cs"/>
          <w:sz w:val="36"/>
          <w:szCs w:val="36"/>
          <w:rtl/>
        </w:rPr>
        <w:t>مشكلة البحث</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في</w:t>
      </w:r>
      <w:r w:rsidRPr="00AD2597">
        <w:rPr>
          <w:rFonts w:ascii="Traditional Arabic" w:hAnsi="Traditional Arabic" w:cs="Traditional Arabic"/>
          <w:sz w:val="36"/>
          <w:szCs w:val="36"/>
          <w:rtl/>
        </w:rPr>
        <w:t xml:space="preserve"> </w:t>
      </w:r>
      <w:r w:rsidR="004D37B0">
        <w:rPr>
          <w:rFonts w:ascii="Traditional Arabic" w:hAnsi="Traditional Arabic" w:cs="Traditional Arabic" w:hint="cs"/>
          <w:sz w:val="36"/>
          <w:szCs w:val="36"/>
          <w:rtl/>
        </w:rPr>
        <w:t>الباب</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الأول،</w:t>
      </w:r>
      <w:r w:rsidRPr="00AD2597">
        <w:rPr>
          <w:rFonts w:ascii="Traditional Arabic" w:hAnsi="Traditional Arabic" w:cs="Traditional Arabic"/>
          <w:sz w:val="36"/>
          <w:szCs w:val="36"/>
          <w:rtl/>
        </w:rPr>
        <w:t xml:space="preserve"> </w:t>
      </w:r>
      <w:r w:rsidRPr="00AD2597">
        <w:rPr>
          <w:rFonts w:ascii="Traditional Arabic" w:hAnsi="Traditional Arabic" w:cs="Traditional Arabic" w:hint="cs"/>
          <w:sz w:val="36"/>
          <w:szCs w:val="36"/>
          <w:rtl/>
        </w:rPr>
        <w:t>وهي</w:t>
      </w:r>
      <w:r w:rsidRPr="00AD2597">
        <w:rPr>
          <w:rFonts w:ascii="Traditional Arabic" w:hAnsi="Traditional Arabic" w:cs="Traditional Arabic"/>
          <w:sz w:val="36"/>
          <w:szCs w:val="36"/>
          <w:rtl/>
        </w:rPr>
        <w:t>:</w:t>
      </w:r>
    </w:p>
    <w:p w:rsidR="008F62F6" w:rsidRDefault="001038B0" w:rsidP="001038B0">
      <w:pPr>
        <w:bidi/>
        <w:spacing w:after="0"/>
        <w:ind w:left="191"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E3318">
        <w:rPr>
          <w:rFonts w:ascii="Traditional Arabic" w:hAnsi="Traditional Arabic" w:cs="Traditional Arabic" w:hint="cs"/>
          <w:sz w:val="36"/>
          <w:szCs w:val="36"/>
          <w:rtl/>
        </w:rPr>
        <w:t>هل</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استخدام</w:t>
      </w:r>
      <w:r w:rsidRPr="00AE33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الكلمات المتقاطعة</w:t>
      </w:r>
      <w:r w:rsidRPr="00AE33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يمكن أن يرقّي عملية التعليم مهارة الكتابة</w:t>
      </w:r>
      <w:r w:rsidRPr="00AE33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لدى طلبة </w:t>
      </w:r>
      <w:r w:rsidRPr="00AE3318">
        <w:rPr>
          <w:rFonts w:ascii="Traditional Arabic" w:hAnsi="Traditional Arabic" w:cs="Traditional Arabic" w:hint="cs"/>
          <w:sz w:val="36"/>
          <w:szCs w:val="36"/>
          <w:rtl/>
        </w:rPr>
        <w:t>الصف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العاشر</w:t>
      </w:r>
      <w:r>
        <w:rPr>
          <w:rFonts w:ascii="Traditional Arabic" w:hAnsi="Traditional Arabic" w:cs="Traditional Arabic" w:hint="cs"/>
          <w:sz w:val="36"/>
          <w:szCs w:val="36"/>
          <w:rtl/>
        </w:rPr>
        <w:t xml:space="preserve"> </w:t>
      </w:r>
      <w:r w:rsidRPr="00AE3318">
        <w:rPr>
          <w:rFonts w:ascii="Traditional Arabic" w:hAnsi="Traditional Arabic" w:cs="Traditional Arabic"/>
          <w:sz w:val="36"/>
          <w:szCs w:val="36"/>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المدرسة العالية الاسلامية نور الهدى برينجسو</w:t>
      </w:r>
      <w:r w:rsidRPr="00AE3318">
        <w:rPr>
          <w:rFonts w:ascii="Traditional Arabic" w:hAnsi="Traditional Arabic" w:cs="Traditional Arabic" w:hint="cs"/>
          <w:sz w:val="36"/>
          <w:szCs w:val="36"/>
          <w:rtl/>
        </w:rPr>
        <w:t>؟</w:t>
      </w:r>
      <w:r w:rsidRPr="00AE3318">
        <w:rPr>
          <w:rFonts w:ascii="Traditional Arabic" w:hAnsi="Traditional Arabic" w:cs="Traditional Arabic"/>
          <w:sz w:val="36"/>
          <w:szCs w:val="36"/>
          <w:rtl/>
        </w:rPr>
        <w:t xml:space="preserve"> ".</w:t>
      </w:r>
      <w:r>
        <w:rPr>
          <w:rFonts w:ascii="Traditional Arabic" w:hAnsi="Traditional Arabic" w:cs="Traditional Arabic" w:hint="cs"/>
          <w:sz w:val="36"/>
          <w:szCs w:val="36"/>
          <w:rtl/>
          <w:lang w:bidi="ar-DZ"/>
        </w:rPr>
        <w:t xml:space="preserve"> </w:t>
      </w:r>
      <w:r w:rsidR="00AD2597" w:rsidRPr="00AD2597">
        <w:rPr>
          <w:rFonts w:ascii="Traditional Arabic" w:hAnsi="Traditional Arabic" w:cs="Traditional Arabic" w:hint="cs"/>
          <w:sz w:val="36"/>
          <w:szCs w:val="36"/>
          <w:rtl/>
        </w:rPr>
        <w:t>يمكن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رؤية</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تحليل</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التحسن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الذي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يمكن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إثباته</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من</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الرسم</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البياني</w:t>
      </w:r>
      <w:r w:rsidR="00AD2597" w:rsidRPr="00AD2597">
        <w:rPr>
          <w:rFonts w:ascii="Traditional Arabic" w:hAnsi="Traditional Arabic" w:cs="Traditional Arabic"/>
          <w:sz w:val="36"/>
          <w:szCs w:val="36"/>
          <w:rtl/>
        </w:rPr>
        <w:t xml:space="preserve"> </w:t>
      </w:r>
      <w:r w:rsidR="00AD2597" w:rsidRPr="00AD2597">
        <w:rPr>
          <w:rFonts w:ascii="Traditional Arabic" w:hAnsi="Traditional Arabic" w:cs="Traditional Arabic" w:hint="cs"/>
          <w:sz w:val="36"/>
          <w:szCs w:val="36"/>
          <w:rtl/>
        </w:rPr>
        <w:t>التالي</w:t>
      </w:r>
      <w:r w:rsidR="00AD2597" w:rsidRPr="00AD2597">
        <w:rPr>
          <w:rFonts w:ascii="Traditional Arabic" w:hAnsi="Traditional Arabic" w:cs="Traditional Arabic"/>
          <w:sz w:val="36"/>
          <w:szCs w:val="36"/>
          <w:rtl/>
        </w:rPr>
        <w:t>:</w:t>
      </w:r>
    </w:p>
    <w:p w:rsidR="00F03BB4" w:rsidRDefault="00F03BB4" w:rsidP="00F03BB4">
      <w:pPr>
        <w:bidi/>
        <w:spacing w:after="0"/>
        <w:ind w:left="191"/>
        <w:jc w:val="center"/>
        <w:rPr>
          <w:rFonts w:ascii="Traditional Arabic" w:hAnsi="Traditional Arabic" w:cs="Traditional Arabic"/>
          <w:sz w:val="36"/>
          <w:szCs w:val="36"/>
          <w:rtl/>
          <w:lang w:bidi="ar-DZ"/>
        </w:rPr>
      </w:pPr>
      <w:r w:rsidRPr="00F03BB4">
        <w:rPr>
          <w:rFonts w:ascii="Traditional Arabic" w:hAnsi="Traditional Arabic" w:cs="Traditional Arabic"/>
          <w:noProof/>
          <w:sz w:val="36"/>
          <w:szCs w:val="36"/>
          <w:rtl/>
          <w:lang w:val="en-US"/>
        </w:rPr>
        <w:drawing>
          <wp:inline distT="0" distB="0" distL="0" distR="0">
            <wp:extent cx="4257675" cy="2095500"/>
            <wp:effectExtent l="19050" t="0" r="952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862" w:rsidRPr="00F03BB4" w:rsidRDefault="00F03BB4" w:rsidP="00F03BB4">
      <w:pPr>
        <w:bidi/>
        <w:spacing w:after="0"/>
        <w:ind w:left="191"/>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rPr>
        <w:t>الصورة</w:t>
      </w:r>
      <w:r w:rsidR="00BC726B" w:rsidRPr="00F03BB4">
        <w:rPr>
          <w:rFonts w:ascii="Traditional Arabic" w:hAnsi="Traditional Arabic" w:cs="Traditional Arabic"/>
          <w:sz w:val="28"/>
          <w:szCs w:val="28"/>
          <w:rtl/>
        </w:rPr>
        <w:t xml:space="preserve"> </w:t>
      </w:r>
      <w:r>
        <w:rPr>
          <w:rFonts w:ascii="Traditional Arabic" w:hAnsi="Traditional Arabic" w:cs="Traditional Arabic" w:hint="cs"/>
          <w:sz w:val="28"/>
          <w:szCs w:val="28"/>
          <w:rtl/>
        </w:rPr>
        <w:t>3</w:t>
      </w:r>
      <w:r w:rsidR="00BC726B" w:rsidRPr="00F03BB4">
        <w:rPr>
          <w:rFonts w:ascii="Traditional Arabic" w:hAnsi="Traditional Arabic" w:cs="Traditional Arabic"/>
          <w:sz w:val="28"/>
          <w:szCs w:val="28"/>
          <w:rtl/>
        </w:rPr>
        <w:t xml:space="preserve"> </w:t>
      </w:r>
      <w:r w:rsidR="00BC726B" w:rsidRPr="00F03BB4">
        <w:rPr>
          <w:rFonts w:ascii="Traditional Arabic" w:hAnsi="Traditional Arabic" w:cs="Traditional Arabic" w:hint="cs"/>
          <w:sz w:val="28"/>
          <w:szCs w:val="28"/>
          <w:rtl/>
        </w:rPr>
        <w:t>مخطط</w:t>
      </w:r>
      <w:r w:rsidR="00BC726B" w:rsidRPr="00F03BB4">
        <w:rPr>
          <w:rFonts w:ascii="Traditional Arabic" w:hAnsi="Traditional Arabic" w:cs="Traditional Arabic"/>
          <w:sz w:val="28"/>
          <w:szCs w:val="28"/>
          <w:rtl/>
        </w:rPr>
        <w:t xml:space="preserve"> </w:t>
      </w:r>
      <w:r w:rsidR="00BC726B" w:rsidRPr="00F03BB4">
        <w:rPr>
          <w:rFonts w:ascii="Traditional Arabic" w:hAnsi="Traditional Arabic" w:cs="Traditional Arabic" w:hint="cs"/>
          <w:sz w:val="28"/>
          <w:szCs w:val="28"/>
          <w:rtl/>
        </w:rPr>
        <w:t>إنجاز</w:t>
      </w:r>
      <w:r w:rsidR="00BC726B" w:rsidRPr="00F03BB4">
        <w:rPr>
          <w:rFonts w:ascii="Traditional Arabic" w:hAnsi="Traditional Arabic" w:cs="Traditional Arabic"/>
          <w:sz w:val="28"/>
          <w:szCs w:val="28"/>
          <w:rtl/>
        </w:rPr>
        <w:t xml:space="preserve"> </w:t>
      </w:r>
      <w:r w:rsidR="00BC726B" w:rsidRPr="00F03BB4">
        <w:rPr>
          <w:rFonts w:ascii="Traditional Arabic" w:hAnsi="Traditional Arabic" w:cs="Traditional Arabic" w:hint="cs"/>
          <w:sz w:val="28"/>
          <w:szCs w:val="28"/>
          <w:rtl/>
        </w:rPr>
        <w:t>النسبة</w:t>
      </w:r>
      <w:r w:rsidR="00BC726B" w:rsidRPr="00F03BB4">
        <w:rPr>
          <w:rFonts w:ascii="Traditional Arabic" w:hAnsi="Traditional Arabic" w:cs="Traditional Arabic"/>
          <w:sz w:val="28"/>
          <w:szCs w:val="28"/>
          <w:rtl/>
        </w:rPr>
        <w:t xml:space="preserve"> </w:t>
      </w:r>
      <w:r w:rsidR="00BC726B" w:rsidRPr="00F03BB4">
        <w:rPr>
          <w:rFonts w:ascii="Traditional Arabic" w:hAnsi="Traditional Arabic" w:cs="Traditional Arabic" w:hint="cs"/>
          <w:sz w:val="28"/>
          <w:szCs w:val="28"/>
          <w:rtl/>
        </w:rPr>
        <w:t>المئوية</w:t>
      </w:r>
    </w:p>
    <w:p w:rsidR="00D5097D" w:rsidRDefault="00BC726B" w:rsidP="00C8454B">
      <w:pPr>
        <w:bidi/>
        <w:spacing w:after="0"/>
        <w:ind w:left="191" w:firstLine="709"/>
        <w:jc w:val="both"/>
        <w:rPr>
          <w:rFonts w:ascii="Traditional Arabic" w:hAnsi="Traditional Arabic" w:cs="Traditional Arabic"/>
          <w:sz w:val="36"/>
          <w:szCs w:val="36"/>
          <w:rtl/>
          <w:lang w:bidi="ar-DZ"/>
        </w:rPr>
      </w:pPr>
      <w:r w:rsidRPr="00BC726B">
        <w:rPr>
          <w:rFonts w:ascii="Traditional Arabic" w:hAnsi="Traditional Arabic" w:cs="Traditional Arabic" w:hint="cs"/>
          <w:sz w:val="36"/>
          <w:szCs w:val="36"/>
          <w:rtl/>
        </w:rPr>
        <w:lastRenderedPageBreak/>
        <w:t>يوضح</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الرسم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البياني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أعلاه</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أن</w:t>
      </w:r>
      <w:r w:rsidRPr="00BC726B">
        <w:rPr>
          <w:rFonts w:ascii="Traditional Arabic" w:hAnsi="Traditional Arabic" w:cs="Traditional Arabic"/>
          <w:sz w:val="36"/>
          <w:szCs w:val="36"/>
          <w:rtl/>
        </w:rPr>
        <w:t xml:space="preserve"> </w:t>
      </w:r>
      <w:r w:rsidR="00E5579F">
        <w:rPr>
          <w:rFonts w:ascii="Traditional Arabic" w:hAnsi="Traditional Arabic" w:cs="Traditional Arabic" w:hint="cs"/>
          <w:sz w:val="36"/>
          <w:szCs w:val="36"/>
          <w:rtl/>
        </w:rPr>
        <w:t>العمل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الأولى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هو</w:t>
      </w:r>
      <w:r w:rsidRPr="00BC726B">
        <w:rPr>
          <w:rFonts w:ascii="Traditional Arabic" w:hAnsi="Traditional Arabic" w:cs="Traditional Arabic"/>
          <w:sz w:val="36"/>
          <w:szCs w:val="36"/>
          <w:rtl/>
        </w:rPr>
        <w:t xml:space="preserve"> 30.55٪ </w:t>
      </w:r>
      <w:r w:rsidRPr="00BC726B">
        <w:rPr>
          <w:rFonts w:ascii="Traditional Arabic" w:hAnsi="Traditional Arabic" w:cs="Traditional Arabic" w:hint="cs"/>
          <w:sz w:val="36"/>
          <w:szCs w:val="36"/>
          <w:rtl/>
        </w:rPr>
        <w:t>وال</w:t>
      </w:r>
      <w:r w:rsidR="00E5579F">
        <w:rPr>
          <w:rFonts w:ascii="Traditional Arabic" w:hAnsi="Traditional Arabic" w:cs="Traditional Arabic" w:hint="cs"/>
          <w:sz w:val="36"/>
          <w:szCs w:val="36"/>
          <w:rtl/>
        </w:rPr>
        <w:t>عمل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الثانية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هو</w:t>
      </w:r>
      <w:r w:rsidRPr="00BC726B">
        <w:rPr>
          <w:rFonts w:ascii="Traditional Arabic" w:hAnsi="Traditional Arabic" w:cs="Traditional Arabic"/>
          <w:sz w:val="36"/>
          <w:szCs w:val="36"/>
          <w:rtl/>
        </w:rPr>
        <w:t xml:space="preserve"> </w:t>
      </w:r>
      <w:r w:rsidR="00E5579F">
        <w:rPr>
          <w:rFonts w:ascii="Traditional Arabic" w:hAnsi="Traditional Arabic" w:cs="Traditional Arabic" w:hint="cs"/>
          <w:sz w:val="36"/>
          <w:szCs w:val="36"/>
          <w:rtl/>
        </w:rPr>
        <w:t>71</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كانت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w:t>
      </w:r>
      <w:r w:rsidR="00C8454B">
        <w:rPr>
          <w:rFonts w:ascii="Traditional Arabic" w:hAnsi="Traditional Arabic" w:cs="Traditional Arabic" w:hint="cs"/>
          <w:sz w:val="36"/>
          <w:szCs w:val="36"/>
          <w:rtl/>
        </w:rPr>
        <w:t>ترقية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00C8454B">
        <w:rPr>
          <w:rFonts w:ascii="Traditional Arabic" w:hAnsi="Traditional Arabic" w:cs="Traditional Arabic" w:hint="cs"/>
          <w:sz w:val="36"/>
          <w:szCs w:val="36"/>
          <w:rtl/>
        </w:rPr>
        <w:t>نسبة مؤوية</w:t>
      </w:r>
      <w:r w:rsidRPr="00BC726B">
        <w:rPr>
          <w:rFonts w:ascii="Traditional Arabic" w:hAnsi="Traditional Arabic" w:cs="Traditional Arabic"/>
          <w:sz w:val="36"/>
          <w:szCs w:val="36"/>
          <w:rtl/>
        </w:rPr>
        <w:t xml:space="preserve"> </w:t>
      </w:r>
      <w:r w:rsidR="00C8454B">
        <w:rPr>
          <w:rFonts w:ascii="Traditional Arabic" w:hAnsi="Traditional Arabic" w:cs="Traditional Arabic" w:hint="cs"/>
          <w:sz w:val="36"/>
          <w:szCs w:val="36"/>
          <w:rtl/>
        </w:rPr>
        <w:t>ل</w:t>
      </w:r>
      <w:r w:rsidR="00C400B4">
        <w:rPr>
          <w:rFonts w:ascii="Traditional Arabic" w:hAnsi="Traditional Arabic" w:cs="Traditional Arabic" w:hint="cs"/>
          <w:sz w:val="36"/>
          <w:szCs w:val="36"/>
          <w:rtl/>
        </w:rPr>
        <w:t>لطلبة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الأولى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إلى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الثانية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عملية التعليم</w:t>
      </w:r>
      <w:r w:rsidRPr="00BC726B">
        <w:rPr>
          <w:rFonts w:ascii="Traditional Arabic" w:hAnsi="Traditional Arabic" w:cs="Traditional Arabic"/>
          <w:sz w:val="36"/>
          <w:szCs w:val="36"/>
          <w:rtl/>
        </w:rPr>
        <w:t xml:space="preserve"> </w:t>
      </w:r>
      <w:r w:rsidR="00C8454B">
        <w:rPr>
          <w:rFonts w:ascii="Traditional Arabic" w:hAnsi="Traditional Arabic" w:cs="Traditional Arabic" w:hint="cs"/>
          <w:sz w:val="36"/>
          <w:szCs w:val="36"/>
          <w:rtl/>
        </w:rPr>
        <w:t>40.45</w:t>
      </w:r>
      <w:r w:rsidRPr="00BC726B">
        <w:rPr>
          <w:rFonts w:ascii="Traditional Arabic" w:hAnsi="Traditional Arabic" w:cs="Traditional Arabic"/>
          <w:sz w:val="36"/>
          <w:szCs w:val="36"/>
          <w:rtl/>
        </w:rPr>
        <w:t>٪.</w:t>
      </w:r>
    </w:p>
    <w:p w:rsidR="00BF11FE" w:rsidRDefault="00BC726B" w:rsidP="00BF11FE">
      <w:pPr>
        <w:bidi/>
        <w:spacing w:after="0"/>
        <w:ind w:left="191" w:firstLine="709"/>
        <w:jc w:val="both"/>
        <w:rPr>
          <w:rFonts w:ascii="Traditional Arabic" w:hAnsi="Traditional Arabic" w:cs="Traditional Arabic"/>
          <w:sz w:val="36"/>
          <w:szCs w:val="36"/>
          <w:rtl/>
          <w:lang w:bidi="ar-DZ"/>
        </w:rPr>
      </w:pPr>
      <w:r w:rsidRPr="00BC726B">
        <w:rPr>
          <w:rFonts w:ascii="Traditional Arabic" w:hAnsi="Traditional Arabic" w:cs="Traditional Arabic" w:hint="cs"/>
          <w:sz w:val="36"/>
          <w:szCs w:val="36"/>
          <w:rtl/>
        </w:rPr>
        <w:t>لذلك</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تعل</w:t>
      </w:r>
      <w:r w:rsidR="000D2B9F">
        <w:rPr>
          <w:rFonts w:ascii="Traditional Arabic" w:hAnsi="Traditional Arabic" w:cs="Traditional Arabic" w:hint="cs"/>
          <w:sz w:val="36"/>
          <w:szCs w:val="36"/>
          <w:rtl/>
        </w:rPr>
        <w:t>ي</w:t>
      </w:r>
      <w:r w:rsidRPr="00BC726B">
        <w:rPr>
          <w:rFonts w:ascii="Traditional Arabic" w:hAnsi="Traditional Arabic" w:cs="Traditional Arabic" w:hint="cs"/>
          <w:sz w:val="36"/>
          <w:szCs w:val="36"/>
          <w:rtl/>
        </w:rPr>
        <w:t>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اللغة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العربية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خلال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تطبيق</w:t>
      </w:r>
      <w:r w:rsidRPr="00BC726B">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وسائل</w:t>
      </w:r>
      <w:r w:rsidR="007D64DB">
        <w:rPr>
          <w:rFonts w:ascii="Traditional Arabic" w:hAnsi="Traditional Arabic" w:cs="Traditional Arabic" w:hint="cs"/>
          <w:sz w:val="36"/>
          <w:szCs w:val="36"/>
          <w:rtl/>
        </w:rPr>
        <w:t xml:space="preserve"> الكلمات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المتقاطعة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لت</w:t>
      </w:r>
      <w:r w:rsidR="00130451">
        <w:rPr>
          <w:rFonts w:ascii="Traditional Arabic" w:hAnsi="Traditional Arabic" w:cs="Traditional Arabic" w:hint="cs"/>
          <w:sz w:val="36"/>
          <w:szCs w:val="36"/>
          <w:rtl/>
        </w:rPr>
        <w:t>ر</w:t>
      </w:r>
      <w:r w:rsidR="007D64DB">
        <w:rPr>
          <w:rFonts w:ascii="Traditional Arabic" w:hAnsi="Traditional Arabic" w:cs="Traditional Arabic" w:hint="cs"/>
          <w:sz w:val="36"/>
          <w:szCs w:val="36"/>
          <w:rtl/>
        </w:rPr>
        <w:t>قية</w:t>
      </w:r>
      <w:r w:rsidRPr="00BC726B">
        <w:rPr>
          <w:rFonts w:ascii="Traditional Arabic" w:hAnsi="Traditional Arabic" w:cs="Traditional Arabic"/>
          <w:sz w:val="36"/>
          <w:szCs w:val="36"/>
          <w:rtl/>
        </w:rPr>
        <w:t xml:space="preserve"> </w:t>
      </w:r>
      <w:r w:rsidR="007D64DB">
        <w:rPr>
          <w:rFonts w:ascii="Traditional Arabic" w:hAnsi="Traditional Arabic" w:cs="Traditional Arabic" w:hint="cs"/>
          <w:sz w:val="36"/>
          <w:szCs w:val="36"/>
          <w:rtl/>
        </w:rPr>
        <w:t xml:space="preserve">مهارة الكتابة </w:t>
      </w:r>
      <w:r w:rsidR="00130451">
        <w:rPr>
          <w:rFonts w:ascii="Traditional Arabic" w:hAnsi="Traditional Arabic" w:cs="Traditional Arabic" w:hint="cs"/>
          <w:sz w:val="36"/>
          <w:szCs w:val="36"/>
          <w:rtl/>
        </w:rPr>
        <w:t xml:space="preserve">لدى </w:t>
      </w:r>
      <w:r w:rsidR="00A8110E">
        <w:rPr>
          <w:rFonts w:ascii="Traditional Arabic" w:hAnsi="Traditional Arabic" w:cs="Traditional Arabic" w:hint="cs"/>
          <w:sz w:val="36"/>
          <w:szCs w:val="36"/>
          <w:rtl/>
        </w:rPr>
        <w:t>طلبة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الصف</w:t>
      </w:r>
      <w:r w:rsidRPr="00BC726B">
        <w:rPr>
          <w:rFonts w:ascii="Traditional Arabic" w:hAnsi="Traditional Arabic" w:cs="Traditional Arabic"/>
          <w:sz w:val="36"/>
          <w:szCs w:val="36"/>
          <w:rtl/>
        </w:rPr>
        <w:t xml:space="preserve"> </w:t>
      </w:r>
      <w:r w:rsidR="00020535">
        <w:rPr>
          <w:rFonts w:ascii="Traditional Arabic" w:hAnsi="Traditional Arabic" w:cs="Traditional Arabic"/>
          <w:sz w:val="36"/>
          <w:szCs w:val="36"/>
          <w:rtl/>
        </w:rPr>
        <w:t>العاشر</w:t>
      </w:r>
      <w:r w:rsidR="00123815">
        <w:rPr>
          <w:rFonts w:ascii="Traditional Arabic" w:hAnsi="Traditional Arabic" w:cs="Traditional Arabic" w:hint="cs"/>
          <w:sz w:val="36"/>
          <w:szCs w:val="36"/>
          <w:rtl/>
        </w:rPr>
        <w:t xml:space="preserve"> </w:t>
      </w:r>
      <w:r w:rsidR="00130451">
        <w:rPr>
          <w:rFonts w:ascii="Traditional Arabic" w:hAnsi="Traditional Arabic" w:cs="Traditional Arabic" w:hint="cs"/>
          <w:sz w:val="36"/>
          <w:szCs w:val="36"/>
          <w:rtl/>
        </w:rPr>
        <w:t>ب</w:t>
      </w:r>
      <w:r w:rsidR="00EA2C83">
        <w:rPr>
          <w:rFonts w:ascii="Traditional Arabic" w:hAnsi="Traditional Arabic" w:cs="Traditional Arabic"/>
          <w:sz w:val="36"/>
          <w:szCs w:val="36"/>
          <w:rtl/>
        </w:rPr>
        <w:t xml:space="preserve">المدرسة العالية </w:t>
      </w:r>
      <w:r w:rsidR="00D570EC">
        <w:rPr>
          <w:rFonts w:ascii="Traditional Arabic" w:hAnsi="Traditional Arabic" w:cs="Traditional Arabic"/>
          <w:sz w:val="36"/>
          <w:szCs w:val="36"/>
          <w:rtl/>
        </w:rPr>
        <w:t>الإسلامية</w:t>
      </w:r>
      <w:r w:rsidR="00EA2C83">
        <w:rPr>
          <w:rFonts w:ascii="Traditional Arabic" w:hAnsi="Traditional Arabic" w:cs="Traditional Arabic"/>
          <w:sz w:val="36"/>
          <w:szCs w:val="36"/>
          <w:rtl/>
        </w:rPr>
        <w:t xml:space="preserve"> نور الهدى برينجسو</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ويمكن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ملاحظة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ذلك</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نتائج</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اختبار</w:t>
      </w:r>
      <w:r w:rsidRPr="00BC726B">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الذين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أكملوا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الأولى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بنسبة</w:t>
      </w:r>
      <w:r w:rsidRPr="00BC726B">
        <w:rPr>
          <w:rFonts w:ascii="Traditional Arabic" w:hAnsi="Traditional Arabic" w:cs="Traditional Arabic"/>
          <w:sz w:val="36"/>
          <w:szCs w:val="36"/>
          <w:rtl/>
        </w:rPr>
        <w:t xml:space="preserve"> 30.55٪ </w:t>
      </w:r>
      <w:r w:rsidRPr="00BC726B">
        <w:rPr>
          <w:rFonts w:ascii="Traditional Arabic" w:hAnsi="Traditional Arabic" w:cs="Traditional Arabic" w:hint="cs"/>
          <w:sz w:val="36"/>
          <w:szCs w:val="36"/>
          <w:rtl/>
        </w:rPr>
        <w:t>بينما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003B1958">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الثانية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الذين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أكملوا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بنسبة</w:t>
      </w:r>
      <w:r w:rsidRPr="00BC726B">
        <w:rPr>
          <w:rFonts w:ascii="Traditional Arabic" w:hAnsi="Traditional Arabic" w:cs="Traditional Arabic"/>
          <w:sz w:val="36"/>
          <w:szCs w:val="36"/>
          <w:rtl/>
        </w:rPr>
        <w:t xml:space="preserve"> </w:t>
      </w:r>
      <w:r w:rsidR="003B1958">
        <w:rPr>
          <w:rFonts w:ascii="Traditional Arabic" w:hAnsi="Traditional Arabic" w:cs="Traditional Arabic" w:hint="cs"/>
          <w:sz w:val="36"/>
          <w:szCs w:val="36"/>
          <w:rtl/>
        </w:rPr>
        <w:t>71</w:t>
      </w:r>
      <w:r w:rsidR="003B1958"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مع</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البيانات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التي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الحصول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عليها،</w:t>
      </w:r>
      <w:r w:rsidRPr="00BC726B">
        <w:rPr>
          <w:rFonts w:ascii="Traditional Arabic" w:hAnsi="Traditional Arabic" w:cs="Traditional Arabic"/>
          <w:sz w:val="36"/>
          <w:szCs w:val="36"/>
          <w:rtl/>
        </w:rPr>
        <w:t xml:space="preserve"> </w:t>
      </w:r>
      <w:r w:rsidR="004C2DEF">
        <w:rPr>
          <w:rFonts w:ascii="Traditional Arabic" w:hAnsi="Traditional Arabic" w:cs="Traditional Arabic" w:hint="cs"/>
          <w:sz w:val="36"/>
          <w:szCs w:val="36"/>
          <w:rtl/>
        </w:rPr>
        <w:t>ت</w:t>
      </w:r>
      <w:r w:rsidRPr="00BC726B">
        <w:rPr>
          <w:rFonts w:ascii="Traditional Arabic" w:hAnsi="Traditional Arabic" w:cs="Traditional Arabic" w:hint="cs"/>
          <w:sz w:val="36"/>
          <w:szCs w:val="36"/>
          <w:rtl/>
        </w:rPr>
        <w:t>خلص</w:t>
      </w:r>
      <w:r w:rsidRPr="00BC726B">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إلى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أن</w:t>
      </w:r>
      <w:r w:rsidRPr="00BC726B">
        <w:rPr>
          <w:rFonts w:ascii="Traditional Arabic" w:hAnsi="Traditional Arabic" w:cs="Traditional Arabic"/>
          <w:sz w:val="36"/>
          <w:szCs w:val="36"/>
          <w:rtl/>
        </w:rPr>
        <w:t xml:space="preserve"> </w:t>
      </w:r>
      <w:r w:rsidR="004C2DEF">
        <w:rPr>
          <w:rFonts w:ascii="Traditional Arabic" w:hAnsi="Traditional Arabic" w:cs="Traditional Arabic" w:hint="cs"/>
          <w:sz w:val="36"/>
          <w:szCs w:val="36"/>
          <w:rtl/>
        </w:rPr>
        <w:t>مهارة</w:t>
      </w:r>
      <w:r w:rsidRPr="00BC726B">
        <w:rPr>
          <w:rFonts w:ascii="Traditional Arabic" w:hAnsi="Traditional Arabic" w:cs="Traditional Arabic"/>
          <w:sz w:val="36"/>
          <w:szCs w:val="36"/>
          <w:rtl/>
        </w:rPr>
        <w:t xml:space="preserve"> </w:t>
      </w:r>
      <w:r w:rsidR="004C2DEF">
        <w:rPr>
          <w:rFonts w:ascii="Traditional Arabic" w:hAnsi="Traditional Arabic" w:cs="Traditional Arabic" w:hint="cs"/>
          <w:sz w:val="36"/>
          <w:szCs w:val="36"/>
          <w:rtl/>
        </w:rPr>
        <w:t>الكتابة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قد</w:t>
      </w:r>
      <w:r w:rsidRPr="00BC726B">
        <w:rPr>
          <w:rFonts w:ascii="Traditional Arabic" w:hAnsi="Traditional Arabic" w:cs="Traditional Arabic"/>
          <w:sz w:val="36"/>
          <w:szCs w:val="36"/>
          <w:rtl/>
        </w:rPr>
        <w:t xml:space="preserve"> </w:t>
      </w:r>
      <w:r w:rsidR="004C2DEF">
        <w:rPr>
          <w:rFonts w:ascii="Traditional Arabic" w:hAnsi="Traditional Arabic" w:cs="Traditional Arabic" w:hint="cs"/>
          <w:sz w:val="36"/>
          <w:szCs w:val="36"/>
          <w:rtl/>
        </w:rPr>
        <w:t>رقّيت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بشكل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جيد</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خلال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تطبيق</w:t>
      </w:r>
      <w:r w:rsidRPr="00BC726B">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وسائل</w:t>
      </w:r>
      <w:r w:rsidRPr="00BC726B">
        <w:rPr>
          <w:rFonts w:ascii="Traditional Arabic" w:hAnsi="Traditional Arabic" w:cs="Traditional Arabic"/>
          <w:sz w:val="36"/>
          <w:szCs w:val="36"/>
          <w:rtl/>
        </w:rPr>
        <w:t xml:space="preserve"> </w:t>
      </w:r>
      <w:r w:rsidR="003F0748">
        <w:rPr>
          <w:rFonts w:ascii="Traditional Arabic" w:hAnsi="Traditional Arabic" w:cs="Traditional Arabic" w:hint="cs"/>
          <w:sz w:val="36"/>
          <w:szCs w:val="36"/>
          <w:rtl/>
        </w:rPr>
        <w:t xml:space="preserve">الكلمات </w:t>
      </w:r>
      <w:r w:rsidRPr="00BC726B">
        <w:rPr>
          <w:rFonts w:ascii="Traditional Arabic" w:hAnsi="Traditional Arabic" w:cs="Traditional Arabic" w:hint="cs"/>
          <w:sz w:val="36"/>
          <w:szCs w:val="36"/>
          <w:rtl/>
        </w:rPr>
        <w:t>المتقاطعة</w:t>
      </w:r>
      <w:r w:rsidRPr="00BC726B">
        <w:rPr>
          <w:rFonts w:ascii="Traditional Arabic" w:hAnsi="Traditional Arabic" w:cs="Traditional Arabic"/>
          <w:sz w:val="36"/>
          <w:szCs w:val="36"/>
          <w:rtl/>
        </w:rPr>
        <w:t>.</w:t>
      </w:r>
    </w:p>
    <w:p w:rsidR="00BF11FE" w:rsidRDefault="00240660" w:rsidP="00BF11FE">
      <w:pPr>
        <w:bidi/>
        <w:spacing w:after="0"/>
        <w:ind w:left="191" w:firstLine="7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تطبيق وسائل الكلمات المتقاطعة يستخدم</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w:t>
      </w:r>
      <w:r w:rsidRPr="00647CB1">
        <w:rPr>
          <w:rFonts w:ascii="Traditional Arabic" w:hAnsi="Traditional Arabic" w:cs="Traditional Arabic" w:hint="cs"/>
          <w:sz w:val="36"/>
          <w:szCs w:val="36"/>
          <w:rtl/>
        </w:rPr>
        <w:t>ث</w:t>
      </w:r>
      <w:r w:rsidRPr="00647CB1">
        <w:rPr>
          <w:rFonts w:ascii="Traditional Arabic" w:hAnsi="Traditional Arabic" w:cs="Traditional Arabic"/>
          <w:sz w:val="36"/>
          <w:szCs w:val="36"/>
          <w:rtl/>
        </w:rPr>
        <w:t xml:space="preserve"> </w:t>
      </w:r>
      <w:r w:rsidR="00D56CA0">
        <w:rPr>
          <w:rFonts w:ascii="Traditional Arabic" w:hAnsi="Traditional Arabic" w:cs="Traditional Arabic" w:hint="cs"/>
          <w:sz w:val="36"/>
          <w:szCs w:val="36"/>
          <w:rtl/>
        </w:rPr>
        <w:t>الذي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أجرا</w:t>
      </w:r>
      <w:r w:rsidRPr="00647CB1">
        <w:rPr>
          <w:rFonts w:ascii="Traditional Arabic" w:hAnsi="Traditional Arabic" w:cs="Traditional Arabic" w:hint="cs"/>
          <w:sz w:val="36"/>
          <w:szCs w:val="36"/>
          <w:rtl/>
        </w:rPr>
        <w:t>ها</w:t>
      </w:r>
      <w:r w:rsidRPr="00647CB1">
        <w:rPr>
          <w:rFonts w:ascii="Traditional Arabic" w:hAnsi="Traditional Arabic" w:cs="Traditional Arabic"/>
          <w:sz w:val="36"/>
          <w:szCs w:val="36"/>
          <w:rtl/>
        </w:rPr>
        <w:t xml:space="preserve"> </w:t>
      </w:r>
      <w:r w:rsidRPr="00F47CD2">
        <w:rPr>
          <w:rFonts w:asciiTheme="majorBidi" w:hAnsiTheme="majorBidi" w:cstheme="majorBidi"/>
          <w:sz w:val="24"/>
          <w:szCs w:val="24"/>
        </w:rPr>
        <w:t>Hubertus Dick. B.k</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w:t>
      </w:r>
      <w:r>
        <w:rPr>
          <w:rFonts w:ascii="Traditional Arabic" w:hAnsi="Traditional Arabic" w:cs="Traditional Arabic" w:hint="cs"/>
          <w:sz w:val="36"/>
          <w:szCs w:val="36"/>
          <w:rtl/>
        </w:rPr>
        <w:t>موضوع</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تأثير</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وسائل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التعليمية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لترقية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الاحتفاظ</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الاندونيسية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w:t>
      </w:r>
      <w:r>
        <w:rPr>
          <w:rFonts w:ascii="Traditional Arabic" w:hAnsi="Traditional Arabic" w:cs="Traditional Arabic" w:hint="cs"/>
          <w:sz w:val="36"/>
          <w:szCs w:val="36"/>
          <w:rtl/>
        </w:rPr>
        <w:t>لطلبة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بالمدرسة العالية الحكومية.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هذه</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اللعبة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التعليمية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يرقّي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الاحتفاظ</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الاندونيسية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w:t>
      </w:r>
      <w:r>
        <w:rPr>
          <w:rFonts w:ascii="Traditional Arabic" w:hAnsi="Traditional Arabic" w:cs="Traditional Arabic" w:hint="cs"/>
          <w:sz w:val="36"/>
          <w:szCs w:val="36"/>
          <w:rtl/>
        </w:rPr>
        <w:t>لطلبة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بالمدرسة العالية الحكومية</w:t>
      </w:r>
      <w:r w:rsidRPr="00647C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بليتار ديبونوغارا.</w:t>
      </w:r>
      <w:r w:rsidRPr="008B0ACB">
        <w:rPr>
          <w:rStyle w:val="HeaderCha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
      </w:r>
    </w:p>
    <w:p w:rsidR="00BF11FE" w:rsidRDefault="00240660" w:rsidP="00BF11FE">
      <w:pPr>
        <w:bidi/>
        <w:spacing w:after="0"/>
        <w:ind w:left="191" w:firstLine="709"/>
        <w:jc w:val="both"/>
        <w:rPr>
          <w:rFonts w:ascii="Traditional Arabic" w:hAnsi="Traditional Arabic" w:cs="Traditional Arabic"/>
          <w:sz w:val="36"/>
          <w:szCs w:val="36"/>
          <w:rtl/>
          <w:lang w:bidi="ar-DZ"/>
        </w:rPr>
      </w:pPr>
      <w:r w:rsidRPr="00647CB1">
        <w:rPr>
          <w:rFonts w:ascii="Traditional Arabic" w:hAnsi="Traditional Arabic" w:cs="Traditional Arabic" w:hint="cs"/>
          <w:sz w:val="36"/>
          <w:szCs w:val="36"/>
          <w:rtl/>
        </w:rPr>
        <w:t>وقد</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يدعم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البيان</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نتائج</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أجراها</w:t>
      </w:r>
      <w:r w:rsidRPr="00647CB1">
        <w:rPr>
          <w:rFonts w:ascii="Traditional Arabic" w:hAnsi="Traditional Arabic" w:cs="Traditional Arabic"/>
          <w:sz w:val="36"/>
          <w:szCs w:val="36"/>
          <w:rtl/>
        </w:rPr>
        <w:t xml:space="preserve"> </w:t>
      </w:r>
      <w:r w:rsidRPr="008B0ACB">
        <w:rPr>
          <w:rFonts w:asciiTheme="majorBidi" w:hAnsiTheme="majorBidi" w:cstheme="majorBidi"/>
          <w:sz w:val="24"/>
          <w:szCs w:val="24"/>
        </w:rPr>
        <w:t>Ahirul</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عام</w:t>
      </w:r>
      <w:r>
        <w:rPr>
          <w:rFonts w:ascii="Traditional Arabic" w:hAnsi="Traditional Arabic" w:cs="Traditional Arabic"/>
          <w:sz w:val="36"/>
          <w:szCs w:val="36"/>
          <w:rtl/>
        </w:rPr>
        <w:t xml:space="preserve"> 2010</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حيث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استخدم</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 التعليم بالقائم</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على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لت</w:t>
      </w:r>
      <w:r>
        <w:rPr>
          <w:rFonts w:ascii="Traditional Arabic" w:hAnsi="Traditional Arabic" w:cs="Traditional Arabic" w:hint="cs"/>
          <w:sz w:val="36"/>
          <w:szCs w:val="36"/>
          <w:rtl/>
        </w:rPr>
        <w:t>رقية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تحصيل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lastRenderedPageBreak/>
        <w:t>العربية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سليمان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تظهر</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النتائج</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647CB1">
        <w:rPr>
          <w:rFonts w:ascii="Traditional Arabic" w:hAnsi="Traditional Arabic" w:cs="Traditional Arabic" w:hint="cs"/>
          <w:sz w:val="36"/>
          <w:szCs w:val="36"/>
          <w:rtl/>
        </w:rPr>
        <w:t>القائم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يلعب</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دوراً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ترقية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تحصيل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العربية</w:t>
      </w:r>
      <w:r w:rsidRPr="00647CB1">
        <w:rPr>
          <w:rFonts w:ascii="Traditional Arabic" w:hAnsi="Traditional Arabic" w:cs="Traditional Arabic"/>
          <w:sz w:val="36"/>
          <w:szCs w:val="36"/>
          <w:rtl/>
        </w:rPr>
        <w:t>.</w:t>
      </w:r>
      <w:r w:rsidRPr="00D30C78">
        <w:rPr>
          <w:rStyle w:val="HeaderCha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
      </w:r>
    </w:p>
    <w:p w:rsidR="00BF11FE" w:rsidRDefault="00240660" w:rsidP="00BF11FE">
      <w:pPr>
        <w:bidi/>
        <w:spacing w:after="0"/>
        <w:ind w:left="191" w:firstLine="709"/>
        <w:jc w:val="both"/>
        <w:rPr>
          <w:rFonts w:ascii="Traditional Arabic" w:hAnsi="Traditional Arabic" w:cs="Traditional Arabic"/>
          <w:sz w:val="36"/>
          <w:szCs w:val="36"/>
          <w:rtl/>
          <w:lang w:bidi="ar-DZ"/>
        </w:rPr>
      </w:pPr>
      <w:r w:rsidRPr="00647CB1">
        <w:rPr>
          <w:rFonts w:ascii="Traditional Arabic" w:hAnsi="Traditional Arabic" w:cs="Traditional Arabic" w:hint="cs"/>
          <w:sz w:val="36"/>
          <w:szCs w:val="36"/>
          <w:rtl/>
        </w:rPr>
        <w:t>بالإضافة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إلى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ذلك،</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ووفقًا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لنتائج</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w:t>
      </w:r>
      <w:r>
        <w:rPr>
          <w:rFonts w:ascii="Traditional Arabic" w:hAnsi="Traditional Arabic" w:cs="Traditional Arabic" w:hint="cs"/>
          <w:sz w:val="36"/>
          <w:szCs w:val="36"/>
          <w:rtl/>
        </w:rPr>
        <w:t>بحث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أجريت</w:t>
      </w:r>
      <w:r w:rsidRPr="00647CB1">
        <w:rPr>
          <w:rFonts w:ascii="Traditional Arabic" w:hAnsi="Traditional Arabic" w:cs="Traditional Arabic" w:hint="cs"/>
          <w:sz w:val="36"/>
          <w:szCs w:val="36"/>
          <w:rtl/>
        </w:rPr>
        <w:t>ها</w:t>
      </w:r>
      <w:r w:rsidRPr="00647CB1">
        <w:rPr>
          <w:rFonts w:ascii="Traditional Arabic" w:hAnsi="Traditional Arabic" w:cs="Traditional Arabic"/>
          <w:sz w:val="36"/>
          <w:szCs w:val="36"/>
          <w:rtl/>
        </w:rPr>
        <w:t xml:space="preserve"> </w:t>
      </w:r>
      <w:r w:rsidRPr="006508E2">
        <w:rPr>
          <w:rFonts w:asciiTheme="majorBidi" w:hAnsiTheme="majorBidi" w:cstheme="majorBidi"/>
          <w:sz w:val="24"/>
          <w:szCs w:val="24"/>
        </w:rPr>
        <w:t>Alfiani Prihastuti</w:t>
      </w:r>
      <w:r w:rsidRPr="006508E2">
        <w:rPr>
          <w:rFonts w:asciiTheme="majorBidi" w:hAnsiTheme="majorBidi" w:cstheme="majorBidi"/>
          <w:sz w:val="24"/>
          <w:szCs w:val="24"/>
          <w:rtl/>
        </w:rPr>
        <w:t xml:space="preserve"> </w:t>
      </w:r>
      <w:r w:rsidRPr="00647CB1">
        <w:rPr>
          <w:rFonts w:ascii="Traditional Arabic" w:hAnsi="Traditional Arabic" w:cs="Traditional Arabic" w:hint="cs"/>
          <w:sz w:val="36"/>
          <w:szCs w:val="36"/>
          <w:rtl/>
        </w:rPr>
        <w:t>ب</w:t>
      </w:r>
      <w:r>
        <w:rPr>
          <w:rFonts w:ascii="Traditional Arabic" w:hAnsi="Traditional Arabic" w:cs="Traditional Arabic" w:hint="cs"/>
          <w:sz w:val="36"/>
          <w:szCs w:val="36"/>
          <w:rtl/>
        </w:rPr>
        <w:t>موضوع</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تطوير</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 التعليمية للمفردات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الإنجليزية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القائم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w:t>
      </w:r>
      <w:r>
        <w:rPr>
          <w:rFonts w:ascii="Traditional Arabic" w:hAnsi="Traditional Arabic" w:cs="Traditional Arabic" w:hint="cs"/>
          <w:sz w:val="36"/>
          <w:szCs w:val="36"/>
          <w:rtl/>
        </w:rPr>
        <w:t>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w:t>
      </w:r>
      <w:r>
        <w:rPr>
          <w:rFonts w:ascii="Traditional Arabic" w:hAnsi="Traditional Arabic" w:cs="Traditional Arabic" w:hint="cs"/>
          <w:sz w:val="36"/>
          <w:szCs w:val="36"/>
          <w:rtl/>
        </w:rPr>
        <w:t>دى طلبة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الصف</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الثالث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مدرسة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الإبتدائية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محمدية</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كيمادانج</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فإن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لعبة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هذه</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يمكن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w:t>
      </w:r>
      <w:r>
        <w:rPr>
          <w:rFonts w:ascii="Traditional Arabic" w:hAnsi="Traditional Arabic" w:cs="Traditional Arabic" w:hint="cs"/>
          <w:sz w:val="36"/>
          <w:szCs w:val="36"/>
          <w:rtl/>
        </w:rPr>
        <w:t>رقّي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حماس</w:t>
      </w:r>
      <w:r>
        <w:rPr>
          <w:rFonts w:ascii="Traditional Arabic" w:hAnsi="Traditional Arabic" w:cs="Traditional Arabic" w:hint="cs"/>
          <w:sz w:val="36"/>
          <w:szCs w:val="36"/>
          <w:rtl/>
        </w:rPr>
        <w:t xml:space="preserve"> والتحفيز</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مشاركة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ويمكن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w:t>
      </w:r>
      <w:r>
        <w:rPr>
          <w:rFonts w:ascii="Traditional Arabic" w:hAnsi="Traditional Arabic" w:cs="Traditional Arabic" w:hint="cs"/>
          <w:sz w:val="36"/>
          <w:szCs w:val="36"/>
          <w:rtl/>
        </w:rPr>
        <w:t>رقّي</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قدرتهم</w:t>
      </w:r>
      <w:r w:rsidRPr="00647C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w:t>
      </w:r>
      <w:r w:rsidRPr="00647CB1">
        <w:rPr>
          <w:rFonts w:ascii="Traditional Arabic" w:hAnsi="Traditional Arabic" w:cs="Traditional Arabic" w:hint="cs"/>
          <w:sz w:val="36"/>
          <w:szCs w:val="36"/>
          <w:rtl/>
        </w:rPr>
        <w:t>فهم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المفردات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الإنجليزية</w:t>
      </w:r>
      <w:r w:rsidRPr="00647CB1">
        <w:rPr>
          <w:rFonts w:ascii="Traditional Arabic" w:hAnsi="Traditional Arabic" w:cs="Traditional Arabic"/>
          <w:sz w:val="36"/>
          <w:szCs w:val="36"/>
          <w:rtl/>
        </w:rPr>
        <w:t>.</w:t>
      </w:r>
      <w:r w:rsidRPr="00F8120A">
        <w:rPr>
          <w:rStyle w:val="HeaderCha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p>
    <w:p w:rsidR="00BF11FE" w:rsidRDefault="00082C28" w:rsidP="00082C28">
      <w:pPr>
        <w:bidi/>
        <w:spacing w:after="0"/>
        <w:ind w:left="191" w:firstLine="7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الاستنتاج من</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نتائج</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البحث</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أعلاه،</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اقترح</w:t>
      </w:r>
      <w:r>
        <w:rPr>
          <w:rFonts w:ascii="Traditional Arabic" w:hAnsi="Traditional Arabic" w:cs="Traditional Arabic" w:hint="cs"/>
          <w:sz w:val="36"/>
          <w:szCs w:val="36"/>
          <w:rtl/>
        </w:rPr>
        <w:t>ت الباحثة</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أن</w:t>
      </w:r>
      <w:r w:rsidR="00BC726B" w:rsidRPr="00BC726B">
        <w:rPr>
          <w:rFonts w:ascii="Traditional Arabic" w:hAnsi="Traditional Arabic" w:cs="Traditional Arabic"/>
          <w:sz w:val="36"/>
          <w:szCs w:val="36"/>
          <w:rtl/>
        </w:rPr>
        <w:t xml:space="preserve"> </w:t>
      </w:r>
      <w:r w:rsidR="0064267B">
        <w:rPr>
          <w:rFonts w:ascii="Traditional Arabic" w:hAnsi="Traditional Arabic" w:cs="Traditional Arabic" w:hint="cs"/>
          <w:sz w:val="36"/>
          <w:szCs w:val="36"/>
          <w:rtl/>
        </w:rPr>
        <w:t>تقوم</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المعلم</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بتطبيق</w:t>
      </w:r>
      <w:r w:rsidR="00BC726B" w:rsidRPr="00BC726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الكلمات</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المتقاطعة</w:t>
      </w:r>
      <w:r w:rsidR="00BC726B" w:rsidRPr="00BC726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لترقية مهارة الكتابة</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ونتائج</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00BC726B" w:rsidRPr="00BC726B">
        <w:rPr>
          <w:rFonts w:ascii="Traditional Arabic" w:hAnsi="Traditional Arabic" w:cs="Traditional Arabic" w:hint="cs"/>
          <w:sz w:val="36"/>
          <w:szCs w:val="36"/>
          <w:rtl/>
        </w:rPr>
        <w:t>م</w:t>
      </w:r>
      <w:r w:rsidR="00BC726B" w:rsidRPr="00BC726B">
        <w:rPr>
          <w:rFonts w:ascii="Traditional Arabic" w:hAnsi="Traditional Arabic" w:cs="Traditional Arabic"/>
          <w:sz w:val="36"/>
          <w:szCs w:val="36"/>
          <w:rtl/>
        </w:rPr>
        <w:t xml:space="preserve"> </w:t>
      </w:r>
      <w:r w:rsidR="00BC726B" w:rsidRPr="00BC726B">
        <w:rPr>
          <w:rFonts w:ascii="Traditional Arabic" w:hAnsi="Traditional Arabic" w:cs="Traditional Arabic" w:hint="cs"/>
          <w:sz w:val="36"/>
          <w:szCs w:val="36"/>
          <w:rtl/>
        </w:rPr>
        <w:t>لدى</w:t>
      </w:r>
      <w:r w:rsidR="00BC726B" w:rsidRPr="00BC726B">
        <w:rPr>
          <w:rFonts w:ascii="Traditional Arabic" w:hAnsi="Traditional Arabic" w:cs="Traditional Arabic"/>
          <w:sz w:val="36"/>
          <w:szCs w:val="36"/>
          <w:rtl/>
        </w:rPr>
        <w:t xml:space="preserve"> </w:t>
      </w:r>
      <w:r w:rsidR="00C400B4">
        <w:rPr>
          <w:rFonts w:ascii="Traditional Arabic" w:hAnsi="Traditional Arabic" w:cs="Traditional Arabic" w:hint="cs"/>
          <w:sz w:val="36"/>
          <w:szCs w:val="36"/>
          <w:rtl/>
        </w:rPr>
        <w:t>الطلبة</w:t>
      </w:r>
      <w:r w:rsidR="00BC726B" w:rsidRPr="00BC726B">
        <w:rPr>
          <w:rFonts w:ascii="Traditional Arabic" w:hAnsi="Traditional Arabic" w:cs="Traditional Arabic"/>
          <w:sz w:val="36"/>
          <w:szCs w:val="36"/>
          <w:rtl/>
        </w:rPr>
        <w:t>.</w:t>
      </w:r>
    </w:p>
    <w:p w:rsidR="00BC726B" w:rsidRDefault="00BC726B" w:rsidP="00F11297">
      <w:pPr>
        <w:bidi/>
        <w:spacing w:after="0"/>
        <w:ind w:left="191" w:firstLine="709"/>
        <w:jc w:val="both"/>
        <w:rPr>
          <w:rFonts w:ascii="Traditional Arabic" w:hAnsi="Traditional Arabic" w:cs="Traditional Arabic"/>
          <w:sz w:val="36"/>
          <w:szCs w:val="36"/>
        </w:rPr>
      </w:pPr>
      <w:r w:rsidRPr="00BC726B">
        <w:rPr>
          <w:rFonts w:ascii="Traditional Arabic" w:hAnsi="Traditional Arabic" w:cs="Traditional Arabic" w:hint="cs"/>
          <w:sz w:val="36"/>
          <w:szCs w:val="36"/>
          <w:rtl/>
        </w:rPr>
        <w:t>تعل</w:t>
      </w:r>
      <w:r w:rsidR="004B0C17">
        <w:rPr>
          <w:rFonts w:ascii="Traditional Arabic" w:hAnsi="Traditional Arabic" w:cs="Traditional Arabic" w:hint="cs"/>
          <w:sz w:val="36"/>
          <w:szCs w:val="36"/>
          <w:rtl/>
        </w:rPr>
        <w:t>ي</w:t>
      </w:r>
      <w:r w:rsidRPr="00BC726B">
        <w:rPr>
          <w:rFonts w:ascii="Traditional Arabic" w:hAnsi="Traditional Arabic" w:cs="Traditional Arabic" w:hint="cs"/>
          <w:sz w:val="36"/>
          <w:szCs w:val="36"/>
          <w:rtl/>
        </w:rPr>
        <w:t>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اللغة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العربية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بتطبيق</w:t>
      </w:r>
      <w:r w:rsidRPr="00BC726B">
        <w:rPr>
          <w:rFonts w:ascii="Traditional Arabic" w:hAnsi="Traditional Arabic" w:cs="Traditional Arabic"/>
          <w:sz w:val="36"/>
          <w:szCs w:val="36"/>
          <w:rtl/>
        </w:rPr>
        <w:t xml:space="preserve"> </w:t>
      </w:r>
      <w:r w:rsidR="00577ABA">
        <w:rPr>
          <w:rFonts w:ascii="Traditional Arabic" w:hAnsi="Traditional Arabic" w:cs="Traditional Arabic" w:hint="cs"/>
          <w:sz w:val="36"/>
          <w:szCs w:val="36"/>
          <w:rtl/>
        </w:rPr>
        <w:t>وسائل</w:t>
      </w:r>
      <w:r w:rsidR="00F11297">
        <w:rPr>
          <w:rFonts w:ascii="Traditional Arabic" w:hAnsi="Traditional Arabic" w:cs="Traditional Arabic" w:hint="cs"/>
          <w:sz w:val="36"/>
          <w:szCs w:val="36"/>
          <w:rtl/>
        </w:rPr>
        <w:t xml:space="preserve"> الكلمات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المتقاطعة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00F11297">
        <w:rPr>
          <w:rFonts w:ascii="Traditional Arabic" w:hAnsi="Traditional Arabic" w:cs="Traditional Arabic" w:hint="cs"/>
          <w:sz w:val="36"/>
          <w:szCs w:val="36"/>
          <w:rtl/>
        </w:rPr>
        <w:t>ترقية</w:t>
      </w:r>
      <w:r w:rsidRPr="00BC726B">
        <w:rPr>
          <w:rFonts w:ascii="Traditional Arabic" w:hAnsi="Traditional Arabic" w:cs="Traditional Arabic"/>
          <w:sz w:val="36"/>
          <w:szCs w:val="36"/>
          <w:rtl/>
        </w:rPr>
        <w:t xml:space="preserve"> </w:t>
      </w:r>
      <w:r w:rsidR="00F11297">
        <w:rPr>
          <w:rFonts w:ascii="Traditional Arabic" w:hAnsi="Traditional Arabic" w:cs="Traditional Arabic" w:hint="cs"/>
          <w:sz w:val="36"/>
          <w:szCs w:val="36"/>
          <w:rtl/>
        </w:rPr>
        <w:t>مهارة الكتابة</w:t>
      </w:r>
      <w:r w:rsidR="00F11297" w:rsidRPr="00BC726B">
        <w:rPr>
          <w:rFonts w:ascii="Traditional Arabic" w:hAnsi="Traditional Arabic" w:cs="Traditional Arabic" w:hint="cs"/>
          <w:sz w:val="36"/>
          <w:szCs w:val="36"/>
          <w:rtl/>
        </w:rPr>
        <w:t xml:space="preserve"> </w:t>
      </w:r>
      <w:r w:rsidRPr="00BC726B">
        <w:rPr>
          <w:rFonts w:ascii="Traditional Arabic" w:hAnsi="Traditional Arabic" w:cs="Traditional Arabic" w:hint="cs"/>
          <w:sz w:val="36"/>
          <w:szCs w:val="36"/>
          <w:rtl/>
        </w:rPr>
        <w:t>ل</w:t>
      </w:r>
      <w:r w:rsidR="00A8110E">
        <w:rPr>
          <w:rFonts w:ascii="Traditional Arabic" w:hAnsi="Traditional Arabic" w:cs="Traditional Arabic" w:hint="cs"/>
          <w:sz w:val="36"/>
          <w:szCs w:val="36"/>
          <w:rtl/>
        </w:rPr>
        <w:t>طلبة</w:t>
      </w:r>
      <w:r w:rsidRPr="00BC726B">
        <w:rPr>
          <w:rFonts w:ascii="Traditional Arabic" w:hAnsi="Traditional Arabic" w:cs="Traditional Arabic"/>
          <w:sz w:val="36"/>
          <w:szCs w:val="36"/>
          <w:rtl/>
        </w:rPr>
        <w:t xml:space="preserve"> </w:t>
      </w:r>
      <w:r w:rsidR="00020535">
        <w:rPr>
          <w:rFonts w:ascii="Traditional Arabic" w:hAnsi="Traditional Arabic" w:cs="Traditional Arabic" w:hint="cs"/>
          <w:sz w:val="36"/>
          <w:szCs w:val="36"/>
          <w:rtl/>
        </w:rPr>
        <w:t xml:space="preserve">الصف </w:t>
      </w:r>
      <w:r w:rsidR="00020535">
        <w:rPr>
          <w:rFonts w:ascii="Traditional Arabic" w:hAnsi="Traditional Arabic" w:cs="Traditional Arabic"/>
          <w:sz w:val="36"/>
          <w:szCs w:val="36"/>
          <w:rtl/>
        </w:rPr>
        <w:t>العاشر</w:t>
      </w:r>
      <w:r w:rsidRPr="00BC726B">
        <w:rPr>
          <w:rFonts w:ascii="Traditional Arabic" w:hAnsi="Traditional Arabic" w:cs="Traditional Arabic"/>
          <w:sz w:val="36"/>
          <w:szCs w:val="36"/>
        </w:rPr>
        <w:t xml:space="preserve"> </w:t>
      </w:r>
      <w:r w:rsidR="00F11297">
        <w:rPr>
          <w:rFonts w:ascii="Traditional Arabic" w:hAnsi="Traditional Arabic" w:cs="Traditional Arabic" w:hint="cs"/>
          <w:sz w:val="36"/>
          <w:szCs w:val="36"/>
          <w:rtl/>
        </w:rPr>
        <w:t>ب</w:t>
      </w:r>
      <w:r w:rsidR="00EA2C83">
        <w:rPr>
          <w:rFonts w:ascii="Traditional Arabic" w:hAnsi="Traditional Arabic" w:cs="Traditional Arabic"/>
          <w:sz w:val="36"/>
          <w:szCs w:val="36"/>
          <w:rtl/>
        </w:rPr>
        <w:t xml:space="preserve">المدرسة العالية </w:t>
      </w:r>
      <w:r w:rsidR="00D570EC">
        <w:rPr>
          <w:rFonts w:ascii="Traditional Arabic" w:hAnsi="Traditional Arabic" w:cs="Traditional Arabic"/>
          <w:sz w:val="36"/>
          <w:szCs w:val="36"/>
          <w:rtl/>
        </w:rPr>
        <w:t>الإسلامية</w:t>
      </w:r>
      <w:r w:rsidR="00EA2C83">
        <w:rPr>
          <w:rFonts w:ascii="Traditional Arabic" w:hAnsi="Traditional Arabic" w:cs="Traditional Arabic"/>
          <w:sz w:val="36"/>
          <w:szCs w:val="36"/>
          <w:rtl/>
        </w:rPr>
        <w:t xml:space="preserve"> نور الهدى برينجسو</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إجرائه</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دورتين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كان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ناجحًا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ووفقًا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لما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توقعه</w:t>
      </w:r>
      <w:r w:rsidRPr="00BC726B">
        <w:rPr>
          <w:rFonts w:ascii="Traditional Arabic" w:hAnsi="Traditional Arabic" w:cs="Traditional Arabic"/>
          <w:sz w:val="36"/>
          <w:szCs w:val="36"/>
          <w:rtl/>
        </w:rPr>
        <w:t xml:space="preserve"> </w:t>
      </w:r>
      <w:r w:rsidR="00382DD7">
        <w:rPr>
          <w:rFonts w:ascii="Traditional Arabic" w:hAnsi="Traditional Arabic" w:cs="Traditional Arabic" w:hint="cs"/>
          <w:sz w:val="36"/>
          <w:szCs w:val="36"/>
          <w:rtl/>
        </w:rPr>
        <w:t>الباحثة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وعلى</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الرغم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من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ذلك،</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لا</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تزال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هناك</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أوجه</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قصور</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تنفيذ</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تعل</w:t>
      </w:r>
      <w:r w:rsidR="00A91E8B">
        <w:rPr>
          <w:rFonts w:ascii="Traditional Arabic" w:hAnsi="Traditional Arabic" w:cs="Traditional Arabic" w:hint="cs"/>
          <w:sz w:val="36"/>
          <w:szCs w:val="36"/>
          <w:rtl/>
        </w:rPr>
        <w:t>ي</w:t>
      </w:r>
      <w:r w:rsidRPr="00BC726B">
        <w:rPr>
          <w:rFonts w:ascii="Traditional Arabic" w:hAnsi="Traditional Arabic" w:cs="Traditional Arabic" w:hint="cs"/>
          <w:sz w:val="36"/>
          <w:szCs w:val="36"/>
          <w:rtl/>
        </w:rPr>
        <w:t>م</w:t>
      </w:r>
      <w:r w:rsidRPr="00BC726B">
        <w:rPr>
          <w:rFonts w:ascii="Traditional Arabic" w:hAnsi="Traditional Arabic" w:cs="Traditional Arabic"/>
          <w:sz w:val="36"/>
          <w:szCs w:val="36"/>
          <w:rtl/>
        </w:rPr>
        <w:t xml:space="preserve"> </w:t>
      </w:r>
      <w:r w:rsidR="00A91E8B">
        <w:rPr>
          <w:rFonts w:ascii="Traditional Arabic" w:hAnsi="Traditional Arabic" w:cs="Traditional Arabic" w:hint="cs"/>
          <w:sz w:val="36"/>
          <w:szCs w:val="36"/>
          <w:rtl/>
        </w:rPr>
        <w:t>مهارة الكتابة</w:t>
      </w:r>
      <w:r w:rsidRPr="00BC726B">
        <w:rPr>
          <w:rFonts w:ascii="Traditional Arabic" w:hAnsi="Traditional Arabic" w:cs="Traditional Arabic" w:hint="cs"/>
          <w:sz w:val="36"/>
          <w:szCs w:val="36"/>
          <w:rtl/>
        </w:rPr>
        <w:t>،</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ولكن</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أثناء</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تنفيذ</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يتم</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إجراء</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التحسينات</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في</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تخطيط</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وتنفيذ</w:t>
      </w:r>
      <w:r w:rsidRPr="00BC726B">
        <w:rPr>
          <w:rFonts w:ascii="Traditional Arabic" w:hAnsi="Traditional Arabic" w:cs="Traditional Arabic"/>
          <w:sz w:val="36"/>
          <w:szCs w:val="36"/>
          <w:rtl/>
        </w:rPr>
        <w:t xml:space="preserve"> </w:t>
      </w:r>
      <w:r w:rsidR="005A39C5">
        <w:rPr>
          <w:rFonts w:ascii="Traditional Arabic" w:hAnsi="Traditional Arabic" w:cs="Traditional Arabic" w:hint="cs"/>
          <w:sz w:val="36"/>
          <w:szCs w:val="36"/>
          <w:rtl/>
        </w:rPr>
        <w:t>العمل</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الخاصة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بالدورة</w:t>
      </w:r>
      <w:r w:rsidRPr="00BC726B">
        <w:rPr>
          <w:rFonts w:ascii="Traditional Arabic" w:hAnsi="Traditional Arabic" w:cs="Traditional Arabic"/>
          <w:sz w:val="36"/>
          <w:szCs w:val="36"/>
          <w:rtl/>
        </w:rPr>
        <w:t xml:space="preserve"> </w:t>
      </w:r>
      <w:r w:rsidRPr="00BC726B">
        <w:rPr>
          <w:rFonts w:ascii="Traditional Arabic" w:hAnsi="Traditional Arabic" w:cs="Traditional Arabic" w:hint="cs"/>
          <w:sz w:val="36"/>
          <w:szCs w:val="36"/>
          <w:rtl/>
        </w:rPr>
        <w:t>التالية</w:t>
      </w:r>
      <w:r w:rsidRPr="00BC726B">
        <w:rPr>
          <w:rFonts w:ascii="Traditional Arabic" w:hAnsi="Traditional Arabic" w:cs="Traditional Arabic"/>
          <w:sz w:val="36"/>
          <w:szCs w:val="36"/>
          <w:rtl/>
        </w:rPr>
        <w:t>.</w:t>
      </w:r>
    </w:p>
    <w:p w:rsidR="00C44468" w:rsidRDefault="00C44468" w:rsidP="00C44468">
      <w:pPr>
        <w:bidi/>
        <w:spacing w:after="0"/>
        <w:ind w:left="191" w:firstLine="709"/>
        <w:jc w:val="both"/>
        <w:rPr>
          <w:rFonts w:ascii="Traditional Arabic" w:hAnsi="Traditional Arabic" w:cs="Traditional Arabic"/>
          <w:sz w:val="36"/>
          <w:szCs w:val="36"/>
        </w:rPr>
      </w:pPr>
    </w:p>
    <w:p w:rsidR="00C44468" w:rsidRDefault="00C44468" w:rsidP="00C44468">
      <w:pPr>
        <w:bidi/>
        <w:spacing w:after="0"/>
        <w:ind w:left="191" w:firstLine="709"/>
        <w:jc w:val="both"/>
        <w:rPr>
          <w:rFonts w:ascii="Traditional Arabic" w:hAnsi="Traditional Arabic" w:cs="Traditional Arabic"/>
          <w:sz w:val="36"/>
          <w:szCs w:val="36"/>
        </w:rPr>
      </w:pPr>
    </w:p>
    <w:p w:rsidR="00C44468" w:rsidRDefault="00C44468" w:rsidP="00C44468">
      <w:pPr>
        <w:bidi/>
        <w:spacing w:after="0"/>
        <w:ind w:left="191" w:firstLine="709"/>
        <w:jc w:val="both"/>
        <w:rPr>
          <w:rFonts w:ascii="Traditional Arabic" w:hAnsi="Traditional Arabic" w:cs="Traditional Arabic"/>
          <w:sz w:val="36"/>
          <w:szCs w:val="36"/>
        </w:rPr>
      </w:pPr>
    </w:p>
    <w:p w:rsidR="00C44468" w:rsidRDefault="00C44468" w:rsidP="00C44468">
      <w:pPr>
        <w:spacing w:line="360" w:lineRule="auto"/>
        <w:ind w:right="946"/>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Soal teka-teki silang</w:t>
      </w:r>
    </w:p>
    <w:p w:rsidR="00C44468" w:rsidRPr="003915CA" w:rsidRDefault="00C44468" w:rsidP="00C44468">
      <w:pPr>
        <w:spacing w:line="360" w:lineRule="auto"/>
        <w:ind w:right="946"/>
        <w:rPr>
          <w:rFonts w:asciiTheme="majorBidi" w:hAnsiTheme="majorBidi" w:cstheme="majorBidi"/>
          <w:b/>
          <w:bCs/>
          <w:sz w:val="24"/>
          <w:szCs w:val="24"/>
          <w:lang w:val="en-US"/>
        </w:rPr>
      </w:pPr>
      <w:r>
        <w:rPr>
          <w:rFonts w:asciiTheme="majorBidi" w:hAnsiTheme="majorBidi" w:cstheme="majorBidi"/>
          <w:b/>
          <w:bCs/>
          <w:sz w:val="24"/>
          <w:szCs w:val="24"/>
          <w:lang w:val="en-US"/>
        </w:rPr>
        <w:t>Siklus I</w:t>
      </w:r>
    </w:p>
    <w:tbl>
      <w:tblPr>
        <w:tblW w:w="5000" w:type="dxa"/>
        <w:tblInd w:w="93" w:type="dxa"/>
        <w:tblLook w:val="04A0"/>
      </w:tblPr>
      <w:tblGrid>
        <w:gridCol w:w="300"/>
        <w:gridCol w:w="380"/>
        <w:gridCol w:w="340"/>
        <w:gridCol w:w="320"/>
        <w:gridCol w:w="280"/>
        <w:gridCol w:w="460"/>
        <w:gridCol w:w="360"/>
        <w:gridCol w:w="320"/>
        <w:gridCol w:w="400"/>
        <w:gridCol w:w="280"/>
        <w:gridCol w:w="360"/>
        <w:gridCol w:w="380"/>
        <w:gridCol w:w="400"/>
        <w:gridCol w:w="420"/>
      </w:tblGrid>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single" w:sz="4" w:space="0" w:color="auto"/>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single" w:sz="4" w:space="0" w:color="auto"/>
              <w:left w:val="nil"/>
              <w:bottom w:val="single" w:sz="4" w:space="0" w:color="auto"/>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6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40" w:type="dxa"/>
            <w:tcBorders>
              <w:top w:val="nil"/>
              <w:left w:val="nil"/>
              <w:bottom w:val="single" w:sz="4" w:space="0" w:color="auto"/>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r w:rsidR="00C44468" w:rsidRPr="00DD0752" w:rsidTr="001B6806">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nil"/>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r w:rsidRPr="00DD0752">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c>
          <w:tcPr>
            <w:tcW w:w="420" w:type="dxa"/>
            <w:tcBorders>
              <w:top w:val="nil"/>
              <w:left w:val="nil"/>
              <w:bottom w:val="nil"/>
              <w:right w:val="nil"/>
            </w:tcBorders>
            <w:shd w:val="clear" w:color="auto" w:fill="auto"/>
            <w:noWrap/>
            <w:vAlign w:val="bottom"/>
            <w:hideMark/>
          </w:tcPr>
          <w:p w:rsidR="00C44468" w:rsidRPr="00DD0752" w:rsidRDefault="00C44468" w:rsidP="001B6806">
            <w:pPr>
              <w:spacing w:after="0" w:line="240" w:lineRule="auto"/>
              <w:rPr>
                <w:rFonts w:ascii="Calibri" w:eastAsia="Times New Roman" w:hAnsi="Calibri" w:cs="Calibri"/>
                <w:color w:val="000000"/>
                <w:lang w:val="en-US"/>
              </w:rPr>
            </w:pPr>
          </w:p>
        </w:tc>
      </w:tr>
    </w:tbl>
    <w:p w:rsidR="00C44468" w:rsidRDefault="00C44468" w:rsidP="00C44468">
      <w:pPr>
        <w:spacing w:line="360" w:lineRule="auto"/>
        <w:ind w:right="946"/>
        <w:jc w:val="right"/>
        <w:rPr>
          <w:rFonts w:asciiTheme="majorBidi" w:hAnsiTheme="majorBidi" w:cstheme="majorBidi"/>
          <w:b/>
          <w:bCs/>
          <w:sz w:val="24"/>
          <w:szCs w:val="24"/>
          <w:lang w:val="en-US"/>
        </w:rPr>
      </w:pPr>
      <w:r>
        <w:rPr>
          <w:rFonts w:asciiTheme="majorBidi" w:hAnsiTheme="majorBidi" w:cstheme="majorBidi"/>
          <w:b/>
          <w:bCs/>
          <w:sz w:val="24"/>
          <w:szCs w:val="24"/>
          <w:lang w:val="en-US"/>
        </w:rPr>
        <w:t xml:space="preserve">Mendatar </w:t>
      </w:r>
    </w:p>
    <w:p w:rsidR="00C44468" w:rsidRPr="000654E1" w:rsidRDefault="00C44468" w:rsidP="00C44468">
      <w:pPr>
        <w:spacing w:line="360" w:lineRule="auto"/>
        <w:ind w:right="946"/>
        <w:jc w:val="right"/>
        <w:rPr>
          <w:rFonts w:ascii="Traditional Arabic" w:hAnsi="Traditional Arabic" w:cs="Traditional Arabic"/>
          <w:sz w:val="24"/>
          <w:szCs w:val="24"/>
          <w:rtl/>
        </w:rPr>
      </w:pPr>
      <w:r w:rsidRPr="000654E1">
        <w:rPr>
          <w:rFonts w:ascii="Traditional Arabic" w:hAnsi="Traditional Arabic" w:cs="Traditional Arabic"/>
          <w:sz w:val="24"/>
          <w:szCs w:val="24"/>
          <w:rtl/>
        </w:rPr>
        <w:t>1. من يطبخ للطلاب ؟</w:t>
      </w:r>
    </w:p>
    <w:p w:rsidR="00C44468" w:rsidRPr="000654E1" w:rsidRDefault="00C44468" w:rsidP="00C44468">
      <w:pPr>
        <w:spacing w:line="360" w:lineRule="auto"/>
        <w:ind w:right="946"/>
        <w:jc w:val="right"/>
        <w:rPr>
          <w:rFonts w:ascii="Traditional Arabic" w:hAnsi="Traditional Arabic" w:cs="Traditional Arabic"/>
          <w:sz w:val="24"/>
          <w:szCs w:val="24"/>
          <w:rtl/>
        </w:rPr>
      </w:pPr>
      <w:r w:rsidRPr="000654E1">
        <w:rPr>
          <w:rFonts w:ascii="Traditional Arabic" w:hAnsi="Traditional Arabic" w:cs="Traditional Arabic"/>
          <w:sz w:val="24"/>
          <w:szCs w:val="24"/>
          <w:rtl/>
        </w:rPr>
        <w:t>2. كم طالبا يسكن كل حجرة؟</w:t>
      </w:r>
    </w:p>
    <w:p w:rsidR="00C44468" w:rsidRPr="000654E1" w:rsidRDefault="00C44468" w:rsidP="00C44468">
      <w:pPr>
        <w:spacing w:line="360" w:lineRule="auto"/>
        <w:ind w:right="946"/>
        <w:jc w:val="right"/>
        <w:rPr>
          <w:rFonts w:ascii="Traditional Arabic" w:hAnsi="Traditional Arabic" w:cs="Traditional Arabic"/>
          <w:sz w:val="24"/>
          <w:szCs w:val="24"/>
          <w:rtl/>
        </w:rPr>
      </w:pPr>
      <w:r w:rsidRPr="000654E1">
        <w:rPr>
          <w:rFonts w:ascii="Traditional Arabic" w:hAnsi="Traditional Arabic" w:cs="Traditional Arabic"/>
          <w:sz w:val="24"/>
          <w:szCs w:val="24"/>
          <w:rtl/>
        </w:rPr>
        <w:t>3. هل في السكن مقصف؟</w:t>
      </w:r>
    </w:p>
    <w:p w:rsidR="00C44468" w:rsidRDefault="00C44468" w:rsidP="00C44468">
      <w:pPr>
        <w:spacing w:line="360" w:lineRule="auto"/>
        <w:ind w:right="946"/>
        <w:jc w:val="right"/>
        <w:rPr>
          <w:rFonts w:asciiTheme="majorBidi" w:hAnsiTheme="majorBidi" w:cstheme="majorBidi"/>
          <w:b/>
          <w:bCs/>
          <w:sz w:val="24"/>
          <w:szCs w:val="24"/>
          <w:lang w:val="en-US"/>
        </w:rPr>
      </w:pPr>
      <w:r>
        <w:rPr>
          <w:rFonts w:asciiTheme="majorBidi" w:hAnsiTheme="majorBidi" w:cstheme="majorBidi"/>
          <w:b/>
          <w:bCs/>
          <w:sz w:val="24"/>
          <w:szCs w:val="24"/>
          <w:lang w:val="en-US"/>
        </w:rPr>
        <w:t xml:space="preserve">Menurun </w:t>
      </w:r>
    </w:p>
    <w:p w:rsidR="00C44468" w:rsidRPr="000654E1" w:rsidRDefault="00C44468" w:rsidP="00C44468">
      <w:pPr>
        <w:spacing w:line="360" w:lineRule="auto"/>
        <w:ind w:right="946"/>
        <w:jc w:val="right"/>
        <w:rPr>
          <w:rFonts w:ascii="Traditional Arabic" w:hAnsi="Traditional Arabic" w:cs="Traditional Arabic"/>
          <w:sz w:val="24"/>
          <w:szCs w:val="24"/>
          <w:rtl/>
        </w:rPr>
      </w:pPr>
      <w:r w:rsidRPr="000654E1">
        <w:rPr>
          <w:rFonts w:ascii="Traditional Arabic" w:hAnsi="Traditional Arabic" w:cs="Traditional Arabic"/>
          <w:sz w:val="24"/>
          <w:szCs w:val="24"/>
          <w:rtl/>
        </w:rPr>
        <w:t>1. أين تأكلون؟</w:t>
      </w:r>
    </w:p>
    <w:p w:rsidR="00C44468" w:rsidRPr="000654E1" w:rsidRDefault="00C44468" w:rsidP="00C44468">
      <w:pPr>
        <w:spacing w:line="360" w:lineRule="auto"/>
        <w:ind w:right="946"/>
        <w:jc w:val="right"/>
        <w:rPr>
          <w:rFonts w:ascii="Traditional Arabic" w:hAnsi="Traditional Arabic" w:cs="Traditional Arabic"/>
          <w:sz w:val="24"/>
          <w:szCs w:val="24"/>
          <w:rtl/>
        </w:rPr>
      </w:pPr>
      <w:r w:rsidRPr="000654E1">
        <w:rPr>
          <w:rFonts w:ascii="Traditional Arabic" w:hAnsi="Traditional Arabic" w:cs="Traditional Arabic"/>
          <w:sz w:val="24"/>
          <w:szCs w:val="24"/>
          <w:rtl/>
        </w:rPr>
        <w:t>2. كم عدد الحجرات؟</w:t>
      </w:r>
    </w:p>
    <w:p w:rsidR="00C44468" w:rsidRDefault="00C44468" w:rsidP="00C44468">
      <w:pPr>
        <w:spacing w:line="360" w:lineRule="auto"/>
        <w:ind w:right="946"/>
        <w:jc w:val="right"/>
        <w:rPr>
          <w:rFonts w:ascii="Traditional Arabic" w:hAnsi="Traditional Arabic" w:cs="Traditional Arabic"/>
          <w:sz w:val="24"/>
          <w:szCs w:val="24"/>
          <w:lang w:val="en-US"/>
        </w:rPr>
      </w:pPr>
      <w:r w:rsidRPr="000654E1">
        <w:rPr>
          <w:rFonts w:ascii="Traditional Arabic" w:hAnsi="Traditional Arabic" w:cs="Traditional Arabic"/>
          <w:sz w:val="24"/>
          <w:szCs w:val="24"/>
          <w:rtl/>
        </w:rPr>
        <w:t>3. أين يصلون الطلاب ؟</w:t>
      </w:r>
    </w:p>
    <w:p w:rsidR="00C44468" w:rsidRDefault="00C44468" w:rsidP="00C44468">
      <w:pPr>
        <w:spacing w:line="240" w:lineRule="auto"/>
        <w:ind w:right="946"/>
        <w:rPr>
          <w:rFonts w:ascii="Traditional Arabic" w:hAnsi="Traditional Arabic" w:cs="Traditional Arabic"/>
          <w:sz w:val="24"/>
          <w:szCs w:val="24"/>
          <w:lang w:val="en-US"/>
        </w:rPr>
      </w:pPr>
    </w:p>
    <w:p w:rsidR="00C44468" w:rsidRPr="00C030B1" w:rsidRDefault="00C44468" w:rsidP="00C44468">
      <w:pPr>
        <w:spacing w:line="240" w:lineRule="auto"/>
        <w:ind w:right="946"/>
        <w:jc w:val="center"/>
        <w:rPr>
          <w:rFonts w:asciiTheme="majorBidi" w:hAnsiTheme="majorBidi" w:cstheme="majorBidi"/>
          <w:b/>
          <w:bCs/>
          <w:sz w:val="24"/>
          <w:szCs w:val="24"/>
        </w:rPr>
      </w:pPr>
      <w:r>
        <w:rPr>
          <w:rFonts w:asciiTheme="majorBidi" w:hAnsiTheme="majorBidi" w:cstheme="majorBidi"/>
          <w:b/>
          <w:bCs/>
          <w:sz w:val="24"/>
          <w:szCs w:val="24"/>
        </w:rPr>
        <w:t>Soal teka teki silang</w:t>
      </w:r>
    </w:p>
    <w:p w:rsidR="00C44468" w:rsidRPr="00C44468" w:rsidRDefault="00C44468" w:rsidP="00C44468">
      <w:pPr>
        <w:spacing w:line="240" w:lineRule="auto"/>
        <w:ind w:right="946"/>
        <w:jc w:val="both"/>
        <w:rPr>
          <w:rFonts w:asciiTheme="majorBidi" w:hAnsiTheme="majorBidi" w:cstheme="majorBidi"/>
          <w:b/>
          <w:bCs/>
          <w:sz w:val="24"/>
          <w:szCs w:val="24"/>
          <w:lang w:val="en-US"/>
        </w:rPr>
      </w:pPr>
      <w:r>
        <w:rPr>
          <w:rFonts w:asciiTheme="majorBidi" w:hAnsiTheme="majorBidi" w:cstheme="majorBidi"/>
          <w:b/>
          <w:bCs/>
          <w:sz w:val="24"/>
          <w:szCs w:val="24"/>
          <w:lang w:val="en-US"/>
        </w:rPr>
        <w:t>Siklus II</w:t>
      </w:r>
    </w:p>
    <w:tbl>
      <w:tblPr>
        <w:tblW w:w="6120" w:type="dxa"/>
        <w:tblInd w:w="93" w:type="dxa"/>
        <w:tblLook w:val="04A0"/>
      </w:tblPr>
      <w:tblGrid>
        <w:gridCol w:w="960"/>
        <w:gridCol w:w="400"/>
        <w:gridCol w:w="400"/>
        <w:gridCol w:w="400"/>
        <w:gridCol w:w="360"/>
        <w:gridCol w:w="460"/>
        <w:gridCol w:w="400"/>
        <w:gridCol w:w="340"/>
        <w:gridCol w:w="380"/>
        <w:gridCol w:w="400"/>
        <w:gridCol w:w="380"/>
        <w:gridCol w:w="280"/>
        <w:gridCol w:w="960"/>
      </w:tblGrid>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BA2FB2" w:rsidRDefault="00C44468" w:rsidP="00C44468">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nil"/>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single" w:sz="4" w:space="0" w:color="auto"/>
              <w:left w:val="single" w:sz="4" w:space="0" w:color="auto"/>
              <w:bottom w:val="single" w:sz="4" w:space="0" w:color="auto"/>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single" w:sz="4" w:space="0" w:color="auto"/>
              <w:bottom w:val="nil"/>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single" w:sz="4" w:space="0" w:color="auto"/>
              <w:bottom w:val="nil"/>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single" w:sz="4" w:space="0" w:color="auto"/>
              <w:left w:val="nil"/>
              <w:bottom w:val="single" w:sz="4" w:space="0" w:color="auto"/>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r w:rsidR="00C44468" w:rsidRPr="0051567F" w:rsidTr="001B6806">
        <w:trPr>
          <w:trHeight w:val="300"/>
        </w:trPr>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r w:rsidRPr="0051567F">
              <w:rPr>
                <w:rFonts w:ascii="Calibri" w:eastAsia="Times New Roman" w:hAnsi="Calibri" w:cs="Calibri"/>
                <w:color w:val="000000"/>
                <w:lang w:val="en-US"/>
              </w:rPr>
              <w:t> </w:t>
            </w:r>
          </w:p>
        </w:tc>
        <w:tc>
          <w:tcPr>
            <w:tcW w:w="3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4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40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3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28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C44468" w:rsidRPr="0051567F" w:rsidRDefault="00C44468" w:rsidP="00C44468">
            <w:pPr>
              <w:spacing w:after="0" w:line="240" w:lineRule="auto"/>
              <w:rPr>
                <w:rFonts w:ascii="Calibri" w:eastAsia="Times New Roman" w:hAnsi="Calibri" w:cs="Calibri"/>
                <w:color w:val="000000"/>
                <w:lang w:val="en-US"/>
              </w:rPr>
            </w:pPr>
          </w:p>
        </w:tc>
      </w:tr>
    </w:tbl>
    <w:p w:rsidR="00C44468" w:rsidRPr="00C44468" w:rsidRDefault="00C44468" w:rsidP="00C44468">
      <w:pPr>
        <w:spacing w:line="240" w:lineRule="auto"/>
        <w:ind w:right="946"/>
        <w:rPr>
          <w:rFonts w:asciiTheme="majorBidi" w:hAnsiTheme="majorBidi" w:cstheme="majorBidi"/>
          <w:b/>
          <w:bCs/>
          <w:sz w:val="24"/>
          <w:szCs w:val="24"/>
          <w:lang w:val="en-US"/>
        </w:rPr>
      </w:pPr>
    </w:p>
    <w:p w:rsidR="00C44468" w:rsidRDefault="00C44468" w:rsidP="00C44468">
      <w:pPr>
        <w:spacing w:line="240" w:lineRule="auto"/>
        <w:ind w:right="946"/>
        <w:jc w:val="right"/>
        <w:rPr>
          <w:rFonts w:asciiTheme="majorBidi" w:hAnsiTheme="majorBidi" w:cstheme="majorBidi"/>
          <w:b/>
          <w:bCs/>
          <w:sz w:val="24"/>
          <w:szCs w:val="24"/>
        </w:rPr>
      </w:pPr>
      <w:r>
        <w:rPr>
          <w:rFonts w:asciiTheme="majorBidi" w:hAnsiTheme="majorBidi" w:cstheme="majorBidi"/>
          <w:b/>
          <w:bCs/>
          <w:sz w:val="24"/>
          <w:szCs w:val="24"/>
          <w:lang w:val="en-US"/>
        </w:rPr>
        <w:t>M</w:t>
      </w:r>
      <w:r>
        <w:rPr>
          <w:rFonts w:asciiTheme="majorBidi" w:hAnsiTheme="majorBidi" w:cstheme="majorBidi"/>
          <w:b/>
          <w:bCs/>
          <w:sz w:val="24"/>
          <w:szCs w:val="24"/>
        </w:rPr>
        <w:t>endatar</w:t>
      </w:r>
      <w:r>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 </w:t>
      </w:r>
    </w:p>
    <w:p w:rsidR="00C44468" w:rsidRPr="001D063C" w:rsidRDefault="00C44468" w:rsidP="00C44468">
      <w:pPr>
        <w:spacing w:line="240" w:lineRule="auto"/>
        <w:ind w:right="946"/>
        <w:jc w:val="right"/>
        <w:rPr>
          <w:rFonts w:ascii="Traditional Arabic" w:hAnsi="Traditional Arabic" w:cs="Traditional Arabic"/>
          <w:sz w:val="24"/>
          <w:szCs w:val="24"/>
          <w:rtl/>
        </w:rPr>
      </w:pPr>
      <w:r>
        <w:rPr>
          <w:rFonts w:asciiTheme="majorBidi" w:hAnsiTheme="majorBidi" w:cstheme="majorBidi" w:hint="cs"/>
          <w:b/>
          <w:bCs/>
          <w:sz w:val="24"/>
          <w:szCs w:val="24"/>
          <w:rtl/>
        </w:rPr>
        <w:t>1</w:t>
      </w:r>
      <w:r w:rsidRPr="001D063C">
        <w:rPr>
          <w:rFonts w:ascii="Traditional Arabic" w:hAnsi="Traditional Arabic" w:cs="Traditional Arabic"/>
          <w:sz w:val="24"/>
          <w:szCs w:val="24"/>
          <w:rtl/>
        </w:rPr>
        <w:t>. أين يتناول الفطور؟</w:t>
      </w:r>
    </w:p>
    <w:p w:rsidR="00C44468" w:rsidRPr="001D063C" w:rsidRDefault="00C44468" w:rsidP="00C44468">
      <w:pPr>
        <w:spacing w:line="240" w:lineRule="auto"/>
        <w:ind w:right="946"/>
        <w:jc w:val="right"/>
        <w:rPr>
          <w:rFonts w:ascii="Traditional Arabic" w:hAnsi="Traditional Arabic" w:cs="Traditional Arabic"/>
          <w:sz w:val="24"/>
          <w:szCs w:val="24"/>
          <w:rtl/>
        </w:rPr>
      </w:pPr>
      <w:r w:rsidRPr="001D063C">
        <w:rPr>
          <w:rFonts w:ascii="Traditional Arabic" w:hAnsi="Traditional Arabic" w:cs="Traditional Arabic"/>
          <w:sz w:val="24"/>
          <w:szCs w:val="24"/>
          <w:rtl/>
        </w:rPr>
        <w:t>2. هل يستحيم بعد صلاة الصبح؟</w:t>
      </w:r>
    </w:p>
    <w:p w:rsidR="00C44468" w:rsidRPr="001D063C" w:rsidRDefault="00C44468" w:rsidP="00C44468">
      <w:pPr>
        <w:spacing w:line="240" w:lineRule="auto"/>
        <w:ind w:right="946"/>
        <w:jc w:val="right"/>
        <w:rPr>
          <w:rFonts w:ascii="Traditional Arabic" w:hAnsi="Traditional Arabic" w:cs="Traditional Arabic"/>
          <w:sz w:val="24"/>
          <w:szCs w:val="24"/>
          <w:rtl/>
        </w:rPr>
      </w:pPr>
      <w:r w:rsidRPr="001D063C">
        <w:rPr>
          <w:rFonts w:ascii="Traditional Arabic" w:hAnsi="Traditional Arabic" w:cs="Traditional Arabic"/>
          <w:sz w:val="24"/>
          <w:szCs w:val="24"/>
          <w:rtl/>
        </w:rPr>
        <w:t>3. من يتعشى مع عبد العزيز؟</w:t>
      </w:r>
    </w:p>
    <w:p w:rsidR="00C44468" w:rsidRDefault="00C44468" w:rsidP="00C44468">
      <w:pPr>
        <w:spacing w:line="240" w:lineRule="auto"/>
        <w:ind w:right="946"/>
        <w:jc w:val="right"/>
        <w:rPr>
          <w:rFonts w:asciiTheme="majorBidi" w:hAnsiTheme="majorBidi" w:cstheme="majorBidi"/>
          <w:b/>
          <w:bCs/>
          <w:sz w:val="24"/>
          <w:szCs w:val="24"/>
          <w:lang w:val="en-US"/>
        </w:rPr>
      </w:pPr>
      <w:r>
        <w:rPr>
          <w:rFonts w:asciiTheme="majorBidi" w:hAnsiTheme="majorBidi" w:cstheme="majorBidi"/>
          <w:b/>
          <w:bCs/>
          <w:sz w:val="24"/>
          <w:szCs w:val="24"/>
          <w:lang w:val="en-US"/>
        </w:rPr>
        <w:t xml:space="preserve">Menurun </w:t>
      </w:r>
    </w:p>
    <w:p w:rsidR="00C44468" w:rsidRPr="001D063C" w:rsidRDefault="00C44468" w:rsidP="00C44468">
      <w:pPr>
        <w:spacing w:line="240" w:lineRule="auto"/>
        <w:ind w:right="946"/>
        <w:jc w:val="right"/>
        <w:rPr>
          <w:rFonts w:ascii="Traditional Arabic" w:hAnsi="Traditional Arabic" w:cs="Traditional Arabic"/>
          <w:sz w:val="28"/>
          <w:szCs w:val="28"/>
          <w:rtl/>
        </w:rPr>
      </w:pPr>
      <w:r w:rsidRPr="001D063C">
        <w:rPr>
          <w:rFonts w:ascii="Traditional Arabic" w:hAnsi="Traditional Arabic" w:cs="Traditional Arabic"/>
          <w:b/>
          <w:bCs/>
          <w:sz w:val="28"/>
          <w:szCs w:val="28"/>
          <w:rtl/>
        </w:rPr>
        <w:t>1</w:t>
      </w:r>
      <w:r w:rsidRPr="001D063C">
        <w:rPr>
          <w:rFonts w:ascii="Traditional Arabic" w:hAnsi="Traditional Arabic" w:cs="Traditional Arabic"/>
          <w:sz w:val="28"/>
          <w:szCs w:val="28"/>
          <w:rtl/>
        </w:rPr>
        <w:t>. أين يسكن ؟</w:t>
      </w:r>
    </w:p>
    <w:p w:rsidR="00C44468" w:rsidRPr="00C44468" w:rsidRDefault="00C44468" w:rsidP="00C44468">
      <w:pPr>
        <w:spacing w:line="240" w:lineRule="auto"/>
        <w:ind w:right="946"/>
        <w:jc w:val="right"/>
        <w:rPr>
          <w:rFonts w:ascii="Traditional Arabic" w:hAnsi="Traditional Arabic" w:cs="Traditional Arabic"/>
          <w:sz w:val="28"/>
          <w:szCs w:val="28"/>
          <w:rtl/>
        </w:rPr>
      </w:pPr>
      <w:r w:rsidRPr="00C44468">
        <w:rPr>
          <w:rFonts w:ascii="Traditional Arabic" w:hAnsi="Traditional Arabic" w:cs="Traditional Arabic"/>
          <w:sz w:val="28"/>
          <w:szCs w:val="28"/>
          <w:rtl/>
        </w:rPr>
        <w:t>2. ماذا يفعل بعد صلاة الصبح؟</w:t>
      </w:r>
    </w:p>
    <w:p w:rsidR="00C44468" w:rsidRPr="00C44468" w:rsidRDefault="00C44468" w:rsidP="00C44468">
      <w:pPr>
        <w:spacing w:line="240" w:lineRule="auto"/>
        <w:ind w:right="946"/>
        <w:jc w:val="right"/>
        <w:rPr>
          <w:rFonts w:ascii="Traditional Arabic" w:hAnsi="Traditional Arabic" w:cs="Traditional Arabic"/>
          <w:sz w:val="28"/>
          <w:szCs w:val="28"/>
          <w:rtl/>
        </w:rPr>
      </w:pPr>
      <w:r w:rsidRPr="00C44468">
        <w:rPr>
          <w:rFonts w:ascii="Traditional Arabic" w:hAnsi="Traditional Arabic" w:cs="Traditional Arabic"/>
          <w:sz w:val="28"/>
          <w:szCs w:val="28"/>
          <w:rtl/>
        </w:rPr>
        <w:lastRenderedPageBreak/>
        <w:t>3. أين عبد العزيز يصلى الصبح؟</w:t>
      </w:r>
    </w:p>
    <w:p w:rsidR="00C44468" w:rsidRDefault="00C44468" w:rsidP="00C44468"/>
    <w:p w:rsidR="00C44468" w:rsidRPr="00C44468" w:rsidRDefault="00C44468" w:rsidP="00C44468">
      <w:pPr>
        <w:bidi/>
        <w:spacing w:after="0"/>
        <w:ind w:left="191" w:firstLine="709"/>
        <w:jc w:val="both"/>
        <w:rPr>
          <w:rFonts w:ascii="Traditional Arabic" w:hAnsi="Traditional Arabic" w:cs="Traditional Arabic"/>
          <w:sz w:val="36"/>
          <w:szCs w:val="36"/>
          <w:lang w:bidi="ar-DZ"/>
        </w:rPr>
      </w:pPr>
    </w:p>
    <w:sectPr w:rsidR="00C44468" w:rsidRPr="00C44468" w:rsidSect="005F2C1A">
      <w:headerReference w:type="default" r:id="rId10"/>
      <w:pgSz w:w="12240" w:h="15840" w:code="1"/>
      <w:pgMar w:top="2268" w:right="2268" w:bottom="1701" w:left="1701" w:header="708" w:footer="708"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4A" w:rsidRDefault="00FE0D4A" w:rsidP="005F2C1A">
      <w:pPr>
        <w:spacing w:after="0" w:line="240" w:lineRule="auto"/>
      </w:pPr>
      <w:r>
        <w:separator/>
      </w:r>
    </w:p>
  </w:endnote>
  <w:endnote w:type="continuationSeparator" w:id="1">
    <w:p w:rsidR="00FE0D4A" w:rsidRDefault="00FE0D4A" w:rsidP="005F2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4A" w:rsidRDefault="00FE0D4A" w:rsidP="005F2C1A">
      <w:pPr>
        <w:spacing w:after="0" w:line="240" w:lineRule="auto"/>
      </w:pPr>
      <w:r>
        <w:separator/>
      </w:r>
    </w:p>
  </w:footnote>
  <w:footnote w:type="continuationSeparator" w:id="1">
    <w:p w:rsidR="00FE0D4A" w:rsidRDefault="00FE0D4A" w:rsidP="005F2C1A">
      <w:pPr>
        <w:spacing w:after="0" w:line="240" w:lineRule="auto"/>
      </w:pPr>
      <w:r>
        <w:continuationSeparator/>
      </w:r>
    </w:p>
  </w:footnote>
  <w:footnote w:id="2">
    <w:p w:rsidR="00874240" w:rsidRPr="00132F19" w:rsidRDefault="00874240" w:rsidP="00132F19">
      <w:pPr>
        <w:pStyle w:val="FootnoteText"/>
        <w:ind w:firstLine="720"/>
        <w:rPr>
          <w:rFonts w:asciiTheme="majorBidi" w:hAnsiTheme="majorBidi" w:cstheme="majorBidi"/>
        </w:rPr>
      </w:pPr>
      <w:r w:rsidRPr="00132F19">
        <w:rPr>
          <w:rStyle w:val="FootnoteReference"/>
          <w:rFonts w:asciiTheme="majorBidi" w:hAnsiTheme="majorBidi" w:cstheme="majorBidi"/>
        </w:rPr>
        <w:footnoteRef/>
      </w:r>
      <w:r w:rsidRPr="00132F19">
        <w:rPr>
          <w:rFonts w:asciiTheme="majorBidi" w:hAnsiTheme="majorBidi" w:cstheme="majorBidi"/>
        </w:rPr>
        <w:t xml:space="preserve"> Sumber data sekolah MA Nurul Huda Pringsewu, tanggal 06 september 2018</w:t>
      </w:r>
    </w:p>
  </w:footnote>
  <w:footnote w:id="3">
    <w:p w:rsidR="00240660" w:rsidRPr="00E966A3" w:rsidRDefault="00240660" w:rsidP="00240660">
      <w:pPr>
        <w:pStyle w:val="FootnoteText"/>
        <w:ind w:firstLine="720"/>
        <w:jc w:val="both"/>
        <w:rPr>
          <w:rFonts w:asciiTheme="majorBidi" w:hAnsiTheme="majorBidi" w:cstheme="majorBidi"/>
        </w:rPr>
      </w:pPr>
      <w:r>
        <w:rPr>
          <w:rStyle w:val="FootnoteReference"/>
        </w:rPr>
        <w:footnoteRef/>
      </w:r>
      <w:r w:rsidRPr="00E966A3">
        <w:rPr>
          <w:rFonts w:asciiTheme="majorBidi" w:hAnsiTheme="majorBidi" w:cstheme="majorBidi"/>
        </w:rPr>
        <w:t xml:space="preserve">Skripsi </w:t>
      </w:r>
      <w:r w:rsidRPr="00777911">
        <w:rPr>
          <w:rFonts w:asciiTheme="majorBidi" w:hAnsiTheme="majorBidi" w:cstheme="majorBidi"/>
        </w:rPr>
        <w:t>Hubertus Dick. B.k</w:t>
      </w:r>
      <w:r w:rsidRPr="00E966A3">
        <w:rPr>
          <w:rFonts w:asciiTheme="majorBidi" w:hAnsiTheme="majorBidi" w:cstheme="majorBidi"/>
        </w:rPr>
        <w:t xml:space="preserve">, </w:t>
      </w:r>
      <w:r w:rsidRPr="000E5C18">
        <w:rPr>
          <w:rFonts w:asciiTheme="majorBidi" w:hAnsiTheme="majorBidi" w:cstheme="majorBidi"/>
          <w:i/>
          <w:iCs/>
        </w:rPr>
        <w:t>Pengaruh Media Permainan Edukatif Teka Teki Silang Untuk Meningkatkan Retensi Pembelajaran Bahasa Indonesia Siswa SMA</w:t>
      </w:r>
    </w:p>
  </w:footnote>
  <w:footnote w:id="4">
    <w:p w:rsidR="00240660" w:rsidRPr="00E0562B" w:rsidRDefault="00240660" w:rsidP="00240660">
      <w:pPr>
        <w:pStyle w:val="FootnoteText"/>
        <w:ind w:firstLine="720"/>
        <w:jc w:val="both"/>
        <w:rPr>
          <w:lang w:val="en-US"/>
        </w:rPr>
      </w:pPr>
      <w:r w:rsidRPr="00777911">
        <w:rPr>
          <w:rStyle w:val="FootnoteReference"/>
          <w:rFonts w:asciiTheme="majorBidi" w:hAnsiTheme="majorBidi" w:cstheme="majorBidi"/>
        </w:rPr>
        <w:footnoteRef/>
      </w:r>
      <w:r w:rsidRPr="00777911">
        <w:rPr>
          <w:rFonts w:asciiTheme="majorBidi" w:hAnsiTheme="majorBidi" w:cstheme="majorBidi"/>
        </w:rPr>
        <w:t xml:space="preserve"> </w:t>
      </w:r>
      <w:r w:rsidRPr="00777911">
        <w:rPr>
          <w:rFonts w:asciiTheme="majorBidi" w:hAnsiTheme="majorBidi" w:cstheme="majorBidi"/>
        </w:rPr>
        <w:t>Ahirul</w:t>
      </w:r>
      <w:r w:rsidRPr="00777911">
        <w:rPr>
          <w:rFonts w:asciiTheme="majorBidi" w:hAnsiTheme="majorBidi" w:cstheme="majorBidi"/>
          <w:lang w:val="en-US"/>
        </w:rPr>
        <w:t>, 2010,</w:t>
      </w:r>
      <w:r w:rsidRPr="000E5C18">
        <w:rPr>
          <w:rFonts w:asciiTheme="majorBidi" w:hAnsiTheme="majorBidi" w:cstheme="majorBidi"/>
          <w:i/>
          <w:iCs/>
        </w:rPr>
        <w:t>pembelajaran berbasis teka teki silang untuk meningkatkan prestasi belajar bahasa arab di MAN Sleman</w:t>
      </w:r>
    </w:p>
  </w:footnote>
  <w:footnote w:id="5">
    <w:p w:rsidR="00240660" w:rsidRPr="000B515E" w:rsidRDefault="00240660" w:rsidP="00240660">
      <w:pPr>
        <w:pStyle w:val="FootnoteText"/>
        <w:ind w:firstLine="720"/>
        <w:jc w:val="both"/>
        <w:rPr>
          <w:rFonts w:asciiTheme="majorBidi" w:hAnsiTheme="majorBidi" w:cstheme="majorBidi"/>
          <w:lang w:val="en-US"/>
        </w:rPr>
      </w:pPr>
      <w:r w:rsidRPr="000B515E">
        <w:rPr>
          <w:rStyle w:val="FootnoteReference"/>
          <w:rFonts w:asciiTheme="majorBidi" w:hAnsiTheme="majorBidi" w:cstheme="majorBidi"/>
        </w:rPr>
        <w:footnoteRef/>
      </w:r>
      <w:r w:rsidRPr="000B515E">
        <w:rPr>
          <w:rFonts w:asciiTheme="majorBidi" w:hAnsiTheme="majorBidi" w:cstheme="majorBidi"/>
        </w:rPr>
        <w:t xml:space="preserve"> </w:t>
      </w:r>
      <w:r w:rsidRPr="000B515E">
        <w:rPr>
          <w:rFonts w:asciiTheme="majorBidi" w:hAnsiTheme="majorBidi" w:cstheme="majorBidi"/>
        </w:rPr>
        <w:t>Alfiani Prihastuti</w:t>
      </w:r>
      <w:r w:rsidRPr="000B515E">
        <w:rPr>
          <w:rFonts w:asciiTheme="majorBidi" w:hAnsiTheme="majorBidi" w:cstheme="majorBidi"/>
          <w:lang w:val="en-US"/>
        </w:rPr>
        <w:t>,</w:t>
      </w:r>
      <w:r w:rsidRPr="00ED17A1">
        <w:rPr>
          <w:rFonts w:asciiTheme="majorBidi" w:hAnsiTheme="majorBidi" w:cstheme="majorBidi"/>
          <w:i/>
          <w:iCs/>
        </w:rPr>
        <w:t>pengembangan media pembelajaran kosa kata bahasa inggris berbasis teka teki silang siswa kelas III SD M uhammadiyah Kemadang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627"/>
      <w:docPartObj>
        <w:docPartGallery w:val="Page Numbers (Top of Page)"/>
        <w:docPartUnique/>
      </w:docPartObj>
    </w:sdtPr>
    <w:sdtContent>
      <w:p w:rsidR="005F2C1A" w:rsidRDefault="003C0E7F">
        <w:pPr>
          <w:pStyle w:val="Header"/>
        </w:pPr>
        <w:fldSimple w:instr=" PAGE   \* MERGEFORMAT ">
          <w:r w:rsidR="00C44468">
            <w:rPr>
              <w:noProof/>
            </w:rPr>
            <w:t>66</w:t>
          </w:r>
        </w:fldSimple>
      </w:p>
    </w:sdtContent>
  </w:sdt>
  <w:p w:rsidR="005F2C1A" w:rsidRDefault="005F2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E9D"/>
    <w:multiLevelType w:val="hybridMultilevel"/>
    <w:tmpl w:val="59C40F4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45BB64C5"/>
    <w:multiLevelType w:val="hybridMultilevel"/>
    <w:tmpl w:val="4FD89EFA"/>
    <w:lvl w:ilvl="0" w:tplc="04210011">
      <w:start w:val="1"/>
      <w:numFmt w:val="decimal"/>
      <w:lvlText w:val="%1)"/>
      <w:lvlJc w:val="left"/>
      <w:pPr>
        <w:ind w:left="1194" w:hanging="360"/>
      </w:pPr>
    </w:lvl>
    <w:lvl w:ilvl="1" w:tplc="04210019" w:tentative="1">
      <w:start w:val="1"/>
      <w:numFmt w:val="lowerLetter"/>
      <w:lvlText w:val="%2."/>
      <w:lvlJc w:val="left"/>
      <w:pPr>
        <w:ind w:left="1914" w:hanging="360"/>
      </w:pPr>
    </w:lvl>
    <w:lvl w:ilvl="2" w:tplc="0421001B" w:tentative="1">
      <w:start w:val="1"/>
      <w:numFmt w:val="lowerRoman"/>
      <w:lvlText w:val="%3."/>
      <w:lvlJc w:val="right"/>
      <w:pPr>
        <w:ind w:left="2634" w:hanging="180"/>
      </w:pPr>
    </w:lvl>
    <w:lvl w:ilvl="3" w:tplc="0421000F" w:tentative="1">
      <w:start w:val="1"/>
      <w:numFmt w:val="decimal"/>
      <w:lvlText w:val="%4."/>
      <w:lvlJc w:val="left"/>
      <w:pPr>
        <w:ind w:left="3354" w:hanging="360"/>
      </w:pPr>
    </w:lvl>
    <w:lvl w:ilvl="4" w:tplc="04210019" w:tentative="1">
      <w:start w:val="1"/>
      <w:numFmt w:val="lowerLetter"/>
      <w:lvlText w:val="%5."/>
      <w:lvlJc w:val="left"/>
      <w:pPr>
        <w:ind w:left="4074" w:hanging="360"/>
      </w:pPr>
    </w:lvl>
    <w:lvl w:ilvl="5" w:tplc="0421001B" w:tentative="1">
      <w:start w:val="1"/>
      <w:numFmt w:val="lowerRoman"/>
      <w:lvlText w:val="%6."/>
      <w:lvlJc w:val="right"/>
      <w:pPr>
        <w:ind w:left="4794" w:hanging="180"/>
      </w:pPr>
    </w:lvl>
    <w:lvl w:ilvl="6" w:tplc="0421000F" w:tentative="1">
      <w:start w:val="1"/>
      <w:numFmt w:val="decimal"/>
      <w:lvlText w:val="%7."/>
      <w:lvlJc w:val="left"/>
      <w:pPr>
        <w:ind w:left="5514" w:hanging="360"/>
      </w:pPr>
    </w:lvl>
    <w:lvl w:ilvl="7" w:tplc="04210019" w:tentative="1">
      <w:start w:val="1"/>
      <w:numFmt w:val="lowerLetter"/>
      <w:lvlText w:val="%8."/>
      <w:lvlJc w:val="left"/>
      <w:pPr>
        <w:ind w:left="6234" w:hanging="360"/>
      </w:pPr>
    </w:lvl>
    <w:lvl w:ilvl="8" w:tplc="0421001B" w:tentative="1">
      <w:start w:val="1"/>
      <w:numFmt w:val="lowerRoman"/>
      <w:lvlText w:val="%9."/>
      <w:lvlJc w:val="right"/>
      <w:pPr>
        <w:ind w:left="6954" w:hanging="180"/>
      </w:pPr>
    </w:lvl>
  </w:abstractNum>
  <w:abstractNum w:abstractNumId="2">
    <w:nsid w:val="4DF16140"/>
    <w:multiLevelType w:val="hybridMultilevel"/>
    <w:tmpl w:val="400CA0C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76E33851"/>
    <w:multiLevelType w:val="hybridMultilevel"/>
    <w:tmpl w:val="433CDA42"/>
    <w:lvl w:ilvl="0" w:tplc="EE1AF4A6">
      <w:start w:val="1"/>
      <w:numFmt w:val="decimal"/>
      <w:lvlText w:val="%1."/>
      <w:lvlJc w:val="left"/>
      <w:pPr>
        <w:ind w:left="991" w:hanging="375"/>
      </w:pPr>
      <w:rPr>
        <w:rFonts w:hint="default"/>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07"/>
    <w:rsid w:val="00000018"/>
    <w:rsid w:val="00001147"/>
    <w:rsid w:val="000017FA"/>
    <w:rsid w:val="000019A5"/>
    <w:rsid w:val="00002650"/>
    <w:rsid w:val="0000323B"/>
    <w:rsid w:val="00003BEF"/>
    <w:rsid w:val="00004570"/>
    <w:rsid w:val="00005EEC"/>
    <w:rsid w:val="00007236"/>
    <w:rsid w:val="00007DE6"/>
    <w:rsid w:val="00010F1D"/>
    <w:rsid w:val="000110B3"/>
    <w:rsid w:val="00012ADB"/>
    <w:rsid w:val="000138E4"/>
    <w:rsid w:val="00013B58"/>
    <w:rsid w:val="00013DF4"/>
    <w:rsid w:val="00014BE6"/>
    <w:rsid w:val="00015A60"/>
    <w:rsid w:val="0001627A"/>
    <w:rsid w:val="000162E7"/>
    <w:rsid w:val="00016FAC"/>
    <w:rsid w:val="0001715D"/>
    <w:rsid w:val="0001724D"/>
    <w:rsid w:val="00017D36"/>
    <w:rsid w:val="00020535"/>
    <w:rsid w:val="0002175A"/>
    <w:rsid w:val="00022A9F"/>
    <w:rsid w:val="0002405A"/>
    <w:rsid w:val="00024DBF"/>
    <w:rsid w:val="00025254"/>
    <w:rsid w:val="00025A09"/>
    <w:rsid w:val="000327CD"/>
    <w:rsid w:val="0003288A"/>
    <w:rsid w:val="00034243"/>
    <w:rsid w:val="00034C22"/>
    <w:rsid w:val="000368EE"/>
    <w:rsid w:val="00040AB5"/>
    <w:rsid w:val="00040F19"/>
    <w:rsid w:val="0004124C"/>
    <w:rsid w:val="000424E6"/>
    <w:rsid w:val="00042828"/>
    <w:rsid w:val="000443BC"/>
    <w:rsid w:val="00044BB1"/>
    <w:rsid w:val="00044F02"/>
    <w:rsid w:val="000454E3"/>
    <w:rsid w:val="00045E4E"/>
    <w:rsid w:val="00046A6F"/>
    <w:rsid w:val="00050174"/>
    <w:rsid w:val="000506F2"/>
    <w:rsid w:val="00050C1C"/>
    <w:rsid w:val="000546A9"/>
    <w:rsid w:val="00055E63"/>
    <w:rsid w:val="00057A2E"/>
    <w:rsid w:val="0006080C"/>
    <w:rsid w:val="00060BAA"/>
    <w:rsid w:val="00063280"/>
    <w:rsid w:val="00063FA7"/>
    <w:rsid w:val="0006440A"/>
    <w:rsid w:val="000657BC"/>
    <w:rsid w:val="00066BF2"/>
    <w:rsid w:val="00066E46"/>
    <w:rsid w:val="0006717F"/>
    <w:rsid w:val="00070152"/>
    <w:rsid w:val="00072A5C"/>
    <w:rsid w:val="00073C96"/>
    <w:rsid w:val="00076070"/>
    <w:rsid w:val="000766A7"/>
    <w:rsid w:val="00080398"/>
    <w:rsid w:val="0008053E"/>
    <w:rsid w:val="000808CB"/>
    <w:rsid w:val="00080951"/>
    <w:rsid w:val="00081E23"/>
    <w:rsid w:val="000820F0"/>
    <w:rsid w:val="00082426"/>
    <w:rsid w:val="00082C28"/>
    <w:rsid w:val="000830A3"/>
    <w:rsid w:val="00083B9C"/>
    <w:rsid w:val="000859C7"/>
    <w:rsid w:val="00085B72"/>
    <w:rsid w:val="00085C3B"/>
    <w:rsid w:val="00085D70"/>
    <w:rsid w:val="00086455"/>
    <w:rsid w:val="00086657"/>
    <w:rsid w:val="000901A0"/>
    <w:rsid w:val="000907DC"/>
    <w:rsid w:val="00090DB4"/>
    <w:rsid w:val="00092260"/>
    <w:rsid w:val="00093ABE"/>
    <w:rsid w:val="00093D04"/>
    <w:rsid w:val="00095C5F"/>
    <w:rsid w:val="00095F2B"/>
    <w:rsid w:val="00095F9E"/>
    <w:rsid w:val="000971BC"/>
    <w:rsid w:val="000A02CE"/>
    <w:rsid w:val="000A0BBB"/>
    <w:rsid w:val="000A1467"/>
    <w:rsid w:val="000A1D8D"/>
    <w:rsid w:val="000A308E"/>
    <w:rsid w:val="000A3BA3"/>
    <w:rsid w:val="000A4868"/>
    <w:rsid w:val="000A4D5F"/>
    <w:rsid w:val="000A5837"/>
    <w:rsid w:val="000A6DB2"/>
    <w:rsid w:val="000B0A75"/>
    <w:rsid w:val="000B1B14"/>
    <w:rsid w:val="000B415A"/>
    <w:rsid w:val="000B4672"/>
    <w:rsid w:val="000B50E2"/>
    <w:rsid w:val="000B5718"/>
    <w:rsid w:val="000B6494"/>
    <w:rsid w:val="000B70AA"/>
    <w:rsid w:val="000B725A"/>
    <w:rsid w:val="000B765F"/>
    <w:rsid w:val="000B782A"/>
    <w:rsid w:val="000C29D4"/>
    <w:rsid w:val="000C2F10"/>
    <w:rsid w:val="000C3D6E"/>
    <w:rsid w:val="000C519D"/>
    <w:rsid w:val="000C5266"/>
    <w:rsid w:val="000C66B8"/>
    <w:rsid w:val="000D148A"/>
    <w:rsid w:val="000D2316"/>
    <w:rsid w:val="000D2616"/>
    <w:rsid w:val="000D2B9F"/>
    <w:rsid w:val="000D383B"/>
    <w:rsid w:val="000D43F2"/>
    <w:rsid w:val="000D56F6"/>
    <w:rsid w:val="000D62EA"/>
    <w:rsid w:val="000D62EB"/>
    <w:rsid w:val="000D6DF4"/>
    <w:rsid w:val="000D7591"/>
    <w:rsid w:val="000E226F"/>
    <w:rsid w:val="000E2940"/>
    <w:rsid w:val="000E3269"/>
    <w:rsid w:val="000E40D3"/>
    <w:rsid w:val="000E4ACD"/>
    <w:rsid w:val="000E5A86"/>
    <w:rsid w:val="000E6E1D"/>
    <w:rsid w:val="000E7945"/>
    <w:rsid w:val="000F65DB"/>
    <w:rsid w:val="000F69EF"/>
    <w:rsid w:val="00100087"/>
    <w:rsid w:val="0010016E"/>
    <w:rsid w:val="00100450"/>
    <w:rsid w:val="00100869"/>
    <w:rsid w:val="00100C9D"/>
    <w:rsid w:val="00100F80"/>
    <w:rsid w:val="001017C2"/>
    <w:rsid w:val="00101B85"/>
    <w:rsid w:val="00102328"/>
    <w:rsid w:val="0010356F"/>
    <w:rsid w:val="0010385D"/>
    <w:rsid w:val="001038B0"/>
    <w:rsid w:val="00104429"/>
    <w:rsid w:val="001053AB"/>
    <w:rsid w:val="001054B7"/>
    <w:rsid w:val="001059EF"/>
    <w:rsid w:val="001066F1"/>
    <w:rsid w:val="00107920"/>
    <w:rsid w:val="00107A40"/>
    <w:rsid w:val="001102D9"/>
    <w:rsid w:val="00110BF7"/>
    <w:rsid w:val="0011157A"/>
    <w:rsid w:val="001117FD"/>
    <w:rsid w:val="001124B1"/>
    <w:rsid w:val="00112C92"/>
    <w:rsid w:val="00115D24"/>
    <w:rsid w:val="00116B59"/>
    <w:rsid w:val="001216B8"/>
    <w:rsid w:val="00121738"/>
    <w:rsid w:val="00123815"/>
    <w:rsid w:val="00123A4B"/>
    <w:rsid w:val="00124332"/>
    <w:rsid w:val="00126780"/>
    <w:rsid w:val="00126990"/>
    <w:rsid w:val="00130451"/>
    <w:rsid w:val="0013057E"/>
    <w:rsid w:val="00130C7B"/>
    <w:rsid w:val="001313DF"/>
    <w:rsid w:val="00131A21"/>
    <w:rsid w:val="00131DD6"/>
    <w:rsid w:val="00132805"/>
    <w:rsid w:val="00132C34"/>
    <w:rsid w:val="00132F19"/>
    <w:rsid w:val="001345FB"/>
    <w:rsid w:val="00134936"/>
    <w:rsid w:val="0014053D"/>
    <w:rsid w:val="00140626"/>
    <w:rsid w:val="00141BC4"/>
    <w:rsid w:val="00141BFC"/>
    <w:rsid w:val="00142F7E"/>
    <w:rsid w:val="00144018"/>
    <w:rsid w:val="00144B97"/>
    <w:rsid w:val="001452C7"/>
    <w:rsid w:val="0014572D"/>
    <w:rsid w:val="0014631A"/>
    <w:rsid w:val="00151FC8"/>
    <w:rsid w:val="00152C87"/>
    <w:rsid w:val="00153644"/>
    <w:rsid w:val="001559AF"/>
    <w:rsid w:val="00155EA2"/>
    <w:rsid w:val="00156622"/>
    <w:rsid w:val="00157933"/>
    <w:rsid w:val="0016011A"/>
    <w:rsid w:val="00160521"/>
    <w:rsid w:val="001610D8"/>
    <w:rsid w:val="00161121"/>
    <w:rsid w:val="00162DC0"/>
    <w:rsid w:val="0016376F"/>
    <w:rsid w:val="00165E58"/>
    <w:rsid w:val="0016708E"/>
    <w:rsid w:val="00167822"/>
    <w:rsid w:val="00167C95"/>
    <w:rsid w:val="00167F35"/>
    <w:rsid w:val="00170500"/>
    <w:rsid w:val="001708F7"/>
    <w:rsid w:val="00170A0A"/>
    <w:rsid w:val="00171065"/>
    <w:rsid w:val="00171554"/>
    <w:rsid w:val="00171870"/>
    <w:rsid w:val="00171D7D"/>
    <w:rsid w:val="00172DE2"/>
    <w:rsid w:val="001733C5"/>
    <w:rsid w:val="00173822"/>
    <w:rsid w:val="00173B17"/>
    <w:rsid w:val="00173B74"/>
    <w:rsid w:val="00174B96"/>
    <w:rsid w:val="00175851"/>
    <w:rsid w:val="00175A2F"/>
    <w:rsid w:val="00176C72"/>
    <w:rsid w:val="00176E8D"/>
    <w:rsid w:val="001804DD"/>
    <w:rsid w:val="00180A0C"/>
    <w:rsid w:val="0018110C"/>
    <w:rsid w:val="00181BA6"/>
    <w:rsid w:val="00181F7A"/>
    <w:rsid w:val="00182131"/>
    <w:rsid w:val="00182F62"/>
    <w:rsid w:val="00183DD7"/>
    <w:rsid w:val="0018453C"/>
    <w:rsid w:val="0018537D"/>
    <w:rsid w:val="00185EBA"/>
    <w:rsid w:val="00187641"/>
    <w:rsid w:val="00190B5D"/>
    <w:rsid w:val="00192169"/>
    <w:rsid w:val="00192C27"/>
    <w:rsid w:val="00193B7C"/>
    <w:rsid w:val="00195426"/>
    <w:rsid w:val="00196AD1"/>
    <w:rsid w:val="00197B7C"/>
    <w:rsid w:val="00197CA2"/>
    <w:rsid w:val="001A0F1E"/>
    <w:rsid w:val="001A2E93"/>
    <w:rsid w:val="001A5E05"/>
    <w:rsid w:val="001A617B"/>
    <w:rsid w:val="001A7441"/>
    <w:rsid w:val="001A7BF1"/>
    <w:rsid w:val="001A7C25"/>
    <w:rsid w:val="001B0725"/>
    <w:rsid w:val="001B08D6"/>
    <w:rsid w:val="001B14DB"/>
    <w:rsid w:val="001B3DE5"/>
    <w:rsid w:val="001B3EA4"/>
    <w:rsid w:val="001B49AC"/>
    <w:rsid w:val="001B5266"/>
    <w:rsid w:val="001B6B7F"/>
    <w:rsid w:val="001B71D7"/>
    <w:rsid w:val="001C0E61"/>
    <w:rsid w:val="001C1E60"/>
    <w:rsid w:val="001C216C"/>
    <w:rsid w:val="001C25B2"/>
    <w:rsid w:val="001C3374"/>
    <w:rsid w:val="001C644A"/>
    <w:rsid w:val="001C6946"/>
    <w:rsid w:val="001C6D83"/>
    <w:rsid w:val="001C75CB"/>
    <w:rsid w:val="001D038C"/>
    <w:rsid w:val="001D24FE"/>
    <w:rsid w:val="001D2969"/>
    <w:rsid w:val="001D3458"/>
    <w:rsid w:val="001D3D58"/>
    <w:rsid w:val="001D4461"/>
    <w:rsid w:val="001D446B"/>
    <w:rsid w:val="001D4EE0"/>
    <w:rsid w:val="001D54CC"/>
    <w:rsid w:val="001D72EC"/>
    <w:rsid w:val="001E0D32"/>
    <w:rsid w:val="001E1436"/>
    <w:rsid w:val="001E193A"/>
    <w:rsid w:val="001E3214"/>
    <w:rsid w:val="001E38EE"/>
    <w:rsid w:val="001E3C9A"/>
    <w:rsid w:val="001E3D66"/>
    <w:rsid w:val="001E49BB"/>
    <w:rsid w:val="001E4E29"/>
    <w:rsid w:val="001E514B"/>
    <w:rsid w:val="001E6026"/>
    <w:rsid w:val="001E7316"/>
    <w:rsid w:val="001E77FF"/>
    <w:rsid w:val="001E7FAB"/>
    <w:rsid w:val="001F2A91"/>
    <w:rsid w:val="001F2AA4"/>
    <w:rsid w:val="001F2FCB"/>
    <w:rsid w:val="001F380C"/>
    <w:rsid w:val="001F3AFF"/>
    <w:rsid w:val="001F4110"/>
    <w:rsid w:val="001F6807"/>
    <w:rsid w:val="001F74F2"/>
    <w:rsid w:val="002003BE"/>
    <w:rsid w:val="00200591"/>
    <w:rsid w:val="002013B0"/>
    <w:rsid w:val="00202116"/>
    <w:rsid w:val="00205C57"/>
    <w:rsid w:val="002069C7"/>
    <w:rsid w:val="00207F21"/>
    <w:rsid w:val="002102AF"/>
    <w:rsid w:val="00210664"/>
    <w:rsid w:val="00210A1D"/>
    <w:rsid w:val="0021158F"/>
    <w:rsid w:val="0021204A"/>
    <w:rsid w:val="0021210E"/>
    <w:rsid w:val="0021299F"/>
    <w:rsid w:val="00213651"/>
    <w:rsid w:val="002143FD"/>
    <w:rsid w:val="002148FE"/>
    <w:rsid w:val="00216589"/>
    <w:rsid w:val="002171B2"/>
    <w:rsid w:val="00217AE3"/>
    <w:rsid w:val="00220158"/>
    <w:rsid w:val="00220A16"/>
    <w:rsid w:val="002215C9"/>
    <w:rsid w:val="0022282D"/>
    <w:rsid w:val="00222E8C"/>
    <w:rsid w:val="00224345"/>
    <w:rsid w:val="00225AC0"/>
    <w:rsid w:val="0023108B"/>
    <w:rsid w:val="00231165"/>
    <w:rsid w:val="00231FD2"/>
    <w:rsid w:val="00232F31"/>
    <w:rsid w:val="00233579"/>
    <w:rsid w:val="00233A88"/>
    <w:rsid w:val="002353FE"/>
    <w:rsid w:val="00236148"/>
    <w:rsid w:val="0023618F"/>
    <w:rsid w:val="00236F2F"/>
    <w:rsid w:val="00237B46"/>
    <w:rsid w:val="00240660"/>
    <w:rsid w:val="0024091C"/>
    <w:rsid w:val="00241C92"/>
    <w:rsid w:val="002427CD"/>
    <w:rsid w:val="00242C4A"/>
    <w:rsid w:val="00243419"/>
    <w:rsid w:val="00243A3B"/>
    <w:rsid w:val="0024433B"/>
    <w:rsid w:val="002453C6"/>
    <w:rsid w:val="00245B3A"/>
    <w:rsid w:val="002462E6"/>
    <w:rsid w:val="00246330"/>
    <w:rsid w:val="0024774E"/>
    <w:rsid w:val="0024797B"/>
    <w:rsid w:val="00251921"/>
    <w:rsid w:val="002521F4"/>
    <w:rsid w:val="00252C00"/>
    <w:rsid w:val="00252C26"/>
    <w:rsid w:val="00253ED1"/>
    <w:rsid w:val="002542A2"/>
    <w:rsid w:val="002543A1"/>
    <w:rsid w:val="00254696"/>
    <w:rsid w:val="002551A1"/>
    <w:rsid w:val="00255BE0"/>
    <w:rsid w:val="002578CD"/>
    <w:rsid w:val="00257CC2"/>
    <w:rsid w:val="00257D5E"/>
    <w:rsid w:val="00257E5D"/>
    <w:rsid w:val="002605FB"/>
    <w:rsid w:val="002617D1"/>
    <w:rsid w:val="00262E6A"/>
    <w:rsid w:val="00262FE6"/>
    <w:rsid w:val="002631C2"/>
    <w:rsid w:val="00263F16"/>
    <w:rsid w:val="002655DD"/>
    <w:rsid w:val="00266A44"/>
    <w:rsid w:val="00266AF6"/>
    <w:rsid w:val="00266D6D"/>
    <w:rsid w:val="00267072"/>
    <w:rsid w:val="002671CC"/>
    <w:rsid w:val="00267455"/>
    <w:rsid w:val="0026780B"/>
    <w:rsid w:val="002705FE"/>
    <w:rsid w:val="00271C97"/>
    <w:rsid w:val="00272046"/>
    <w:rsid w:val="00273121"/>
    <w:rsid w:val="00273609"/>
    <w:rsid w:val="00273FC6"/>
    <w:rsid w:val="002747A4"/>
    <w:rsid w:val="00275B96"/>
    <w:rsid w:val="00280631"/>
    <w:rsid w:val="0028178B"/>
    <w:rsid w:val="0028260E"/>
    <w:rsid w:val="00282A9C"/>
    <w:rsid w:val="00282E23"/>
    <w:rsid w:val="00283EE2"/>
    <w:rsid w:val="0028462A"/>
    <w:rsid w:val="0028592B"/>
    <w:rsid w:val="00285972"/>
    <w:rsid w:val="00285BB8"/>
    <w:rsid w:val="00287C90"/>
    <w:rsid w:val="002921BB"/>
    <w:rsid w:val="002929F4"/>
    <w:rsid w:val="00292D60"/>
    <w:rsid w:val="0029349E"/>
    <w:rsid w:val="00293672"/>
    <w:rsid w:val="00293D5C"/>
    <w:rsid w:val="002941E1"/>
    <w:rsid w:val="00294204"/>
    <w:rsid w:val="00294A27"/>
    <w:rsid w:val="00294FCC"/>
    <w:rsid w:val="00295235"/>
    <w:rsid w:val="00297545"/>
    <w:rsid w:val="00297EBB"/>
    <w:rsid w:val="002A0760"/>
    <w:rsid w:val="002A0857"/>
    <w:rsid w:val="002A219A"/>
    <w:rsid w:val="002A233C"/>
    <w:rsid w:val="002A2502"/>
    <w:rsid w:val="002A3071"/>
    <w:rsid w:val="002A3172"/>
    <w:rsid w:val="002A3412"/>
    <w:rsid w:val="002A38FB"/>
    <w:rsid w:val="002A3A7F"/>
    <w:rsid w:val="002A47DA"/>
    <w:rsid w:val="002A483A"/>
    <w:rsid w:val="002A4AFA"/>
    <w:rsid w:val="002A5209"/>
    <w:rsid w:val="002A676F"/>
    <w:rsid w:val="002A6F5C"/>
    <w:rsid w:val="002B0C56"/>
    <w:rsid w:val="002B0F96"/>
    <w:rsid w:val="002B141A"/>
    <w:rsid w:val="002B27B6"/>
    <w:rsid w:val="002B2D7C"/>
    <w:rsid w:val="002B373A"/>
    <w:rsid w:val="002B51FF"/>
    <w:rsid w:val="002B5C2B"/>
    <w:rsid w:val="002B60EA"/>
    <w:rsid w:val="002B70E9"/>
    <w:rsid w:val="002C0609"/>
    <w:rsid w:val="002C0B78"/>
    <w:rsid w:val="002C1820"/>
    <w:rsid w:val="002C1FAB"/>
    <w:rsid w:val="002C27B4"/>
    <w:rsid w:val="002C2A42"/>
    <w:rsid w:val="002C4CF1"/>
    <w:rsid w:val="002C5DBF"/>
    <w:rsid w:val="002C7183"/>
    <w:rsid w:val="002C7218"/>
    <w:rsid w:val="002D16B7"/>
    <w:rsid w:val="002D2A17"/>
    <w:rsid w:val="002D2F5D"/>
    <w:rsid w:val="002D300C"/>
    <w:rsid w:val="002D3241"/>
    <w:rsid w:val="002D3583"/>
    <w:rsid w:val="002D3AE2"/>
    <w:rsid w:val="002D528F"/>
    <w:rsid w:val="002D535E"/>
    <w:rsid w:val="002D5572"/>
    <w:rsid w:val="002D7020"/>
    <w:rsid w:val="002D70B3"/>
    <w:rsid w:val="002D765B"/>
    <w:rsid w:val="002D7E67"/>
    <w:rsid w:val="002E17B3"/>
    <w:rsid w:val="002E1A36"/>
    <w:rsid w:val="002E1A62"/>
    <w:rsid w:val="002E3CDA"/>
    <w:rsid w:val="002E51C7"/>
    <w:rsid w:val="002E632C"/>
    <w:rsid w:val="002E6C0F"/>
    <w:rsid w:val="002E7F9D"/>
    <w:rsid w:val="002F09FA"/>
    <w:rsid w:val="002F0ACF"/>
    <w:rsid w:val="002F0BEE"/>
    <w:rsid w:val="002F16AF"/>
    <w:rsid w:val="002F1DCD"/>
    <w:rsid w:val="002F2037"/>
    <w:rsid w:val="002F4671"/>
    <w:rsid w:val="002F49D0"/>
    <w:rsid w:val="002F53A5"/>
    <w:rsid w:val="002F5D29"/>
    <w:rsid w:val="002F6B77"/>
    <w:rsid w:val="002F6F2B"/>
    <w:rsid w:val="002F70B2"/>
    <w:rsid w:val="002F7D35"/>
    <w:rsid w:val="00300149"/>
    <w:rsid w:val="003006F2"/>
    <w:rsid w:val="00300FC2"/>
    <w:rsid w:val="0030264B"/>
    <w:rsid w:val="003034C5"/>
    <w:rsid w:val="003034F7"/>
    <w:rsid w:val="00303954"/>
    <w:rsid w:val="003051A6"/>
    <w:rsid w:val="0030653F"/>
    <w:rsid w:val="00306BB4"/>
    <w:rsid w:val="003071E4"/>
    <w:rsid w:val="0030798A"/>
    <w:rsid w:val="00307A95"/>
    <w:rsid w:val="00307AF2"/>
    <w:rsid w:val="00307F46"/>
    <w:rsid w:val="00310C7C"/>
    <w:rsid w:val="003119F2"/>
    <w:rsid w:val="0031219D"/>
    <w:rsid w:val="003128D6"/>
    <w:rsid w:val="003148F1"/>
    <w:rsid w:val="00315CCA"/>
    <w:rsid w:val="0031653D"/>
    <w:rsid w:val="00317AD5"/>
    <w:rsid w:val="00317D39"/>
    <w:rsid w:val="00320244"/>
    <w:rsid w:val="0032080F"/>
    <w:rsid w:val="00321866"/>
    <w:rsid w:val="00321A1B"/>
    <w:rsid w:val="003231BF"/>
    <w:rsid w:val="003237E2"/>
    <w:rsid w:val="003239E2"/>
    <w:rsid w:val="00323D39"/>
    <w:rsid w:val="0032536F"/>
    <w:rsid w:val="00326EFF"/>
    <w:rsid w:val="00330686"/>
    <w:rsid w:val="003314FE"/>
    <w:rsid w:val="003331D3"/>
    <w:rsid w:val="00333338"/>
    <w:rsid w:val="00334495"/>
    <w:rsid w:val="00334E0C"/>
    <w:rsid w:val="00335B27"/>
    <w:rsid w:val="003408B3"/>
    <w:rsid w:val="00340B17"/>
    <w:rsid w:val="00341235"/>
    <w:rsid w:val="00341366"/>
    <w:rsid w:val="00342321"/>
    <w:rsid w:val="0034302F"/>
    <w:rsid w:val="003432E6"/>
    <w:rsid w:val="0034352F"/>
    <w:rsid w:val="003437CC"/>
    <w:rsid w:val="00344A55"/>
    <w:rsid w:val="00344B53"/>
    <w:rsid w:val="00344B88"/>
    <w:rsid w:val="00346854"/>
    <w:rsid w:val="00347D47"/>
    <w:rsid w:val="00350B8E"/>
    <w:rsid w:val="00355956"/>
    <w:rsid w:val="00355974"/>
    <w:rsid w:val="00365834"/>
    <w:rsid w:val="00366AC1"/>
    <w:rsid w:val="00366CD6"/>
    <w:rsid w:val="00366EF8"/>
    <w:rsid w:val="003708D4"/>
    <w:rsid w:val="00371378"/>
    <w:rsid w:val="0037142A"/>
    <w:rsid w:val="003762D9"/>
    <w:rsid w:val="003818AE"/>
    <w:rsid w:val="00382001"/>
    <w:rsid w:val="00382640"/>
    <w:rsid w:val="003827BA"/>
    <w:rsid w:val="00382DD7"/>
    <w:rsid w:val="0038595A"/>
    <w:rsid w:val="003860DC"/>
    <w:rsid w:val="0039215A"/>
    <w:rsid w:val="00392D49"/>
    <w:rsid w:val="003931E4"/>
    <w:rsid w:val="00393D75"/>
    <w:rsid w:val="00394EB4"/>
    <w:rsid w:val="00395968"/>
    <w:rsid w:val="00396F79"/>
    <w:rsid w:val="00397D77"/>
    <w:rsid w:val="003A147B"/>
    <w:rsid w:val="003A186C"/>
    <w:rsid w:val="003A240F"/>
    <w:rsid w:val="003A3641"/>
    <w:rsid w:val="003A3A4B"/>
    <w:rsid w:val="003A6602"/>
    <w:rsid w:val="003A7487"/>
    <w:rsid w:val="003A7874"/>
    <w:rsid w:val="003A7BE1"/>
    <w:rsid w:val="003B0529"/>
    <w:rsid w:val="003B13FB"/>
    <w:rsid w:val="003B156B"/>
    <w:rsid w:val="003B1958"/>
    <w:rsid w:val="003B1C11"/>
    <w:rsid w:val="003B1C51"/>
    <w:rsid w:val="003B20B9"/>
    <w:rsid w:val="003B2855"/>
    <w:rsid w:val="003B2B90"/>
    <w:rsid w:val="003B2F9F"/>
    <w:rsid w:val="003B5317"/>
    <w:rsid w:val="003B53EC"/>
    <w:rsid w:val="003B65C7"/>
    <w:rsid w:val="003C0707"/>
    <w:rsid w:val="003C0E7F"/>
    <w:rsid w:val="003C124F"/>
    <w:rsid w:val="003C13F5"/>
    <w:rsid w:val="003C14E6"/>
    <w:rsid w:val="003C365D"/>
    <w:rsid w:val="003D049A"/>
    <w:rsid w:val="003D1380"/>
    <w:rsid w:val="003D1884"/>
    <w:rsid w:val="003D25D9"/>
    <w:rsid w:val="003D2BD6"/>
    <w:rsid w:val="003D333A"/>
    <w:rsid w:val="003D37B5"/>
    <w:rsid w:val="003D4657"/>
    <w:rsid w:val="003D4C45"/>
    <w:rsid w:val="003D4ED2"/>
    <w:rsid w:val="003D518D"/>
    <w:rsid w:val="003D58C6"/>
    <w:rsid w:val="003D7915"/>
    <w:rsid w:val="003D7DF8"/>
    <w:rsid w:val="003D7FF1"/>
    <w:rsid w:val="003E05A0"/>
    <w:rsid w:val="003E0DCA"/>
    <w:rsid w:val="003E14DC"/>
    <w:rsid w:val="003E22D7"/>
    <w:rsid w:val="003E2403"/>
    <w:rsid w:val="003E34B8"/>
    <w:rsid w:val="003E4B25"/>
    <w:rsid w:val="003E6828"/>
    <w:rsid w:val="003E6B0F"/>
    <w:rsid w:val="003E7B59"/>
    <w:rsid w:val="003F0748"/>
    <w:rsid w:val="003F0E13"/>
    <w:rsid w:val="003F2276"/>
    <w:rsid w:val="003F32BC"/>
    <w:rsid w:val="003F3DCC"/>
    <w:rsid w:val="003F5480"/>
    <w:rsid w:val="003F58D3"/>
    <w:rsid w:val="003F5931"/>
    <w:rsid w:val="003F5F99"/>
    <w:rsid w:val="003F65A0"/>
    <w:rsid w:val="004034CC"/>
    <w:rsid w:val="004058A9"/>
    <w:rsid w:val="00406F6F"/>
    <w:rsid w:val="004071D8"/>
    <w:rsid w:val="004109AD"/>
    <w:rsid w:val="00410EF5"/>
    <w:rsid w:val="00410F9F"/>
    <w:rsid w:val="00411D8C"/>
    <w:rsid w:val="00412353"/>
    <w:rsid w:val="0041257C"/>
    <w:rsid w:val="004143F2"/>
    <w:rsid w:val="00414C3C"/>
    <w:rsid w:val="00415028"/>
    <w:rsid w:val="00415F5B"/>
    <w:rsid w:val="00416EE5"/>
    <w:rsid w:val="004170F5"/>
    <w:rsid w:val="0041713E"/>
    <w:rsid w:val="004176D8"/>
    <w:rsid w:val="00417725"/>
    <w:rsid w:val="00421287"/>
    <w:rsid w:val="004231BF"/>
    <w:rsid w:val="00423F37"/>
    <w:rsid w:val="0042634B"/>
    <w:rsid w:val="004267A3"/>
    <w:rsid w:val="00426B37"/>
    <w:rsid w:val="004308BF"/>
    <w:rsid w:val="00430AB8"/>
    <w:rsid w:val="004312B1"/>
    <w:rsid w:val="00431B31"/>
    <w:rsid w:val="00431C13"/>
    <w:rsid w:val="00432602"/>
    <w:rsid w:val="00433198"/>
    <w:rsid w:val="0043328E"/>
    <w:rsid w:val="00434915"/>
    <w:rsid w:val="00435307"/>
    <w:rsid w:val="00435543"/>
    <w:rsid w:val="00436CC7"/>
    <w:rsid w:val="004375E2"/>
    <w:rsid w:val="00437963"/>
    <w:rsid w:val="00440058"/>
    <w:rsid w:val="004409D3"/>
    <w:rsid w:val="00441B4C"/>
    <w:rsid w:val="004434A1"/>
    <w:rsid w:val="004440A2"/>
    <w:rsid w:val="00444369"/>
    <w:rsid w:val="00444857"/>
    <w:rsid w:val="00444D07"/>
    <w:rsid w:val="00445AF8"/>
    <w:rsid w:val="004463E5"/>
    <w:rsid w:val="004502E3"/>
    <w:rsid w:val="00451123"/>
    <w:rsid w:val="004519A8"/>
    <w:rsid w:val="004529F8"/>
    <w:rsid w:val="00452C04"/>
    <w:rsid w:val="00453421"/>
    <w:rsid w:val="004535FB"/>
    <w:rsid w:val="00453DC2"/>
    <w:rsid w:val="0045442E"/>
    <w:rsid w:val="00455BFD"/>
    <w:rsid w:val="004571EC"/>
    <w:rsid w:val="004610E5"/>
    <w:rsid w:val="00461970"/>
    <w:rsid w:val="00461B06"/>
    <w:rsid w:val="00462453"/>
    <w:rsid w:val="0046311C"/>
    <w:rsid w:val="00463981"/>
    <w:rsid w:val="004643E7"/>
    <w:rsid w:val="00464DA3"/>
    <w:rsid w:val="00466E7B"/>
    <w:rsid w:val="00466EFA"/>
    <w:rsid w:val="00467B57"/>
    <w:rsid w:val="00467E45"/>
    <w:rsid w:val="0047061D"/>
    <w:rsid w:val="00470E1E"/>
    <w:rsid w:val="00471693"/>
    <w:rsid w:val="00472574"/>
    <w:rsid w:val="004732F9"/>
    <w:rsid w:val="004748EB"/>
    <w:rsid w:val="00474C65"/>
    <w:rsid w:val="0047558F"/>
    <w:rsid w:val="00475623"/>
    <w:rsid w:val="00475BF7"/>
    <w:rsid w:val="00475E42"/>
    <w:rsid w:val="00476FEB"/>
    <w:rsid w:val="004776E1"/>
    <w:rsid w:val="0048009D"/>
    <w:rsid w:val="004826D5"/>
    <w:rsid w:val="0048274B"/>
    <w:rsid w:val="0048289E"/>
    <w:rsid w:val="00483157"/>
    <w:rsid w:val="0048322C"/>
    <w:rsid w:val="00485508"/>
    <w:rsid w:val="00485BF8"/>
    <w:rsid w:val="0049158E"/>
    <w:rsid w:val="004918FA"/>
    <w:rsid w:val="00491CC9"/>
    <w:rsid w:val="00492305"/>
    <w:rsid w:val="00493AE0"/>
    <w:rsid w:val="004940BA"/>
    <w:rsid w:val="004947ED"/>
    <w:rsid w:val="00494C28"/>
    <w:rsid w:val="00497AF7"/>
    <w:rsid w:val="004A0667"/>
    <w:rsid w:val="004A082D"/>
    <w:rsid w:val="004A1A60"/>
    <w:rsid w:val="004A2425"/>
    <w:rsid w:val="004A3C0B"/>
    <w:rsid w:val="004A4C49"/>
    <w:rsid w:val="004A5CC1"/>
    <w:rsid w:val="004A6640"/>
    <w:rsid w:val="004B0C17"/>
    <w:rsid w:val="004B1E5F"/>
    <w:rsid w:val="004B1F44"/>
    <w:rsid w:val="004B301D"/>
    <w:rsid w:val="004B3022"/>
    <w:rsid w:val="004B320F"/>
    <w:rsid w:val="004B4371"/>
    <w:rsid w:val="004B460F"/>
    <w:rsid w:val="004B4BBE"/>
    <w:rsid w:val="004B54AC"/>
    <w:rsid w:val="004B6B08"/>
    <w:rsid w:val="004B7118"/>
    <w:rsid w:val="004B717B"/>
    <w:rsid w:val="004B71B3"/>
    <w:rsid w:val="004B7934"/>
    <w:rsid w:val="004C017A"/>
    <w:rsid w:val="004C078D"/>
    <w:rsid w:val="004C21BD"/>
    <w:rsid w:val="004C2C86"/>
    <w:rsid w:val="004C2DEF"/>
    <w:rsid w:val="004C359D"/>
    <w:rsid w:val="004C5BF6"/>
    <w:rsid w:val="004C69A9"/>
    <w:rsid w:val="004C6F65"/>
    <w:rsid w:val="004C7033"/>
    <w:rsid w:val="004C7AFD"/>
    <w:rsid w:val="004D06D6"/>
    <w:rsid w:val="004D10A2"/>
    <w:rsid w:val="004D2734"/>
    <w:rsid w:val="004D37B0"/>
    <w:rsid w:val="004D37E6"/>
    <w:rsid w:val="004D4013"/>
    <w:rsid w:val="004D4A17"/>
    <w:rsid w:val="004D4C39"/>
    <w:rsid w:val="004D5243"/>
    <w:rsid w:val="004D777F"/>
    <w:rsid w:val="004D7792"/>
    <w:rsid w:val="004D7854"/>
    <w:rsid w:val="004E3242"/>
    <w:rsid w:val="004E35E4"/>
    <w:rsid w:val="004E5721"/>
    <w:rsid w:val="004E617F"/>
    <w:rsid w:val="004E67E7"/>
    <w:rsid w:val="004E6F48"/>
    <w:rsid w:val="004E7AAC"/>
    <w:rsid w:val="004F0A8F"/>
    <w:rsid w:val="004F1422"/>
    <w:rsid w:val="004F1AC5"/>
    <w:rsid w:val="004F1D20"/>
    <w:rsid w:val="004F2BA2"/>
    <w:rsid w:val="004F3C86"/>
    <w:rsid w:val="004F454D"/>
    <w:rsid w:val="004F4B89"/>
    <w:rsid w:val="004F56EA"/>
    <w:rsid w:val="004F588A"/>
    <w:rsid w:val="004F5A16"/>
    <w:rsid w:val="004F5F6B"/>
    <w:rsid w:val="004F63B4"/>
    <w:rsid w:val="004F660C"/>
    <w:rsid w:val="004F6CE3"/>
    <w:rsid w:val="004F6E0D"/>
    <w:rsid w:val="004F6E98"/>
    <w:rsid w:val="004F7040"/>
    <w:rsid w:val="00500F30"/>
    <w:rsid w:val="00501ADD"/>
    <w:rsid w:val="00502610"/>
    <w:rsid w:val="005026C8"/>
    <w:rsid w:val="00503185"/>
    <w:rsid w:val="005031CF"/>
    <w:rsid w:val="005055C6"/>
    <w:rsid w:val="0050602F"/>
    <w:rsid w:val="005064E3"/>
    <w:rsid w:val="00506EA0"/>
    <w:rsid w:val="005072BF"/>
    <w:rsid w:val="005124E9"/>
    <w:rsid w:val="005125F2"/>
    <w:rsid w:val="0051269B"/>
    <w:rsid w:val="00513990"/>
    <w:rsid w:val="00514526"/>
    <w:rsid w:val="00514CDC"/>
    <w:rsid w:val="00515628"/>
    <w:rsid w:val="0051574B"/>
    <w:rsid w:val="00515AEA"/>
    <w:rsid w:val="00517024"/>
    <w:rsid w:val="00517D02"/>
    <w:rsid w:val="00521146"/>
    <w:rsid w:val="0052285D"/>
    <w:rsid w:val="00524038"/>
    <w:rsid w:val="005250AF"/>
    <w:rsid w:val="0052585D"/>
    <w:rsid w:val="0052697B"/>
    <w:rsid w:val="005273AD"/>
    <w:rsid w:val="00527AD2"/>
    <w:rsid w:val="00530720"/>
    <w:rsid w:val="005319A2"/>
    <w:rsid w:val="00532699"/>
    <w:rsid w:val="005347AD"/>
    <w:rsid w:val="00535F39"/>
    <w:rsid w:val="00536449"/>
    <w:rsid w:val="00536A86"/>
    <w:rsid w:val="00537DC1"/>
    <w:rsid w:val="00541DBB"/>
    <w:rsid w:val="0054234A"/>
    <w:rsid w:val="005436AB"/>
    <w:rsid w:val="00543888"/>
    <w:rsid w:val="005442D8"/>
    <w:rsid w:val="0054507B"/>
    <w:rsid w:val="00545A5B"/>
    <w:rsid w:val="00546033"/>
    <w:rsid w:val="00550A1C"/>
    <w:rsid w:val="00551482"/>
    <w:rsid w:val="00551611"/>
    <w:rsid w:val="00552228"/>
    <w:rsid w:val="00554DA1"/>
    <w:rsid w:val="00554FB1"/>
    <w:rsid w:val="00554FF1"/>
    <w:rsid w:val="00554FF3"/>
    <w:rsid w:val="005557B0"/>
    <w:rsid w:val="00555E5E"/>
    <w:rsid w:val="00556D62"/>
    <w:rsid w:val="00557AE9"/>
    <w:rsid w:val="00560C93"/>
    <w:rsid w:val="005618A0"/>
    <w:rsid w:val="00561C0D"/>
    <w:rsid w:val="00561C5B"/>
    <w:rsid w:val="005656A1"/>
    <w:rsid w:val="00565A04"/>
    <w:rsid w:val="005665B5"/>
    <w:rsid w:val="00571059"/>
    <w:rsid w:val="00571B6E"/>
    <w:rsid w:val="00572CA2"/>
    <w:rsid w:val="00573BA3"/>
    <w:rsid w:val="00575C03"/>
    <w:rsid w:val="00575ECC"/>
    <w:rsid w:val="0057615E"/>
    <w:rsid w:val="0057797B"/>
    <w:rsid w:val="00577ABA"/>
    <w:rsid w:val="00577B75"/>
    <w:rsid w:val="0058044D"/>
    <w:rsid w:val="0058167A"/>
    <w:rsid w:val="00581DFA"/>
    <w:rsid w:val="00583CA3"/>
    <w:rsid w:val="00586342"/>
    <w:rsid w:val="00590017"/>
    <w:rsid w:val="0059035C"/>
    <w:rsid w:val="005910F2"/>
    <w:rsid w:val="005911CD"/>
    <w:rsid w:val="00591760"/>
    <w:rsid w:val="00591D5C"/>
    <w:rsid w:val="00591F00"/>
    <w:rsid w:val="0059230D"/>
    <w:rsid w:val="0059295F"/>
    <w:rsid w:val="00593291"/>
    <w:rsid w:val="00593730"/>
    <w:rsid w:val="005937AA"/>
    <w:rsid w:val="0059380F"/>
    <w:rsid w:val="00593A2F"/>
    <w:rsid w:val="0059459D"/>
    <w:rsid w:val="00595B8F"/>
    <w:rsid w:val="00596748"/>
    <w:rsid w:val="00596E50"/>
    <w:rsid w:val="0059700F"/>
    <w:rsid w:val="00597C5C"/>
    <w:rsid w:val="005A00C7"/>
    <w:rsid w:val="005A01CF"/>
    <w:rsid w:val="005A1394"/>
    <w:rsid w:val="005A1968"/>
    <w:rsid w:val="005A1B2B"/>
    <w:rsid w:val="005A39C5"/>
    <w:rsid w:val="005A54C2"/>
    <w:rsid w:val="005A61E2"/>
    <w:rsid w:val="005B023D"/>
    <w:rsid w:val="005B08D3"/>
    <w:rsid w:val="005B0A06"/>
    <w:rsid w:val="005B1EDC"/>
    <w:rsid w:val="005B230B"/>
    <w:rsid w:val="005B2AAE"/>
    <w:rsid w:val="005B2C19"/>
    <w:rsid w:val="005B2F8C"/>
    <w:rsid w:val="005B31E3"/>
    <w:rsid w:val="005B321E"/>
    <w:rsid w:val="005B36E8"/>
    <w:rsid w:val="005B4BD0"/>
    <w:rsid w:val="005B4D44"/>
    <w:rsid w:val="005B54AB"/>
    <w:rsid w:val="005B5731"/>
    <w:rsid w:val="005B59AE"/>
    <w:rsid w:val="005B61E2"/>
    <w:rsid w:val="005B6EDE"/>
    <w:rsid w:val="005C05D3"/>
    <w:rsid w:val="005C0771"/>
    <w:rsid w:val="005C30E2"/>
    <w:rsid w:val="005C3520"/>
    <w:rsid w:val="005C3B2B"/>
    <w:rsid w:val="005C429F"/>
    <w:rsid w:val="005C575A"/>
    <w:rsid w:val="005C64EC"/>
    <w:rsid w:val="005C6C98"/>
    <w:rsid w:val="005C7DCC"/>
    <w:rsid w:val="005D0623"/>
    <w:rsid w:val="005D11BD"/>
    <w:rsid w:val="005D2A0F"/>
    <w:rsid w:val="005D305F"/>
    <w:rsid w:val="005D5555"/>
    <w:rsid w:val="005D5A20"/>
    <w:rsid w:val="005D6295"/>
    <w:rsid w:val="005E0AAF"/>
    <w:rsid w:val="005E101A"/>
    <w:rsid w:val="005E1FF3"/>
    <w:rsid w:val="005E2E03"/>
    <w:rsid w:val="005E2EB1"/>
    <w:rsid w:val="005E38B6"/>
    <w:rsid w:val="005E4096"/>
    <w:rsid w:val="005E4287"/>
    <w:rsid w:val="005E48E3"/>
    <w:rsid w:val="005E59A4"/>
    <w:rsid w:val="005E7D89"/>
    <w:rsid w:val="005F0534"/>
    <w:rsid w:val="005F1DCE"/>
    <w:rsid w:val="005F224E"/>
    <w:rsid w:val="005F2C1A"/>
    <w:rsid w:val="005F2DE7"/>
    <w:rsid w:val="005F3474"/>
    <w:rsid w:val="005F3489"/>
    <w:rsid w:val="005F44AB"/>
    <w:rsid w:val="005F4867"/>
    <w:rsid w:val="005F5D06"/>
    <w:rsid w:val="005F60DC"/>
    <w:rsid w:val="005F62E7"/>
    <w:rsid w:val="005F777E"/>
    <w:rsid w:val="005F7AF5"/>
    <w:rsid w:val="005F7C3E"/>
    <w:rsid w:val="005F7D87"/>
    <w:rsid w:val="0060090C"/>
    <w:rsid w:val="0060168D"/>
    <w:rsid w:val="00601AAF"/>
    <w:rsid w:val="006041CA"/>
    <w:rsid w:val="00604CBC"/>
    <w:rsid w:val="006056CC"/>
    <w:rsid w:val="00610704"/>
    <w:rsid w:val="00610EFC"/>
    <w:rsid w:val="00611B11"/>
    <w:rsid w:val="006135CB"/>
    <w:rsid w:val="00613BD5"/>
    <w:rsid w:val="006141E6"/>
    <w:rsid w:val="00614CD8"/>
    <w:rsid w:val="00616102"/>
    <w:rsid w:val="006163CD"/>
    <w:rsid w:val="00616D3F"/>
    <w:rsid w:val="00616DAA"/>
    <w:rsid w:val="006216DA"/>
    <w:rsid w:val="00621AFF"/>
    <w:rsid w:val="00626B3D"/>
    <w:rsid w:val="00627C3C"/>
    <w:rsid w:val="00630806"/>
    <w:rsid w:val="0063303B"/>
    <w:rsid w:val="00633DE2"/>
    <w:rsid w:val="00634B66"/>
    <w:rsid w:val="00634BAF"/>
    <w:rsid w:val="00634C7C"/>
    <w:rsid w:val="0064013D"/>
    <w:rsid w:val="00640308"/>
    <w:rsid w:val="00640A1D"/>
    <w:rsid w:val="00642287"/>
    <w:rsid w:val="00642422"/>
    <w:rsid w:val="0064267B"/>
    <w:rsid w:val="0064284A"/>
    <w:rsid w:val="00643470"/>
    <w:rsid w:val="0064436B"/>
    <w:rsid w:val="0064470A"/>
    <w:rsid w:val="0064491D"/>
    <w:rsid w:val="00644CAA"/>
    <w:rsid w:val="00645497"/>
    <w:rsid w:val="00645A6B"/>
    <w:rsid w:val="00645AA2"/>
    <w:rsid w:val="00646597"/>
    <w:rsid w:val="006479CA"/>
    <w:rsid w:val="0065020F"/>
    <w:rsid w:val="00650DA4"/>
    <w:rsid w:val="00652AF5"/>
    <w:rsid w:val="006540E1"/>
    <w:rsid w:val="00655DA2"/>
    <w:rsid w:val="0065755C"/>
    <w:rsid w:val="0066143E"/>
    <w:rsid w:val="00661492"/>
    <w:rsid w:val="00663BF7"/>
    <w:rsid w:val="006652E6"/>
    <w:rsid w:val="006655BF"/>
    <w:rsid w:val="00666262"/>
    <w:rsid w:val="0066636E"/>
    <w:rsid w:val="00667F43"/>
    <w:rsid w:val="00670DE4"/>
    <w:rsid w:val="006711A8"/>
    <w:rsid w:val="00671952"/>
    <w:rsid w:val="00673AF3"/>
    <w:rsid w:val="00673DD9"/>
    <w:rsid w:val="00675339"/>
    <w:rsid w:val="00675A7D"/>
    <w:rsid w:val="00676D81"/>
    <w:rsid w:val="00681364"/>
    <w:rsid w:val="00682CA7"/>
    <w:rsid w:val="0068314A"/>
    <w:rsid w:val="006840C8"/>
    <w:rsid w:val="00684498"/>
    <w:rsid w:val="00684687"/>
    <w:rsid w:val="0068543C"/>
    <w:rsid w:val="0068553F"/>
    <w:rsid w:val="00685F4C"/>
    <w:rsid w:val="00686BEA"/>
    <w:rsid w:val="0069023F"/>
    <w:rsid w:val="006906A9"/>
    <w:rsid w:val="00690D17"/>
    <w:rsid w:val="006920E6"/>
    <w:rsid w:val="006920FC"/>
    <w:rsid w:val="00692CF8"/>
    <w:rsid w:val="006938FF"/>
    <w:rsid w:val="00693E92"/>
    <w:rsid w:val="0069686C"/>
    <w:rsid w:val="00697C05"/>
    <w:rsid w:val="006A17D3"/>
    <w:rsid w:val="006A3360"/>
    <w:rsid w:val="006A3625"/>
    <w:rsid w:val="006A5938"/>
    <w:rsid w:val="006A63EA"/>
    <w:rsid w:val="006A6E5F"/>
    <w:rsid w:val="006A7108"/>
    <w:rsid w:val="006B11D6"/>
    <w:rsid w:val="006B147E"/>
    <w:rsid w:val="006B18EF"/>
    <w:rsid w:val="006B19BB"/>
    <w:rsid w:val="006B1C4A"/>
    <w:rsid w:val="006B24D5"/>
    <w:rsid w:val="006B4F24"/>
    <w:rsid w:val="006B575D"/>
    <w:rsid w:val="006B599F"/>
    <w:rsid w:val="006B5FC6"/>
    <w:rsid w:val="006B69A3"/>
    <w:rsid w:val="006B7C81"/>
    <w:rsid w:val="006B7E6F"/>
    <w:rsid w:val="006C0FAD"/>
    <w:rsid w:val="006C1CAD"/>
    <w:rsid w:val="006C2463"/>
    <w:rsid w:val="006C35D9"/>
    <w:rsid w:val="006C4886"/>
    <w:rsid w:val="006C7758"/>
    <w:rsid w:val="006C77B6"/>
    <w:rsid w:val="006C7925"/>
    <w:rsid w:val="006D03BC"/>
    <w:rsid w:val="006D087F"/>
    <w:rsid w:val="006D0BDD"/>
    <w:rsid w:val="006D37E8"/>
    <w:rsid w:val="006D3844"/>
    <w:rsid w:val="006D3FD5"/>
    <w:rsid w:val="006D420C"/>
    <w:rsid w:val="006D4559"/>
    <w:rsid w:val="006D55FB"/>
    <w:rsid w:val="006D5C6E"/>
    <w:rsid w:val="006E0BF7"/>
    <w:rsid w:val="006E139D"/>
    <w:rsid w:val="006E2308"/>
    <w:rsid w:val="006E342A"/>
    <w:rsid w:val="006E3510"/>
    <w:rsid w:val="006E40BB"/>
    <w:rsid w:val="006E41BB"/>
    <w:rsid w:val="006E4475"/>
    <w:rsid w:val="006E46AC"/>
    <w:rsid w:val="006E51F2"/>
    <w:rsid w:val="006E5870"/>
    <w:rsid w:val="006E7400"/>
    <w:rsid w:val="006F05CC"/>
    <w:rsid w:val="006F1089"/>
    <w:rsid w:val="006F1270"/>
    <w:rsid w:val="006F131C"/>
    <w:rsid w:val="006F2016"/>
    <w:rsid w:val="006F21E5"/>
    <w:rsid w:val="006F2C0B"/>
    <w:rsid w:val="006F2CDD"/>
    <w:rsid w:val="006F2D85"/>
    <w:rsid w:val="006F2DBB"/>
    <w:rsid w:val="006F3423"/>
    <w:rsid w:val="006F3976"/>
    <w:rsid w:val="006F5C81"/>
    <w:rsid w:val="006F6298"/>
    <w:rsid w:val="006F6331"/>
    <w:rsid w:val="006F63FC"/>
    <w:rsid w:val="006F6F4F"/>
    <w:rsid w:val="006F78CF"/>
    <w:rsid w:val="006F7FF1"/>
    <w:rsid w:val="0070187D"/>
    <w:rsid w:val="0070248F"/>
    <w:rsid w:val="00704370"/>
    <w:rsid w:val="007048B6"/>
    <w:rsid w:val="007064C5"/>
    <w:rsid w:val="0070696D"/>
    <w:rsid w:val="00710415"/>
    <w:rsid w:val="0071088E"/>
    <w:rsid w:val="00710D16"/>
    <w:rsid w:val="0071411C"/>
    <w:rsid w:val="0071470D"/>
    <w:rsid w:val="00715E06"/>
    <w:rsid w:val="00716F47"/>
    <w:rsid w:val="00717265"/>
    <w:rsid w:val="007200A1"/>
    <w:rsid w:val="00720627"/>
    <w:rsid w:val="00721126"/>
    <w:rsid w:val="00722715"/>
    <w:rsid w:val="00722C17"/>
    <w:rsid w:val="00723463"/>
    <w:rsid w:val="007245AB"/>
    <w:rsid w:val="00724B99"/>
    <w:rsid w:val="00725A59"/>
    <w:rsid w:val="0072725F"/>
    <w:rsid w:val="00727548"/>
    <w:rsid w:val="007311F4"/>
    <w:rsid w:val="007315C6"/>
    <w:rsid w:val="00731ABA"/>
    <w:rsid w:val="00732024"/>
    <w:rsid w:val="007329C8"/>
    <w:rsid w:val="00733896"/>
    <w:rsid w:val="00735855"/>
    <w:rsid w:val="00737A66"/>
    <w:rsid w:val="0074050D"/>
    <w:rsid w:val="00740B7A"/>
    <w:rsid w:val="00740EE1"/>
    <w:rsid w:val="007413CB"/>
    <w:rsid w:val="007416C5"/>
    <w:rsid w:val="007424BA"/>
    <w:rsid w:val="00742714"/>
    <w:rsid w:val="00742F87"/>
    <w:rsid w:val="00743D3F"/>
    <w:rsid w:val="00744047"/>
    <w:rsid w:val="00746A8C"/>
    <w:rsid w:val="007471AC"/>
    <w:rsid w:val="00750DA1"/>
    <w:rsid w:val="00751D63"/>
    <w:rsid w:val="0075253A"/>
    <w:rsid w:val="007536E2"/>
    <w:rsid w:val="00754089"/>
    <w:rsid w:val="0075485D"/>
    <w:rsid w:val="00755CF8"/>
    <w:rsid w:val="0075641B"/>
    <w:rsid w:val="007575EB"/>
    <w:rsid w:val="0076079F"/>
    <w:rsid w:val="00760ADD"/>
    <w:rsid w:val="007620F7"/>
    <w:rsid w:val="00762752"/>
    <w:rsid w:val="007648DA"/>
    <w:rsid w:val="00765E73"/>
    <w:rsid w:val="00767C57"/>
    <w:rsid w:val="00772F5B"/>
    <w:rsid w:val="00780E9F"/>
    <w:rsid w:val="007828C7"/>
    <w:rsid w:val="00782F70"/>
    <w:rsid w:val="0078352A"/>
    <w:rsid w:val="00783B4A"/>
    <w:rsid w:val="00783CA7"/>
    <w:rsid w:val="00784015"/>
    <w:rsid w:val="0078508E"/>
    <w:rsid w:val="007854E9"/>
    <w:rsid w:val="007860E8"/>
    <w:rsid w:val="0079208C"/>
    <w:rsid w:val="00792910"/>
    <w:rsid w:val="007933B0"/>
    <w:rsid w:val="007933C9"/>
    <w:rsid w:val="0079347A"/>
    <w:rsid w:val="00793B90"/>
    <w:rsid w:val="00793CCF"/>
    <w:rsid w:val="00793CDE"/>
    <w:rsid w:val="007940EC"/>
    <w:rsid w:val="0079440B"/>
    <w:rsid w:val="00795486"/>
    <w:rsid w:val="00796C05"/>
    <w:rsid w:val="007978E4"/>
    <w:rsid w:val="007A0BC7"/>
    <w:rsid w:val="007A11BF"/>
    <w:rsid w:val="007A231B"/>
    <w:rsid w:val="007A2FF3"/>
    <w:rsid w:val="007A48B7"/>
    <w:rsid w:val="007A4932"/>
    <w:rsid w:val="007A73CE"/>
    <w:rsid w:val="007B00C6"/>
    <w:rsid w:val="007B011E"/>
    <w:rsid w:val="007B06B0"/>
    <w:rsid w:val="007B06B1"/>
    <w:rsid w:val="007B40FF"/>
    <w:rsid w:val="007B7283"/>
    <w:rsid w:val="007B78B6"/>
    <w:rsid w:val="007C0AAA"/>
    <w:rsid w:val="007C127B"/>
    <w:rsid w:val="007C3237"/>
    <w:rsid w:val="007C4AA7"/>
    <w:rsid w:val="007C5395"/>
    <w:rsid w:val="007C5928"/>
    <w:rsid w:val="007C5ACA"/>
    <w:rsid w:val="007C6EF8"/>
    <w:rsid w:val="007C7A86"/>
    <w:rsid w:val="007C7E19"/>
    <w:rsid w:val="007D1F71"/>
    <w:rsid w:val="007D22C5"/>
    <w:rsid w:val="007D4534"/>
    <w:rsid w:val="007D49C3"/>
    <w:rsid w:val="007D64DB"/>
    <w:rsid w:val="007D6646"/>
    <w:rsid w:val="007D7124"/>
    <w:rsid w:val="007E08D9"/>
    <w:rsid w:val="007E17E4"/>
    <w:rsid w:val="007E2A3C"/>
    <w:rsid w:val="007E33CC"/>
    <w:rsid w:val="007E348B"/>
    <w:rsid w:val="007E3894"/>
    <w:rsid w:val="007E4E61"/>
    <w:rsid w:val="007E56A0"/>
    <w:rsid w:val="007E5825"/>
    <w:rsid w:val="007E5903"/>
    <w:rsid w:val="007E5D4B"/>
    <w:rsid w:val="007E5EA1"/>
    <w:rsid w:val="007E6572"/>
    <w:rsid w:val="007E78E0"/>
    <w:rsid w:val="007F01A5"/>
    <w:rsid w:val="007F1E1A"/>
    <w:rsid w:val="007F3B46"/>
    <w:rsid w:val="007F4BE4"/>
    <w:rsid w:val="007F4FDC"/>
    <w:rsid w:val="007F564A"/>
    <w:rsid w:val="007F5874"/>
    <w:rsid w:val="007F62AF"/>
    <w:rsid w:val="007F71CB"/>
    <w:rsid w:val="007F7AD2"/>
    <w:rsid w:val="00800684"/>
    <w:rsid w:val="00801C07"/>
    <w:rsid w:val="008020AB"/>
    <w:rsid w:val="00803DF2"/>
    <w:rsid w:val="00804270"/>
    <w:rsid w:val="00804889"/>
    <w:rsid w:val="00804C63"/>
    <w:rsid w:val="00804FF3"/>
    <w:rsid w:val="008066FA"/>
    <w:rsid w:val="00806B45"/>
    <w:rsid w:val="0080725F"/>
    <w:rsid w:val="00807D3C"/>
    <w:rsid w:val="00810A8F"/>
    <w:rsid w:val="008122A6"/>
    <w:rsid w:val="00813DAB"/>
    <w:rsid w:val="00814194"/>
    <w:rsid w:val="008144FB"/>
    <w:rsid w:val="0081717C"/>
    <w:rsid w:val="0081727C"/>
    <w:rsid w:val="00817B6E"/>
    <w:rsid w:val="0082112A"/>
    <w:rsid w:val="0082151F"/>
    <w:rsid w:val="00822D68"/>
    <w:rsid w:val="0082386D"/>
    <w:rsid w:val="00824340"/>
    <w:rsid w:val="00824F3F"/>
    <w:rsid w:val="008254F8"/>
    <w:rsid w:val="00825F00"/>
    <w:rsid w:val="00826A49"/>
    <w:rsid w:val="00827D86"/>
    <w:rsid w:val="00827ECF"/>
    <w:rsid w:val="00830457"/>
    <w:rsid w:val="00830466"/>
    <w:rsid w:val="00830895"/>
    <w:rsid w:val="00830BB7"/>
    <w:rsid w:val="00832C18"/>
    <w:rsid w:val="008334E0"/>
    <w:rsid w:val="00833F5C"/>
    <w:rsid w:val="00836019"/>
    <w:rsid w:val="00840C63"/>
    <w:rsid w:val="008424DB"/>
    <w:rsid w:val="008425C5"/>
    <w:rsid w:val="00842671"/>
    <w:rsid w:val="00842E38"/>
    <w:rsid w:val="0084329F"/>
    <w:rsid w:val="00843CAF"/>
    <w:rsid w:val="00843CB1"/>
    <w:rsid w:val="00845807"/>
    <w:rsid w:val="00846F84"/>
    <w:rsid w:val="008513FC"/>
    <w:rsid w:val="00851438"/>
    <w:rsid w:val="008521BE"/>
    <w:rsid w:val="0085255C"/>
    <w:rsid w:val="00852586"/>
    <w:rsid w:val="008526E8"/>
    <w:rsid w:val="008545DA"/>
    <w:rsid w:val="008546A0"/>
    <w:rsid w:val="00854F77"/>
    <w:rsid w:val="008568EA"/>
    <w:rsid w:val="00861AC3"/>
    <w:rsid w:val="008626E2"/>
    <w:rsid w:val="00862CF5"/>
    <w:rsid w:val="00864A27"/>
    <w:rsid w:val="00865618"/>
    <w:rsid w:val="00865E37"/>
    <w:rsid w:val="00866645"/>
    <w:rsid w:val="00866F97"/>
    <w:rsid w:val="00867E81"/>
    <w:rsid w:val="00871368"/>
    <w:rsid w:val="00872022"/>
    <w:rsid w:val="00872D37"/>
    <w:rsid w:val="008734E3"/>
    <w:rsid w:val="00873664"/>
    <w:rsid w:val="008736B5"/>
    <w:rsid w:val="00874240"/>
    <w:rsid w:val="00875022"/>
    <w:rsid w:val="00875673"/>
    <w:rsid w:val="00876091"/>
    <w:rsid w:val="0087611B"/>
    <w:rsid w:val="0087644F"/>
    <w:rsid w:val="008767E3"/>
    <w:rsid w:val="00876EAE"/>
    <w:rsid w:val="00877EC4"/>
    <w:rsid w:val="00880C3B"/>
    <w:rsid w:val="00880E64"/>
    <w:rsid w:val="00881336"/>
    <w:rsid w:val="00882095"/>
    <w:rsid w:val="0088234D"/>
    <w:rsid w:val="00882C29"/>
    <w:rsid w:val="00882D07"/>
    <w:rsid w:val="00882F72"/>
    <w:rsid w:val="00883959"/>
    <w:rsid w:val="00884706"/>
    <w:rsid w:val="00884B3A"/>
    <w:rsid w:val="00884BBF"/>
    <w:rsid w:val="0088531A"/>
    <w:rsid w:val="00886518"/>
    <w:rsid w:val="008866E4"/>
    <w:rsid w:val="008876D5"/>
    <w:rsid w:val="00890AA2"/>
    <w:rsid w:val="0089192F"/>
    <w:rsid w:val="00892058"/>
    <w:rsid w:val="00892769"/>
    <w:rsid w:val="00892B2A"/>
    <w:rsid w:val="008951F5"/>
    <w:rsid w:val="00895DAC"/>
    <w:rsid w:val="00895F1F"/>
    <w:rsid w:val="00897EF8"/>
    <w:rsid w:val="008A1969"/>
    <w:rsid w:val="008A227E"/>
    <w:rsid w:val="008A2C0E"/>
    <w:rsid w:val="008A400C"/>
    <w:rsid w:val="008A45E7"/>
    <w:rsid w:val="008A4886"/>
    <w:rsid w:val="008A4D6E"/>
    <w:rsid w:val="008A4E2A"/>
    <w:rsid w:val="008A5B65"/>
    <w:rsid w:val="008A5BEB"/>
    <w:rsid w:val="008A60B1"/>
    <w:rsid w:val="008A6FAF"/>
    <w:rsid w:val="008A7281"/>
    <w:rsid w:val="008A7D84"/>
    <w:rsid w:val="008B0097"/>
    <w:rsid w:val="008B0682"/>
    <w:rsid w:val="008B0E40"/>
    <w:rsid w:val="008B1A2B"/>
    <w:rsid w:val="008B3613"/>
    <w:rsid w:val="008B5A65"/>
    <w:rsid w:val="008B649F"/>
    <w:rsid w:val="008B66A7"/>
    <w:rsid w:val="008B76F6"/>
    <w:rsid w:val="008C0102"/>
    <w:rsid w:val="008C08FD"/>
    <w:rsid w:val="008C2C50"/>
    <w:rsid w:val="008C2FBE"/>
    <w:rsid w:val="008C5867"/>
    <w:rsid w:val="008C638B"/>
    <w:rsid w:val="008D09C8"/>
    <w:rsid w:val="008D1DAE"/>
    <w:rsid w:val="008D2E97"/>
    <w:rsid w:val="008D3984"/>
    <w:rsid w:val="008D404C"/>
    <w:rsid w:val="008D43A0"/>
    <w:rsid w:val="008D44C9"/>
    <w:rsid w:val="008D5150"/>
    <w:rsid w:val="008D53BE"/>
    <w:rsid w:val="008D6D9B"/>
    <w:rsid w:val="008D7E50"/>
    <w:rsid w:val="008E09A0"/>
    <w:rsid w:val="008E143C"/>
    <w:rsid w:val="008E1DB8"/>
    <w:rsid w:val="008E32EB"/>
    <w:rsid w:val="008E386B"/>
    <w:rsid w:val="008E3A4C"/>
    <w:rsid w:val="008E3B28"/>
    <w:rsid w:val="008E3D4A"/>
    <w:rsid w:val="008E4595"/>
    <w:rsid w:val="008E54DE"/>
    <w:rsid w:val="008E6436"/>
    <w:rsid w:val="008E7473"/>
    <w:rsid w:val="008F03AF"/>
    <w:rsid w:val="008F0765"/>
    <w:rsid w:val="008F40EA"/>
    <w:rsid w:val="008F4269"/>
    <w:rsid w:val="008F62F6"/>
    <w:rsid w:val="008F76E5"/>
    <w:rsid w:val="00900CAD"/>
    <w:rsid w:val="00901722"/>
    <w:rsid w:val="00902C3D"/>
    <w:rsid w:val="00902D0B"/>
    <w:rsid w:val="00903DF8"/>
    <w:rsid w:val="00904558"/>
    <w:rsid w:val="00904FCB"/>
    <w:rsid w:val="00905E77"/>
    <w:rsid w:val="00906A05"/>
    <w:rsid w:val="009125FE"/>
    <w:rsid w:val="00912B6E"/>
    <w:rsid w:val="00913C6D"/>
    <w:rsid w:val="009143BD"/>
    <w:rsid w:val="00914FE3"/>
    <w:rsid w:val="0091506F"/>
    <w:rsid w:val="00916811"/>
    <w:rsid w:val="0091711B"/>
    <w:rsid w:val="00920FD6"/>
    <w:rsid w:val="00921A92"/>
    <w:rsid w:val="00921D68"/>
    <w:rsid w:val="00921DD0"/>
    <w:rsid w:val="009242BE"/>
    <w:rsid w:val="009275D5"/>
    <w:rsid w:val="0092769F"/>
    <w:rsid w:val="00927AB4"/>
    <w:rsid w:val="009317B4"/>
    <w:rsid w:val="0093219A"/>
    <w:rsid w:val="00932559"/>
    <w:rsid w:val="00932D87"/>
    <w:rsid w:val="0093393E"/>
    <w:rsid w:val="00934C39"/>
    <w:rsid w:val="009352A1"/>
    <w:rsid w:val="009364C4"/>
    <w:rsid w:val="00940849"/>
    <w:rsid w:val="00940888"/>
    <w:rsid w:val="00940EF5"/>
    <w:rsid w:val="00941093"/>
    <w:rsid w:val="0094181F"/>
    <w:rsid w:val="00942D5F"/>
    <w:rsid w:val="009433F6"/>
    <w:rsid w:val="009436BF"/>
    <w:rsid w:val="00943ABC"/>
    <w:rsid w:val="00944909"/>
    <w:rsid w:val="00944A35"/>
    <w:rsid w:val="00945821"/>
    <w:rsid w:val="00945E06"/>
    <w:rsid w:val="00946306"/>
    <w:rsid w:val="00947190"/>
    <w:rsid w:val="00947790"/>
    <w:rsid w:val="00950ACE"/>
    <w:rsid w:val="00950CF9"/>
    <w:rsid w:val="0095124F"/>
    <w:rsid w:val="0095228F"/>
    <w:rsid w:val="00952CE0"/>
    <w:rsid w:val="0095403A"/>
    <w:rsid w:val="009570A6"/>
    <w:rsid w:val="009574ED"/>
    <w:rsid w:val="00960B94"/>
    <w:rsid w:val="00961465"/>
    <w:rsid w:val="00961CF2"/>
    <w:rsid w:val="00962712"/>
    <w:rsid w:val="00963CC2"/>
    <w:rsid w:val="00966A49"/>
    <w:rsid w:val="00966D8E"/>
    <w:rsid w:val="00966F37"/>
    <w:rsid w:val="009713D2"/>
    <w:rsid w:val="0097153E"/>
    <w:rsid w:val="00972988"/>
    <w:rsid w:val="0097396C"/>
    <w:rsid w:val="00973C50"/>
    <w:rsid w:val="009741DA"/>
    <w:rsid w:val="00974A62"/>
    <w:rsid w:val="00980834"/>
    <w:rsid w:val="0098093E"/>
    <w:rsid w:val="00980CF6"/>
    <w:rsid w:val="00980DF6"/>
    <w:rsid w:val="00981229"/>
    <w:rsid w:val="00982F0F"/>
    <w:rsid w:val="009840E9"/>
    <w:rsid w:val="00986B70"/>
    <w:rsid w:val="009873E7"/>
    <w:rsid w:val="00991370"/>
    <w:rsid w:val="00991617"/>
    <w:rsid w:val="00991772"/>
    <w:rsid w:val="009918AE"/>
    <w:rsid w:val="009919AC"/>
    <w:rsid w:val="00991D5F"/>
    <w:rsid w:val="009925C1"/>
    <w:rsid w:val="0099299B"/>
    <w:rsid w:val="00992D12"/>
    <w:rsid w:val="00993682"/>
    <w:rsid w:val="009962BC"/>
    <w:rsid w:val="00996729"/>
    <w:rsid w:val="00996F11"/>
    <w:rsid w:val="0099707F"/>
    <w:rsid w:val="009971F0"/>
    <w:rsid w:val="009A0220"/>
    <w:rsid w:val="009A078F"/>
    <w:rsid w:val="009A14B9"/>
    <w:rsid w:val="009A1532"/>
    <w:rsid w:val="009A22B9"/>
    <w:rsid w:val="009A2F7B"/>
    <w:rsid w:val="009A3862"/>
    <w:rsid w:val="009A3A42"/>
    <w:rsid w:val="009A3BB5"/>
    <w:rsid w:val="009A4331"/>
    <w:rsid w:val="009A53FB"/>
    <w:rsid w:val="009A618F"/>
    <w:rsid w:val="009B12B0"/>
    <w:rsid w:val="009B1ED1"/>
    <w:rsid w:val="009B4765"/>
    <w:rsid w:val="009B5E78"/>
    <w:rsid w:val="009B681D"/>
    <w:rsid w:val="009B6AB0"/>
    <w:rsid w:val="009C097E"/>
    <w:rsid w:val="009C0F3B"/>
    <w:rsid w:val="009C17EA"/>
    <w:rsid w:val="009C4DD3"/>
    <w:rsid w:val="009C5CC8"/>
    <w:rsid w:val="009C6058"/>
    <w:rsid w:val="009C7061"/>
    <w:rsid w:val="009D10F6"/>
    <w:rsid w:val="009D161E"/>
    <w:rsid w:val="009D1662"/>
    <w:rsid w:val="009D1DE6"/>
    <w:rsid w:val="009D24B7"/>
    <w:rsid w:val="009D259D"/>
    <w:rsid w:val="009D2FBC"/>
    <w:rsid w:val="009D526F"/>
    <w:rsid w:val="009D5428"/>
    <w:rsid w:val="009D5649"/>
    <w:rsid w:val="009D5671"/>
    <w:rsid w:val="009D5F83"/>
    <w:rsid w:val="009D7DF5"/>
    <w:rsid w:val="009E1391"/>
    <w:rsid w:val="009E253C"/>
    <w:rsid w:val="009E26E3"/>
    <w:rsid w:val="009E275B"/>
    <w:rsid w:val="009E3053"/>
    <w:rsid w:val="009E3267"/>
    <w:rsid w:val="009E3B81"/>
    <w:rsid w:val="009E3D2D"/>
    <w:rsid w:val="009E447F"/>
    <w:rsid w:val="009E4C7E"/>
    <w:rsid w:val="009E61AE"/>
    <w:rsid w:val="009F0996"/>
    <w:rsid w:val="009F1A38"/>
    <w:rsid w:val="009F2480"/>
    <w:rsid w:val="009F2722"/>
    <w:rsid w:val="009F2829"/>
    <w:rsid w:val="009F3219"/>
    <w:rsid w:val="009F3C2C"/>
    <w:rsid w:val="009F55A7"/>
    <w:rsid w:val="009F61C3"/>
    <w:rsid w:val="009F6FA5"/>
    <w:rsid w:val="009F776F"/>
    <w:rsid w:val="009F7A9F"/>
    <w:rsid w:val="009F7B2C"/>
    <w:rsid w:val="009F7CD1"/>
    <w:rsid w:val="00A007B4"/>
    <w:rsid w:val="00A00D6D"/>
    <w:rsid w:val="00A0271E"/>
    <w:rsid w:val="00A0519D"/>
    <w:rsid w:val="00A0727B"/>
    <w:rsid w:val="00A111BC"/>
    <w:rsid w:val="00A11D86"/>
    <w:rsid w:val="00A1207A"/>
    <w:rsid w:val="00A123B7"/>
    <w:rsid w:val="00A13F46"/>
    <w:rsid w:val="00A14B71"/>
    <w:rsid w:val="00A155FE"/>
    <w:rsid w:val="00A15D2C"/>
    <w:rsid w:val="00A15D76"/>
    <w:rsid w:val="00A176C1"/>
    <w:rsid w:val="00A21350"/>
    <w:rsid w:val="00A218E1"/>
    <w:rsid w:val="00A22E7F"/>
    <w:rsid w:val="00A23C55"/>
    <w:rsid w:val="00A23E7B"/>
    <w:rsid w:val="00A25773"/>
    <w:rsid w:val="00A25EA7"/>
    <w:rsid w:val="00A26846"/>
    <w:rsid w:val="00A2793C"/>
    <w:rsid w:val="00A304E9"/>
    <w:rsid w:val="00A30546"/>
    <w:rsid w:val="00A309DB"/>
    <w:rsid w:val="00A30E71"/>
    <w:rsid w:val="00A3161B"/>
    <w:rsid w:val="00A31C91"/>
    <w:rsid w:val="00A31CB5"/>
    <w:rsid w:val="00A32399"/>
    <w:rsid w:val="00A33F83"/>
    <w:rsid w:val="00A34052"/>
    <w:rsid w:val="00A343BA"/>
    <w:rsid w:val="00A34E78"/>
    <w:rsid w:val="00A3547D"/>
    <w:rsid w:val="00A36F7D"/>
    <w:rsid w:val="00A37D5A"/>
    <w:rsid w:val="00A412B7"/>
    <w:rsid w:val="00A426EA"/>
    <w:rsid w:val="00A43AFE"/>
    <w:rsid w:val="00A43D48"/>
    <w:rsid w:val="00A46005"/>
    <w:rsid w:val="00A4722D"/>
    <w:rsid w:val="00A47832"/>
    <w:rsid w:val="00A47968"/>
    <w:rsid w:val="00A47B4E"/>
    <w:rsid w:val="00A5130C"/>
    <w:rsid w:val="00A52246"/>
    <w:rsid w:val="00A528AB"/>
    <w:rsid w:val="00A5299A"/>
    <w:rsid w:val="00A52E32"/>
    <w:rsid w:val="00A53114"/>
    <w:rsid w:val="00A543AA"/>
    <w:rsid w:val="00A54960"/>
    <w:rsid w:val="00A54D94"/>
    <w:rsid w:val="00A55A93"/>
    <w:rsid w:val="00A604BD"/>
    <w:rsid w:val="00A61240"/>
    <w:rsid w:val="00A61E02"/>
    <w:rsid w:val="00A633A2"/>
    <w:rsid w:val="00A63BC1"/>
    <w:rsid w:val="00A64257"/>
    <w:rsid w:val="00A665B8"/>
    <w:rsid w:val="00A70283"/>
    <w:rsid w:val="00A70DC0"/>
    <w:rsid w:val="00A70F66"/>
    <w:rsid w:val="00A712B3"/>
    <w:rsid w:val="00A734A1"/>
    <w:rsid w:val="00A761A9"/>
    <w:rsid w:val="00A801C6"/>
    <w:rsid w:val="00A8100C"/>
    <w:rsid w:val="00A8110E"/>
    <w:rsid w:val="00A82926"/>
    <w:rsid w:val="00A8551A"/>
    <w:rsid w:val="00A85D34"/>
    <w:rsid w:val="00A87305"/>
    <w:rsid w:val="00A87C16"/>
    <w:rsid w:val="00A91E8B"/>
    <w:rsid w:val="00A924EE"/>
    <w:rsid w:val="00A92721"/>
    <w:rsid w:val="00A930FA"/>
    <w:rsid w:val="00A93885"/>
    <w:rsid w:val="00A938C4"/>
    <w:rsid w:val="00A93DA9"/>
    <w:rsid w:val="00A94142"/>
    <w:rsid w:val="00A95533"/>
    <w:rsid w:val="00A97F5D"/>
    <w:rsid w:val="00AA000E"/>
    <w:rsid w:val="00AA01A1"/>
    <w:rsid w:val="00AA0296"/>
    <w:rsid w:val="00AA2B8C"/>
    <w:rsid w:val="00AA467B"/>
    <w:rsid w:val="00AA6866"/>
    <w:rsid w:val="00AB1172"/>
    <w:rsid w:val="00AB1DCF"/>
    <w:rsid w:val="00AB2312"/>
    <w:rsid w:val="00AB28A2"/>
    <w:rsid w:val="00AB2C68"/>
    <w:rsid w:val="00AB2E21"/>
    <w:rsid w:val="00AB37D0"/>
    <w:rsid w:val="00AB48B6"/>
    <w:rsid w:val="00AB575F"/>
    <w:rsid w:val="00AB60F1"/>
    <w:rsid w:val="00AB6734"/>
    <w:rsid w:val="00AB67FF"/>
    <w:rsid w:val="00AB6C8A"/>
    <w:rsid w:val="00AB6E18"/>
    <w:rsid w:val="00AC17C7"/>
    <w:rsid w:val="00AC30FE"/>
    <w:rsid w:val="00AC3EBD"/>
    <w:rsid w:val="00AC699E"/>
    <w:rsid w:val="00AC700C"/>
    <w:rsid w:val="00AC7A82"/>
    <w:rsid w:val="00AC7E80"/>
    <w:rsid w:val="00AD0819"/>
    <w:rsid w:val="00AD0A6E"/>
    <w:rsid w:val="00AD2597"/>
    <w:rsid w:val="00AD2C5D"/>
    <w:rsid w:val="00AD39A1"/>
    <w:rsid w:val="00AD3F73"/>
    <w:rsid w:val="00AD4BFE"/>
    <w:rsid w:val="00AD5AE6"/>
    <w:rsid w:val="00AD6A48"/>
    <w:rsid w:val="00AD7EDB"/>
    <w:rsid w:val="00AE15F6"/>
    <w:rsid w:val="00AE1C63"/>
    <w:rsid w:val="00AE1DEE"/>
    <w:rsid w:val="00AE29CD"/>
    <w:rsid w:val="00AE3040"/>
    <w:rsid w:val="00AE36D1"/>
    <w:rsid w:val="00AE4987"/>
    <w:rsid w:val="00AE64C3"/>
    <w:rsid w:val="00AE7A6B"/>
    <w:rsid w:val="00AF01E7"/>
    <w:rsid w:val="00AF04B1"/>
    <w:rsid w:val="00AF0628"/>
    <w:rsid w:val="00AF2257"/>
    <w:rsid w:val="00AF26CA"/>
    <w:rsid w:val="00AF4186"/>
    <w:rsid w:val="00AF4D96"/>
    <w:rsid w:val="00AF6299"/>
    <w:rsid w:val="00AF63C6"/>
    <w:rsid w:val="00AF6642"/>
    <w:rsid w:val="00AF7A2B"/>
    <w:rsid w:val="00B033E3"/>
    <w:rsid w:val="00B03EB2"/>
    <w:rsid w:val="00B05C04"/>
    <w:rsid w:val="00B0725A"/>
    <w:rsid w:val="00B1048A"/>
    <w:rsid w:val="00B108F0"/>
    <w:rsid w:val="00B11361"/>
    <w:rsid w:val="00B11C61"/>
    <w:rsid w:val="00B11D0B"/>
    <w:rsid w:val="00B11D6F"/>
    <w:rsid w:val="00B13262"/>
    <w:rsid w:val="00B15A57"/>
    <w:rsid w:val="00B16EF0"/>
    <w:rsid w:val="00B17F29"/>
    <w:rsid w:val="00B20301"/>
    <w:rsid w:val="00B2077D"/>
    <w:rsid w:val="00B22B69"/>
    <w:rsid w:val="00B247D2"/>
    <w:rsid w:val="00B24C63"/>
    <w:rsid w:val="00B2630A"/>
    <w:rsid w:val="00B263F7"/>
    <w:rsid w:val="00B2645C"/>
    <w:rsid w:val="00B2692A"/>
    <w:rsid w:val="00B26DD0"/>
    <w:rsid w:val="00B271D6"/>
    <w:rsid w:val="00B272B4"/>
    <w:rsid w:val="00B30D36"/>
    <w:rsid w:val="00B321B0"/>
    <w:rsid w:val="00B324F3"/>
    <w:rsid w:val="00B32BBE"/>
    <w:rsid w:val="00B34A16"/>
    <w:rsid w:val="00B34B6C"/>
    <w:rsid w:val="00B34DBD"/>
    <w:rsid w:val="00B34DF1"/>
    <w:rsid w:val="00B35081"/>
    <w:rsid w:val="00B357EA"/>
    <w:rsid w:val="00B36023"/>
    <w:rsid w:val="00B366D0"/>
    <w:rsid w:val="00B36B5E"/>
    <w:rsid w:val="00B37830"/>
    <w:rsid w:val="00B41170"/>
    <w:rsid w:val="00B412FB"/>
    <w:rsid w:val="00B41313"/>
    <w:rsid w:val="00B42457"/>
    <w:rsid w:val="00B428F4"/>
    <w:rsid w:val="00B44EBE"/>
    <w:rsid w:val="00B45172"/>
    <w:rsid w:val="00B45662"/>
    <w:rsid w:val="00B460B6"/>
    <w:rsid w:val="00B5019F"/>
    <w:rsid w:val="00B508FE"/>
    <w:rsid w:val="00B5139C"/>
    <w:rsid w:val="00B51A7E"/>
    <w:rsid w:val="00B51C5B"/>
    <w:rsid w:val="00B520E4"/>
    <w:rsid w:val="00B529A0"/>
    <w:rsid w:val="00B54668"/>
    <w:rsid w:val="00B553FE"/>
    <w:rsid w:val="00B56C2B"/>
    <w:rsid w:val="00B56CF1"/>
    <w:rsid w:val="00B5701C"/>
    <w:rsid w:val="00B576CD"/>
    <w:rsid w:val="00B6055A"/>
    <w:rsid w:val="00B619C2"/>
    <w:rsid w:val="00B6201D"/>
    <w:rsid w:val="00B622BF"/>
    <w:rsid w:val="00B6258B"/>
    <w:rsid w:val="00B6555C"/>
    <w:rsid w:val="00B66322"/>
    <w:rsid w:val="00B6690E"/>
    <w:rsid w:val="00B66AEC"/>
    <w:rsid w:val="00B676A6"/>
    <w:rsid w:val="00B70B5A"/>
    <w:rsid w:val="00B70F5E"/>
    <w:rsid w:val="00B7188A"/>
    <w:rsid w:val="00B71C08"/>
    <w:rsid w:val="00B72C2D"/>
    <w:rsid w:val="00B7324A"/>
    <w:rsid w:val="00B73F4E"/>
    <w:rsid w:val="00B745C2"/>
    <w:rsid w:val="00B80BB6"/>
    <w:rsid w:val="00B80E6F"/>
    <w:rsid w:val="00B81551"/>
    <w:rsid w:val="00B81A02"/>
    <w:rsid w:val="00B820A8"/>
    <w:rsid w:val="00B82855"/>
    <w:rsid w:val="00B83AF4"/>
    <w:rsid w:val="00B83D70"/>
    <w:rsid w:val="00B858B6"/>
    <w:rsid w:val="00B867DE"/>
    <w:rsid w:val="00B91552"/>
    <w:rsid w:val="00B9271B"/>
    <w:rsid w:val="00B928E8"/>
    <w:rsid w:val="00B9534A"/>
    <w:rsid w:val="00B954A7"/>
    <w:rsid w:val="00B95612"/>
    <w:rsid w:val="00B95D9E"/>
    <w:rsid w:val="00BA00F4"/>
    <w:rsid w:val="00BA015E"/>
    <w:rsid w:val="00BA09A6"/>
    <w:rsid w:val="00BA0DB6"/>
    <w:rsid w:val="00BA0F8B"/>
    <w:rsid w:val="00BA15E8"/>
    <w:rsid w:val="00BA4B53"/>
    <w:rsid w:val="00BA5638"/>
    <w:rsid w:val="00BA6BBA"/>
    <w:rsid w:val="00BA734F"/>
    <w:rsid w:val="00BB1846"/>
    <w:rsid w:val="00BB1FA9"/>
    <w:rsid w:val="00BB394F"/>
    <w:rsid w:val="00BB4BC6"/>
    <w:rsid w:val="00BB4F1D"/>
    <w:rsid w:val="00BB6405"/>
    <w:rsid w:val="00BB76AA"/>
    <w:rsid w:val="00BB76CD"/>
    <w:rsid w:val="00BC0EBF"/>
    <w:rsid w:val="00BC1036"/>
    <w:rsid w:val="00BC1862"/>
    <w:rsid w:val="00BC1E3F"/>
    <w:rsid w:val="00BC1F3B"/>
    <w:rsid w:val="00BC22D1"/>
    <w:rsid w:val="00BC29AA"/>
    <w:rsid w:val="00BC3314"/>
    <w:rsid w:val="00BC3E5E"/>
    <w:rsid w:val="00BC4747"/>
    <w:rsid w:val="00BC47BE"/>
    <w:rsid w:val="00BC4D4F"/>
    <w:rsid w:val="00BC726B"/>
    <w:rsid w:val="00BC7299"/>
    <w:rsid w:val="00BD0064"/>
    <w:rsid w:val="00BD1E76"/>
    <w:rsid w:val="00BD2015"/>
    <w:rsid w:val="00BD23B2"/>
    <w:rsid w:val="00BD297D"/>
    <w:rsid w:val="00BD49E3"/>
    <w:rsid w:val="00BD621A"/>
    <w:rsid w:val="00BD6282"/>
    <w:rsid w:val="00BD68F0"/>
    <w:rsid w:val="00BD7B0C"/>
    <w:rsid w:val="00BE0D2B"/>
    <w:rsid w:val="00BE1674"/>
    <w:rsid w:val="00BE2BA0"/>
    <w:rsid w:val="00BE3A0D"/>
    <w:rsid w:val="00BE3A36"/>
    <w:rsid w:val="00BE3E51"/>
    <w:rsid w:val="00BE417F"/>
    <w:rsid w:val="00BE49DA"/>
    <w:rsid w:val="00BE6636"/>
    <w:rsid w:val="00BE77BE"/>
    <w:rsid w:val="00BE7B94"/>
    <w:rsid w:val="00BF0053"/>
    <w:rsid w:val="00BF11FE"/>
    <w:rsid w:val="00BF1459"/>
    <w:rsid w:val="00BF180B"/>
    <w:rsid w:val="00BF1E85"/>
    <w:rsid w:val="00BF2552"/>
    <w:rsid w:val="00BF310F"/>
    <w:rsid w:val="00BF3EB2"/>
    <w:rsid w:val="00BF48A9"/>
    <w:rsid w:val="00BF63B5"/>
    <w:rsid w:val="00C00941"/>
    <w:rsid w:val="00C02F80"/>
    <w:rsid w:val="00C05B22"/>
    <w:rsid w:val="00C06662"/>
    <w:rsid w:val="00C07A09"/>
    <w:rsid w:val="00C07D2A"/>
    <w:rsid w:val="00C107B1"/>
    <w:rsid w:val="00C10E4C"/>
    <w:rsid w:val="00C11697"/>
    <w:rsid w:val="00C11DA3"/>
    <w:rsid w:val="00C11E32"/>
    <w:rsid w:val="00C145C8"/>
    <w:rsid w:val="00C14701"/>
    <w:rsid w:val="00C15A6D"/>
    <w:rsid w:val="00C15EC0"/>
    <w:rsid w:val="00C205A0"/>
    <w:rsid w:val="00C20E51"/>
    <w:rsid w:val="00C22285"/>
    <w:rsid w:val="00C22AD9"/>
    <w:rsid w:val="00C24373"/>
    <w:rsid w:val="00C25254"/>
    <w:rsid w:val="00C253DB"/>
    <w:rsid w:val="00C257A0"/>
    <w:rsid w:val="00C25DAB"/>
    <w:rsid w:val="00C25E17"/>
    <w:rsid w:val="00C260F1"/>
    <w:rsid w:val="00C27586"/>
    <w:rsid w:val="00C277D1"/>
    <w:rsid w:val="00C3058F"/>
    <w:rsid w:val="00C30596"/>
    <w:rsid w:val="00C30688"/>
    <w:rsid w:val="00C3179C"/>
    <w:rsid w:val="00C33458"/>
    <w:rsid w:val="00C33922"/>
    <w:rsid w:val="00C34372"/>
    <w:rsid w:val="00C349AC"/>
    <w:rsid w:val="00C34C4B"/>
    <w:rsid w:val="00C37BE1"/>
    <w:rsid w:val="00C400B4"/>
    <w:rsid w:val="00C4072F"/>
    <w:rsid w:val="00C41BC9"/>
    <w:rsid w:val="00C41DD2"/>
    <w:rsid w:val="00C43E79"/>
    <w:rsid w:val="00C44468"/>
    <w:rsid w:val="00C45580"/>
    <w:rsid w:val="00C45A4C"/>
    <w:rsid w:val="00C4708E"/>
    <w:rsid w:val="00C470A4"/>
    <w:rsid w:val="00C47D56"/>
    <w:rsid w:val="00C532F7"/>
    <w:rsid w:val="00C533E0"/>
    <w:rsid w:val="00C53C47"/>
    <w:rsid w:val="00C53D6D"/>
    <w:rsid w:val="00C53F9B"/>
    <w:rsid w:val="00C54846"/>
    <w:rsid w:val="00C5626F"/>
    <w:rsid w:val="00C56BE1"/>
    <w:rsid w:val="00C56BF0"/>
    <w:rsid w:val="00C6064F"/>
    <w:rsid w:val="00C60D33"/>
    <w:rsid w:val="00C61011"/>
    <w:rsid w:val="00C62D62"/>
    <w:rsid w:val="00C63B1E"/>
    <w:rsid w:val="00C64497"/>
    <w:rsid w:val="00C651AB"/>
    <w:rsid w:val="00C65345"/>
    <w:rsid w:val="00C65909"/>
    <w:rsid w:val="00C67600"/>
    <w:rsid w:val="00C67BDD"/>
    <w:rsid w:val="00C700E3"/>
    <w:rsid w:val="00C70257"/>
    <w:rsid w:val="00C704F0"/>
    <w:rsid w:val="00C70BA6"/>
    <w:rsid w:val="00C7185B"/>
    <w:rsid w:val="00C71967"/>
    <w:rsid w:val="00C729CA"/>
    <w:rsid w:val="00C729F6"/>
    <w:rsid w:val="00C72FE7"/>
    <w:rsid w:val="00C73D3A"/>
    <w:rsid w:val="00C74848"/>
    <w:rsid w:val="00C74F39"/>
    <w:rsid w:val="00C75925"/>
    <w:rsid w:val="00C75EFF"/>
    <w:rsid w:val="00C762F2"/>
    <w:rsid w:val="00C77456"/>
    <w:rsid w:val="00C777A0"/>
    <w:rsid w:val="00C8454B"/>
    <w:rsid w:val="00C85F67"/>
    <w:rsid w:val="00C865AD"/>
    <w:rsid w:val="00C86CFC"/>
    <w:rsid w:val="00C86FB0"/>
    <w:rsid w:val="00C905A8"/>
    <w:rsid w:val="00C92DD2"/>
    <w:rsid w:val="00C93473"/>
    <w:rsid w:val="00C93FB7"/>
    <w:rsid w:val="00C94E65"/>
    <w:rsid w:val="00C9548D"/>
    <w:rsid w:val="00C95BD7"/>
    <w:rsid w:val="00C95C26"/>
    <w:rsid w:val="00C9615C"/>
    <w:rsid w:val="00C9666A"/>
    <w:rsid w:val="00C969B5"/>
    <w:rsid w:val="00C96E8E"/>
    <w:rsid w:val="00C9728D"/>
    <w:rsid w:val="00C97497"/>
    <w:rsid w:val="00CA1799"/>
    <w:rsid w:val="00CA1F71"/>
    <w:rsid w:val="00CA356D"/>
    <w:rsid w:val="00CA41C8"/>
    <w:rsid w:val="00CA449C"/>
    <w:rsid w:val="00CA451B"/>
    <w:rsid w:val="00CA6E41"/>
    <w:rsid w:val="00CA79CA"/>
    <w:rsid w:val="00CB0532"/>
    <w:rsid w:val="00CB0C98"/>
    <w:rsid w:val="00CB141A"/>
    <w:rsid w:val="00CB218D"/>
    <w:rsid w:val="00CB2302"/>
    <w:rsid w:val="00CB2E4C"/>
    <w:rsid w:val="00CB2ED8"/>
    <w:rsid w:val="00CB30CE"/>
    <w:rsid w:val="00CB3945"/>
    <w:rsid w:val="00CB3BEF"/>
    <w:rsid w:val="00CB49F9"/>
    <w:rsid w:val="00CB5060"/>
    <w:rsid w:val="00CB529F"/>
    <w:rsid w:val="00CB52DB"/>
    <w:rsid w:val="00CB58FA"/>
    <w:rsid w:val="00CB5A66"/>
    <w:rsid w:val="00CB5ECB"/>
    <w:rsid w:val="00CB65C2"/>
    <w:rsid w:val="00CB661E"/>
    <w:rsid w:val="00CB746F"/>
    <w:rsid w:val="00CC0808"/>
    <w:rsid w:val="00CC2552"/>
    <w:rsid w:val="00CC25EE"/>
    <w:rsid w:val="00CC2CAA"/>
    <w:rsid w:val="00CC3563"/>
    <w:rsid w:val="00CC538F"/>
    <w:rsid w:val="00CC5675"/>
    <w:rsid w:val="00CC66D6"/>
    <w:rsid w:val="00CC72CF"/>
    <w:rsid w:val="00CC7783"/>
    <w:rsid w:val="00CD05F4"/>
    <w:rsid w:val="00CD0628"/>
    <w:rsid w:val="00CD12CB"/>
    <w:rsid w:val="00CD1654"/>
    <w:rsid w:val="00CD189F"/>
    <w:rsid w:val="00CD5D8D"/>
    <w:rsid w:val="00CD62F9"/>
    <w:rsid w:val="00CD63E3"/>
    <w:rsid w:val="00CD6630"/>
    <w:rsid w:val="00CD6B27"/>
    <w:rsid w:val="00CD72B0"/>
    <w:rsid w:val="00CE0745"/>
    <w:rsid w:val="00CE1027"/>
    <w:rsid w:val="00CE1D82"/>
    <w:rsid w:val="00CE215E"/>
    <w:rsid w:val="00CE222A"/>
    <w:rsid w:val="00CE2D63"/>
    <w:rsid w:val="00CE3338"/>
    <w:rsid w:val="00CE43B0"/>
    <w:rsid w:val="00CE44E3"/>
    <w:rsid w:val="00CE4C28"/>
    <w:rsid w:val="00CE521E"/>
    <w:rsid w:val="00CE5FF9"/>
    <w:rsid w:val="00CE7643"/>
    <w:rsid w:val="00CE7E97"/>
    <w:rsid w:val="00CF1915"/>
    <w:rsid w:val="00CF227C"/>
    <w:rsid w:val="00CF4895"/>
    <w:rsid w:val="00CF5489"/>
    <w:rsid w:val="00CF579F"/>
    <w:rsid w:val="00CF5F6F"/>
    <w:rsid w:val="00CF6FF3"/>
    <w:rsid w:val="00CF7B4B"/>
    <w:rsid w:val="00D00236"/>
    <w:rsid w:val="00D00EC8"/>
    <w:rsid w:val="00D01703"/>
    <w:rsid w:val="00D01FB4"/>
    <w:rsid w:val="00D0311D"/>
    <w:rsid w:val="00D0638F"/>
    <w:rsid w:val="00D06854"/>
    <w:rsid w:val="00D07768"/>
    <w:rsid w:val="00D101B5"/>
    <w:rsid w:val="00D101C5"/>
    <w:rsid w:val="00D1079A"/>
    <w:rsid w:val="00D109AE"/>
    <w:rsid w:val="00D10E9C"/>
    <w:rsid w:val="00D11929"/>
    <w:rsid w:val="00D127D3"/>
    <w:rsid w:val="00D14EE6"/>
    <w:rsid w:val="00D15AD2"/>
    <w:rsid w:val="00D15B4F"/>
    <w:rsid w:val="00D16BDB"/>
    <w:rsid w:val="00D178A3"/>
    <w:rsid w:val="00D17CFE"/>
    <w:rsid w:val="00D20629"/>
    <w:rsid w:val="00D210BA"/>
    <w:rsid w:val="00D22BA1"/>
    <w:rsid w:val="00D22D57"/>
    <w:rsid w:val="00D23987"/>
    <w:rsid w:val="00D23E65"/>
    <w:rsid w:val="00D240B1"/>
    <w:rsid w:val="00D2447C"/>
    <w:rsid w:val="00D25450"/>
    <w:rsid w:val="00D304DD"/>
    <w:rsid w:val="00D30CCB"/>
    <w:rsid w:val="00D30D39"/>
    <w:rsid w:val="00D30D42"/>
    <w:rsid w:val="00D31FD4"/>
    <w:rsid w:val="00D33897"/>
    <w:rsid w:val="00D342C3"/>
    <w:rsid w:val="00D3569D"/>
    <w:rsid w:val="00D358D0"/>
    <w:rsid w:val="00D35CDF"/>
    <w:rsid w:val="00D3763B"/>
    <w:rsid w:val="00D404F6"/>
    <w:rsid w:val="00D40A37"/>
    <w:rsid w:val="00D40D77"/>
    <w:rsid w:val="00D4210B"/>
    <w:rsid w:val="00D42B3A"/>
    <w:rsid w:val="00D42BC8"/>
    <w:rsid w:val="00D4516D"/>
    <w:rsid w:val="00D46939"/>
    <w:rsid w:val="00D46DC0"/>
    <w:rsid w:val="00D50070"/>
    <w:rsid w:val="00D507D4"/>
    <w:rsid w:val="00D5097D"/>
    <w:rsid w:val="00D50C56"/>
    <w:rsid w:val="00D50FD2"/>
    <w:rsid w:val="00D5109A"/>
    <w:rsid w:val="00D51C85"/>
    <w:rsid w:val="00D53032"/>
    <w:rsid w:val="00D53B5A"/>
    <w:rsid w:val="00D541FF"/>
    <w:rsid w:val="00D55B0D"/>
    <w:rsid w:val="00D563C6"/>
    <w:rsid w:val="00D564EC"/>
    <w:rsid w:val="00D56CA0"/>
    <w:rsid w:val="00D570EC"/>
    <w:rsid w:val="00D57485"/>
    <w:rsid w:val="00D60E4D"/>
    <w:rsid w:val="00D61158"/>
    <w:rsid w:val="00D614ED"/>
    <w:rsid w:val="00D63271"/>
    <w:rsid w:val="00D64D18"/>
    <w:rsid w:val="00D65AC5"/>
    <w:rsid w:val="00D65B6B"/>
    <w:rsid w:val="00D66488"/>
    <w:rsid w:val="00D677E5"/>
    <w:rsid w:val="00D67E4D"/>
    <w:rsid w:val="00D72DB7"/>
    <w:rsid w:val="00D738D9"/>
    <w:rsid w:val="00D73A38"/>
    <w:rsid w:val="00D7545E"/>
    <w:rsid w:val="00D76728"/>
    <w:rsid w:val="00D76A41"/>
    <w:rsid w:val="00D772CA"/>
    <w:rsid w:val="00D776A4"/>
    <w:rsid w:val="00D77C10"/>
    <w:rsid w:val="00D8013A"/>
    <w:rsid w:val="00D81C2B"/>
    <w:rsid w:val="00D81D81"/>
    <w:rsid w:val="00D82C1E"/>
    <w:rsid w:val="00D84335"/>
    <w:rsid w:val="00D84A6F"/>
    <w:rsid w:val="00D84E6A"/>
    <w:rsid w:val="00D84F2C"/>
    <w:rsid w:val="00D85EAC"/>
    <w:rsid w:val="00D85F7D"/>
    <w:rsid w:val="00D87125"/>
    <w:rsid w:val="00D871CC"/>
    <w:rsid w:val="00D90B52"/>
    <w:rsid w:val="00D90DCF"/>
    <w:rsid w:val="00D912F1"/>
    <w:rsid w:val="00D914DA"/>
    <w:rsid w:val="00D9421A"/>
    <w:rsid w:val="00D943A3"/>
    <w:rsid w:val="00D944AF"/>
    <w:rsid w:val="00D94E5C"/>
    <w:rsid w:val="00D95045"/>
    <w:rsid w:val="00D970E8"/>
    <w:rsid w:val="00DA16D4"/>
    <w:rsid w:val="00DA1FCC"/>
    <w:rsid w:val="00DA27EC"/>
    <w:rsid w:val="00DA2A8E"/>
    <w:rsid w:val="00DA3780"/>
    <w:rsid w:val="00DA410C"/>
    <w:rsid w:val="00DA4B30"/>
    <w:rsid w:val="00DA5329"/>
    <w:rsid w:val="00DA6334"/>
    <w:rsid w:val="00DA70A7"/>
    <w:rsid w:val="00DA7A68"/>
    <w:rsid w:val="00DB05DB"/>
    <w:rsid w:val="00DB17CA"/>
    <w:rsid w:val="00DB27F6"/>
    <w:rsid w:val="00DB3E62"/>
    <w:rsid w:val="00DB6925"/>
    <w:rsid w:val="00DB6AE9"/>
    <w:rsid w:val="00DB6B1A"/>
    <w:rsid w:val="00DB7C18"/>
    <w:rsid w:val="00DC027B"/>
    <w:rsid w:val="00DC036A"/>
    <w:rsid w:val="00DC0DEE"/>
    <w:rsid w:val="00DC1FF3"/>
    <w:rsid w:val="00DC2653"/>
    <w:rsid w:val="00DC2BAA"/>
    <w:rsid w:val="00DC3409"/>
    <w:rsid w:val="00DC5769"/>
    <w:rsid w:val="00DC5D60"/>
    <w:rsid w:val="00DC5F26"/>
    <w:rsid w:val="00DC6243"/>
    <w:rsid w:val="00DC73B7"/>
    <w:rsid w:val="00DC773B"/>
    <w:rsid w:val="00DC7793"/>
    <w:rsid w:val="00DD03F5"/>
    <w:rsid w:val="00DD077B"/>
    <w:rsid w:val="00DD0F72"/>
    <w:rsid w:val="00DD1388"/>
    <w:rsid w:val="00DD15EE"/>
    <w:rsid w:val="00DD25D3"/>
    <w:rsid w:val="00DD3435"/>
    <w:rsid w:val="00DD3DE4"/>
    <w:rsid w:val="00DD47E7"/>
    <w:rsid w:val="00DD4E56"/>
    <w:rsid w:val="00DD4E8C"/>
    <w:rsid w:val="00DD5C6C"/>
    <w:rsid w:val="00DD6972"/>
    <w:rsid w:val="00DD790D"/>
    <w:rsid w:val="00DE01ED"/>
    <w:rsid w:val="00DE04CA"/>
    <w:rsid w:val="00DE0D17"/>
    <w:rsid w:val="00DE2829"/>
    <w:rsid w:val="00DE3F77"/>
    <w:rsid w:val="00DE689D"/>
    <w:rsid w:val="00DF00E8"/>
    <w:rsid w:val="00DF1923"/>
    <w:rsid w:val="00DF227F"/>
    <w:rsid w:val="00DF2A29"/>
    <w:rsid w:val="00DF2AC5"/>
    <w:rsid w:val="00DF2EFE"/>
    <w:rsid w:val="00DF2F8A"/>
    <w:rsid w:val="00DF40A7"/>
    <w:rsid w:val="00DF426F"/>
    <w:rsid w:val="00DF4B60"/>
    <w:rsid w:val="00DF4D0C"/>
    <w:rsid w:val="00DF5384"/>
    <w:rsid w:val="00DF5A13"/>
    <w:rsid w:val="00DF60EB"/>
    <w:rsid w:val="00DF6BDD"/>
    <w:rsid w:val="00DF7D5F"/>
    <w:rsid w:val="00E01791"/>
    <w:rsid w:val="00E01846"/>
    <w:rsid w:val="00E0185E"/>
    <w:rsid w:val="00E01AE5"/>
    <w:rsid w:val="00E0243D"/>
    <w:rsid w:val="00E02E81"/>
    <w:rsid w:val="00E05406"/>
    <w:rsid w:val="00E06F49"/>
    <w:rsid w:val="00E070DD"/>
    <w:rsid w:val="00E07184"/>
    <w:rsid w:val="00E118DC"/>
    <w:rsid w:val="00E12909"/>
    <w:rsid w:val="00E130D2"/>
    <w:rsid w:val="00E13153"/>
    <w:rsid w:val="00E139B8"/>
    <w:rsid w:val="00E142B7"/>
    <w:rsid w:val="00E149ED"/>
    <w:rsid w:val="00E14BF9"/>
    <w:rsid w:val="00E14EE1"/>
    <w:rsid w:val="00E15040"/>
    <w:rsid w:val="00E15313"/>
    <w:rsid w:val="00E16DF8"/>
    <w:rsid w:val="00E17983"/>
    <w:rsid w:val="00E17B02"/>
    <w:rsid w:val="00E21EF1"/>
    <w:rsid w:val="00E225AD"/>
    <w:rsid w:val="00E23C01"/>
    <w:rsid w:val="00E2439E"/>
    <w:rsid w:val="00E2519E"/>
    <w:rsid w:val="00E25D45"/>
    <w:rsid w:val="00E26DC4"/>
    <w:rsid w:val="00E278A3"/>
    <w:rsid w:val="00E27F3C"/>
    <w:rsid w:val="00E31D06"/>
    <w:rsid w:val="00E3271C"/>
    <w:rsid w:val="00E3292E"/>
    <w:rsid w:val="00E349A3"/>
    <w:rsid w:val="00E37CA4"/>
    <w:rsid w:val="00E40522"/>
    <w:rsid w:val="00E414CA"/>
    <w:rsid w:val="00E426DF"/>
    <w:rsid w:val="00E459B8"/>
    <w:rsid w:val="00E46F58"/>
    <w:rsid w:val="00E50DA3"/>
    <w:rsid w:val="00E51112"/>
    <w:rsid w:val="00E52B4B"/>
    <w:rsid w:val="00E53178"/>
    <w:rsid w:val="00E5490A"/>
    <w:rsid w:val="00E54A1B"/>
    <w:rsid w:val="00E54EB0"/>
    <w:rsid w:val="00E5517E"/>
    <w:rsid w:val="00E5579F"/>
    <w:rsid w:val="00E55CDE"/>
    <w:rsid w:val="00E55D71"/>
    <w:rsid w:val="00E56D48"/>
    <w:rsid w:val="00E57634"/>
    <w:rsid w:val="00E57DB8"/>
    <w:rsid w:val="00E57EB1"/>
    <w:rsid w:val="00E605DF"/>
    <w:rsid w:val="00E629BA"/>
    <w:rsid w:val="00E64F35"/>
    <w:rsid w:val="00E662F3"/>
    <w:rsid w:val="00E66675"/>
    <w:rsid w:val="00E66EED"/>
    <w:rsid w:val="00E67053"/>
    <w:rsid w:val="00E67E54"/>
    <w:rsid w:val="00E727D3"/>
    <w:rsid w:val="00E73137"/>
    <w:rsid w:val="00E7321B"/>
    <w:rsid w:val="00E732AD"/>
    <w:rsid w:val="00E7457E"/>
    <w:rsid w:val="00E74B2D"/>
    <w:rsid w:val="00E75725"/>
    <w:rsid w:val="00E75830"/>
    <w:rsid w:val="00E759AB"/>
    <w:rsid w:val="00E760BB"/>
    <w:rsid w:val="00E76888"/>
    <w:rsid w:val="00E76CAF"/>
    <w:rsid w:val="00E7717C"/>
    <w:rsid w:val="00E77706"/>
    <w:rsid w:val="00E814D0"/>
    <w:rsid w:val="00E8250D"/>
    <w:rsid w:val="00E838E9"/>
    <w:rsid w:val="00E84ADD"/>
    <w:rsid w:val="00E860BA"/>
    <w:rsid w:val="00E86D94"/>
    <w:rsid w:val="00E87649"/>
    <w:rsid w:val="00E87E42"/>
    <w:rsid w:val="00E87EC4"/>
    <w:rsid w:val="00E91A52"/>
    <w:rsid w:val="00E93905"/>
    <w:rsid w:val="00E94A33"/>
    <w:rsid w:val="00E94AF1"/>
    <w:rsid w:val="00E95CEA"/>
    <w:rsid w:val="00E95E23"/>
    <w:rsid w:val="00E960A6"/>
    <w:rsid w:val="00E96264"/>
    <w:rsid w:val="00E96B5D"/>
    <w:rsid w:val="00E97673"/>
    <w:rsid w:val="00EA0AF0"/>
    <w:rsid w:val="00EA26CE"/>
    <w:rsid w:val="00EA2C83"/>
    <w:rsid w:val="00EA3E49"/>
    <w:rsid w:val="00EA4263"/>
    <w:rsid w:val="00EA4745"/>
    <w:rsid w:val="00EA5F48"/>
    <w:rsid w:val="00EA67E6"/>
    <w:rsid w:val="00EA7F1F"/>
    <w:rsid w:val="00EB0D20"/>
    <w:rsid w:val="00EB1773"/>
    <w:rsid w:val="00EB2529"/>
    <w:rsid w:val="00EB380C"/>
    <w:rsid w:val="00EB3E79"/>
    <w:rsid w:val="00EB45DB"/>
    <w:rsid w:val="00EB612A"/>
    <w:rsid w:val="00EB6BA5"/>
    <w:rsid w:val="00EB71C7"/>
    <w:rsid w:val="00EC0C38"/>
    <w:rsid w:val="00EC13D3"/>
    <w:rsid w:val="00EC14C7"/>
    <w:rsid w:val="00EC192F"/>
    <w:rsid w:val="00EC2339"/>
    <w:rsid w:val="00EC3762"/>
    <w:rsid w:val="00EC542A"/>
    <w:rsid w:val="00EC76D5"/>
    <w:rsid w:val="00ED0B4C"/>
    <w:rsid w:val="00ED1BE6"/>
    <w:rsid w:val="00ED321B"/>
    <w:rsid w:val="00ED34B4"/>
    <w:rsid w:val="00ED39EA"/>
    <w:rsid w:val="00ED5C96"/>
    <w:rsid w:val="00EE0001"/>
    <w:rsid w:val="00EE0DE3"/>
    <w:rsid w:val="00EE1247"/>
    <w:rsid w:val="00EE1F29"/>
    <w:rsid w:val="00EE27D3"/>
    <w:rsid w:val="00EE306A"/>
    <w:rsid w:val="00EE329F"/>
    <w:rsid w:val="00EE343E"/>
    <w:rsid w:val="00EE647D"/>
    <w:rsid w:val="00EE6F65"/>
    <w:rsid w:val="00EE6FA5"/>
    <w:rsid w:val="00EE71B0"/>
    <w:rsid w:val="00EF11E4"/>
    <w:rsid w:val="00EF13B7"/>
    <w:rsid w:val="00EF162B"/>
    <w:rsid w:val="00EF26CC"/>
    <w:rsid w:val="00EF4FD1"/>
    <w:rsid w:val="00EF5BF8"/>
    <w:rsid w:val="00EF5FBC"/>
    <w:rsid w:val="00F02627"/>
    <w:rsid w:val="00F02EC7"/>
    <w:rsid w:val="00F03BB4"/>
    <w:rsid w:val="00F05279"/>
    <w:rsid w:val="00F057A6"/>
    <w:rsid w:val="00F06A19"/>
    <w:rsid w:val="00F10681"/>
    <w:rsid w:val="00F11297"/>
    <w:rsid w:val="00F131B2"/>
    <w:rsid w:val="00F132BA"/>
    <w:rsid w:val="00F1458A"/>
    <w:rsid w:val="00F145F9"/>
    <w:rsid w:val="00F17834"/>
    <w:rsid w:val="00F211AE"/>
    <w:rsid w:val="00F21519"/>
    <w:rsid w:val="00F215E8"/>
    <w:rsid w:val="00F2198B"/>
    <w:rsid w:val="00F21E7E"/>
    <w:rsid w:val="00F22AC0"/>
    <w:rsid w:val="00F23CD4"/>
    <w:rsid w:val="00F250C7"/>
    <w:rsid w:val="00F25BC1"/>
    <w:rsid w:val="00F26112"/>
    <w:rsid w:val="00F263E3"/>
    <w:rsid w:val="00F26D9B"/>
    <w:rsid w:val="00F26F99"/>
    <w:rsid w:val="00F271F7"/>
    <w:rsid w:val="00F2731C"/>
    <w:rsid w:val="00F27C7A"/>
    <w:rsid w:val="00F27FE4"/>
    <w:rsid w:val="00F31069"/>
    <w:rsid w:val="00F321D8"/>
    <w:rsid w:val="00F32727"/>
    <w:rsid w:val="00F32FA8"/>
    <w:rsid w:val="00F332CD"/>
    <w:rsid w:val="00F34CDD"/>
    <w:rsid w:val="00F35667"/>
    <w:rsid w:val="00F358ED"/>
    <w:rsid w:val="00F376AC"/>
    <w:rsid w:val="00F40A1D"/>
    <w:rsid w:val="00F412C4"/>
    <w:rsid w:val="00F416F3"/>
    <w:rsid w:val="00F41FBE"/>
    <w:rsid w:val="00F43888"/>
    <w:rsid w:val="00F440DA"/>
    <w:rsid w:val="00F45350"/>
    <w:rsid w:val="00F454A0"/>
    <w:rsid w:val="00F45F8F"/>
    <w:rsid w:val="00F46200"/>
    <w:rsid w:val="00F468DC"/>
    <w:rsid w:val="00F50076"/>
    <w:rsid w:val="00F5121F"/>
    <w:rsid w:val="00F518F9"/>
    <w:rsid w:val="00F532AB"/>
    <w:rsid w:val="00F532E4"/>
    <w:rsid w:val="00F54D8E"/>
    <w:rsid w:val="00F553B7"/>
    <w:rsid w:val="00F56C59"/>
    <w:rsid w:val="00F57858"/>
    <w:rsid w:val="00F60002"/>
    <w:rsid w:val="00F601F8"/>
    <w:rsid w:val="00F6029A"/>
    <w:rsid w:val="00F614EC"/>
    <w:rsid w:val="00F61FD0"/>
    <w:rsid w:val="00F6333A"/>
    <w:rsid w:val="00F63930"/>
    <w:rsid w:val="00F64130"/>
    <w:rsid w:val="00F645AB"/>
    <w:rsid w:val="00F64EA4"/>
    <w:rsid w:val="00F6595D"/>
    <w:rsid w:val="00F67E47"/>
    <w:rsid w:val="00F7053B"/>
    <w:rsid w:val="00F70873"/>
    <w:rsid w:val="00F709C8"/>
    <w:rsid w:val="00F712FD"/>
    <w:rsid w:val="00F72486"/>
    <w:rsid w:val="00F727EE"/>
    <w:rsid w:val="00F72A01"/>
    <w:rsid w:val="00F73B42"/>
    <w:rsid w:val="00F75A29"/>
    <w:rsid w:val="00F76AD8"/>
    <w:rsid w:val="00F76DD3"/>
    <w:rsid w:val="00F77624"/>
    <w:rsid w:val="00F81707"/>
    <w:rsid w:val="00F82781"/>
    <w:rsid w:val="00F831FD"/>
    <w:rsid w:val="00F846CD"/>
    <w:rsid w:val="00F871A6"/>
    <w:rsid w:val="00F8730C"/>
    <w:rsid w:val="00F8778D"/>
    <w:rsid w:val="00F9063C"/>
    <w:rsid w:val="00F9067A"/>
    <w:rsid w:val="00F92ED7"/>
    <w:rsid w:val="00F92EDB"/>
    <w:rsid w:val="00F978EF"/>
    <w:rsid w:val="00FA1827"/>
    <w:rsid w:val="00FA1977"/>
    <w:rsid w:val="00FA2196"/>
    <w:rsid w:val="00FA321A"/>
    <w:rsid w:val="00FA3C87"/>
    <w:rsid w:val="00FA3FE5"/>
    <w:rsid w:val="00FA4D87"/>
    <w:rsid w:val="00FA6A2C"/>
    <w:rsid w:val="00FA709D"/>
    <w:rsid w:val="00FA70F1"/>
    <w:rsid w:val="00FA7698"/>
    <w:rsid w:val="00FB0D5E"/>
    <w:rsid w:val="00FB0F71"/>
    <w:rsid w:val="00FB248C"/>
    <w:rsid w:val="00FB2FED"/>
    <w:rsid w:val="00FB3F72"/>
    <w:rsid w:val="00FB5445"/>
    <w:rsid w:val="00FB5DA5"/>
    <w:rsid w:val="00FB60CE"/>
    <w:rsid w:val="00FB7245"/>
    <w:rsid w:val="00FB7DCF"/>
    <w:rsid w:val="00FC125D"/>
    <w:rsid w:val="00FC3975"/>
    <w:rsid w:val="00FC3EAF"/>
    <w:rsid w:val="00FC40A2"/>
    <w:rsid w:val="00FC6064"/>
    <w:rsid w:val="00FC685B"/>
    <w:rsid w:val="00FC691A"/>
    <w:rsid w:val="00FD0E48"/>
    <w:rsid w:val="00FD1A8F"/>
    <w:rsid w:val="00FD204F"/>
    <w:rsid w:val="00FD3419"/>
    <w:rsid w:val="00FD3FCC"/>
    <w:rsid w:val="00FD661D"/>
    <w:rsid w:val="00FD6FF4"/>
    <w:rsid w:val="00FD71DC"/>
    <w:rsid w:val="00FD74C8"/>
    <w:rsid w:val="00FD786D"/>
    <w:rsid w:val="00FE05D1"/>
    <w:rsid w:val="00FE0D4A"/>
    <w:rsid w:val="00FE1B88"/>
    <w:rsid w:val="00FE1BE4"/>
    <w:rsid w:val="00FE21C3"/>
    <w:rsid w:val="00FE46EB"/>
    <w:rsid w:val="00FE52A8"/>
    <w:rsid w:val="00FE5797"/>
    <w:rsid w:val="00FE5AC8"/>
    <w:rsid w:val="00FF1BAA"/>
    <w:rsid w:val="00FF1C8F"/>
    <w:rsid w:val="00FF25DD"/>
    <w:rsid w:val="00FF2D65"/>
    <w:rsid w:val="00FF419C"/>
    <w:rsid w:val="00FF488E"/>
    <w:rsid w:val="00FF5B17"/>
    <w:rsid w:val="00FF6309"/>
    <w:rsid w:val="00FF74B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5E"/>
    <w:pPr>
      <w:ind w:left="720"/>
      <w:contextualSpacing/>
    </w:pPr>
  </w:style>
  <w:style w:type="paragraph" w:styleId="Header">
    <w:name w:val="header"/>
    <w:basedOn w:val="Normal"/>
    <w:link w:val="HeaderChar"/>
    <w:uiPriority w:val="99"/>
    <w:unhideWhenUsed/>
    <w:rsid w:val="005F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1A"/>
  </w:style>
  <w:style w:type="paragraph" w:styleId="Footer">
    <w:name w:val="footer"/>
    <w:basedOn w:val="Normal"/>
    <w:link w:val="FooterChar"/>
    <w:uiPriority w:val="99"/>
    <w:semiHidden/>
    <w:unhideWhenUsed/>
    <w:rsid w:val="005F2C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C1A"/>
  </w:style>
  <w:style w:type="paragraph" w:styleId="FootnoteText">
    <w:name w:val="footnote text"/>
    <w:aliases w:val="Char,Footnote Text Char Char Char,Footnote Text Char Char Char Char,Char Char Char, Char,Footnote Text Char Char,Footnote Text Char Char Char Char2,Footnote Text Char Char Char Char Char1,Footnote Text Char Char Char Char Char Char Char"/>
    <w:basedOn w:val="Normal"/>
    <w:link w:val="FootnoteTextChar"/>
    <w:uiPriority w:val="99"/>
    <w:unhideWhenUsed/>
    <w:rsid w:val="00874240"/>
    <w:pPr>
      <w:spacing w:after="0" w:line="240" w:lineRule="auto"/>
    </w:pPr>
    <w:rPr>
      <w:noProof/>
      <w:sz w:val="20"/>
      <w:szCs w:val="20"/>
    </w:rPr>
  </w:style>
  <w:style w:type="character" w:customStyle="1" w:styleId="FootnoteTextChar">
    <w:name w:val="Footnote Text Char"/>
    <w:aliases w:val="Char Char,Footnote Text Char Char Char Char1,Footnote Text Char Char Char Char Char,Char Char Char Char, Char Char,Footnote Text Char Char Char1,Footnote Text Char Char Char Char2 Char,Footnote Text Char Char Char Char Char1 Char"/>
    <w:basedOn w:val="DefaultParagraphFont"/>
    <w:link w:val="FootnoteText"/>
    <w:uiPriority w:val="99"/>
    <w:rsid w:val="00874240"/>
    <w:rPr>
      <w:noProof/>
      <w:sz w:val="20"/>
      <w:szCs w:val="20"/>
    </w:rPr>
  </w:style>
  <w:style w:type="character" w:styleId="FootnoteReference">
    <w:name w:val="footnote reference"/>
    <w:basedOn w:val="DefaultParagraphFont"/>
    <w:uiPriority w:val="99"/>
    <w:unhideWhenUsed/>
    <w:rsid w:val="00874240"/>
    <w:rPr>
      <w:vertAlign w:val="superscript"/>
    </w:rPr>
  </w:style>
  <w:style w:type="paragraph" w:styleId="BalloonText">
    <w:name w:val="Balloon Text"/>
    <w:basedOn w:val="Normal"/>
    <w:link w:val="BalloonTextChar"/>
    <w:uiPriority w:val="99"/>
    <w:semiHidden/>
    <w:unhideWhenUsed/>
    <w:rsid w:val="0069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ar-DZ"/>
              <a:t>الدورة الاولى</a:t>
            </a:r>
            <a:endParaRPr lang="en-US"/>
          </a:p>
        </c:rich>
      </c:tx>
      <c:layout>
        <c:manualLayout>
          <c:xMode val="edge"/>
          <c:yMode val="edge"/>
          <c:x val="0.37174716408312203"/>
          <c:y val="3.5897435897435895E-2"/>
        </c:manualLayout>
      </c:layout>
    </c:title>
    <c:view3D>
      <c:rAngAx val="1"/>
    </c:view3D>
    <c:plotArea>
      <c:layout/>
      <c:bar3DChart>
        <c:barDir val="col"/>
        <c:grouping val="stacked"/>
        <c:ser>
          <c:idx val="0"/>
          <c:order val="0"/>
          <c:tx>
            <c:strRef>
              <c:f>Sheet1!$B$1</c:f>
              <c:strCache>
                <c:ptCount val="1"/>
                <c:pt idx="0">
                  <c:v>tuntas</c:v>
                </c:pt>
              </c:strCache>
            </c:strRef>
          </c:tx>
          <c:dLbls>
            <c:txPr>
              <a:bodyPr/>
              <a:lstStyle/>
              <a:p>
                <a:pPr>
                  <a:defRPr lang="en-US"/>
                </a:pPr>
                <a:endParaRPr lang="en-US"/>
              </a:p>
            </c:txPr>
            <c:showVal val="1"/>
          </c:dLbls>
          <c:cat>
            <c:strRef>
              <c:f>Sheet1!$A$2:$A$5</c:f>
              <c:strCache>
                <c:ptCount val="2"/>
                <c:pt idx="0">
                  <c:v>tuntas</c:v>
                </c:pt>
                <c:pt idx="1">
                  <c:v>tidak tuntas</c:v>
                </c:pt>
              </c:strCache>
            </c:strRef>
          </c:cat>
          <c:val>
            <c:numRef>
              <c:f>Sheet1!$B$2:$B$5</c:f>
              <c:numCache>
                <c:formatCode>General</c:formatCode>
                <c:ptCount val="4"/>
                <c:pt idx="0" formatCode="0.00%">
                  <c:v>0.30550000000000038</c:v>
                </c:pt>
              </c:numCache>
            </c:numRef>
          </c:val>
        </c:ser>
        <c:ser>
          <c:idx val="1"/>
          <c:order val="1"/>
          <c:tx>
            <c:strRef>
              <c:f>Sheet1!$C$1</c:f>
              <c:strCache>
                <c:ptCount val="1"/>
                <c:pt idx="0">
                  <c:v>Column1</c:v>
                </c:pt>
              </c:strCache>
            </c:strRef>
          </c:tx>
          <c:dLbls>
            <c:txPr>
              <a:bodyPr/>
              <a:lstStyle/>
              <a:p>
                <a:pPr>
                  <a:defRPr lang="en-US"/>
                </a:pPr>
                <a:endParaRPr lang="en-US"/>
              </a:p>
            </c:txPr>
            <c:showVal val="1"/>
          </c:dLbls>
          <c:cat>
            <c:strRef>
              <c:f>Sheet1!$A$2:$A$5</c:f>
              <c:strCache>
                <c:ptCount val="2"/>
                <c:pt idx="0">
                  <c:v>tuntas</c:v>
                </c:pt>
                <c:pt idx="1">
                  <c:v>tidak tuntas</c:v>
                </c:pt>
              </c:strCache>
            </c:strRef>
          </c:cat>
          <c:val>
            <c:numRef>
              <c:f>Sheet1!$C$2:$C$5</c:f>
              <c:numCache>
                <c:formatCode>General</c:formatCode>
                <c:ptCount val="4"/>
              </c:numCache>
            </c:numRef>
          </c:val>
        </c:ser>
        <c:ser>
          <c:idx val="2"/>
          <c:order val="2"/>
          <c:tx>
            <c:strRef>
              <c:f>Sheet1!$D$1</c:f>
              <c:strCache>
                <c:ptCount val="1"/>
                <c:pt idx="0">
                  <c:v>tidak tuntas</c:v>
                </c:pt>
              </c:strCache>
            </c:strRef>
          </c:tx>
          <c:dLbls>
            <c:txPr>
              <a:bodyPr/>
              <a:lstStyle/>
              <a:p>
                <a:pPr>
                  <a:defRPr lang="en-US"/>
                </a:pPr>
                <a:endParaRPr lang="en-US"/>
              </a:p>
            </c:txPr>
            <c:showVal val="1"/>
          </c:dLbls>
          <c:cat>
            <c:strRef>
              <c:f>Sheet1!$A$2:$A$5</c:f>
              <c:strCache>
                <c:ptCount val="2"/>
                <c:pt idx="0">
                  <c:v>tuntas</c:v>
                </c:pt>
                <c:pt idx="1">
                  <c:v>tidak tuntas</c:v>
                </c:pt>
              </c:strCache>
            </c:strRef>
          </c:cat>
          <c:val>
            <c:numRef>
              <c:f>Sheet1!$D$2:$D$5</c:f>
              <c:numCache>
                <c:formatCode>0.00%</c:formatCode>
                <c:ptCount val="4"/>
                <c:pt idx="1">
                  <c:v>0.69440000000000124</c:v>
                </c:pt>
              </c:numCache>
            </c:numRef>
          </c:val>
        </c:ser>
        <c:dLbls>
          <c:showVal val="1"/>
        </c:dLbls>
        <c:gapWidth val="95"/>
        <c:gapDepth val="95"/>
        <c:shape val="pyramid"/>
        <c:axId val="71493504"/>
        <c:axId val="71495040"/>
        <c:axId val="0"/>
      </c:bar3DChart>
      <c:catAx>
        <c:axId val="71493504"/>
        <c:scaling>
          <c:orientation val="minMax"/>
        </c:scaling>
        <c:axPos val="b"/>
        <c:majorTickMark val="none"/>
        <c:tickLblPos val="nextTo"/>
        <c:txPr>
          <a:bodyPr/>
          <a:lstStyle/>
          <a:p>
            <a:pPr>
              <a:defRPr lang="en-US"/>
            </a:pPr>
            <a:endParaRPr lang="en-US"/>
          </a:p>
        </c:txPr>
        <c:crossAx val="71495040"/>
        <c:crosses val="autoZero"/>
        <c:auto val="1"/>
        <c:lblAlgn val="ctr"/>
        <c:lblOffset val="100"/>
      </c:catAx>
      <c:valAx>
        <c:axId val="71495040"/>
        <c:scaling>
          <c:orientation val="minMax"/>
        </c:scaling>
        <c:delete val="1"/>
        <c:axPos val="l"/>
        <c:numFmt formatCode="0.00%" sourceLinked="1"/>
        <c:tickLblPos val="nextTo"/>
        <c:crossAx val="71493504"/>
        <c:crosses val="autoZero"/>
        <c:crossBetween val="between"/>
      </c:valAx>
    </c:plotArea>
    <c:legend>
      <c:legendPos val="t"/>
      <c:legendEntry>
        <c:idx val="1"/>
        <c:delete val="1"/>
      </c:legendEntry>
      <c:layout/>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956055547463517E-2"/>
          <c:y val="4.2115931566490593E-2"/>
          <c:w val="0.76486972639993411"/>
          <c:h val="0.89203964050050566"/>
        </c:manualLayout>
      </c:layout>
      <c:barChart>
        <c:barDir val="col"/>
        <c:grouping val="clustered"/>
        <c:ser>
          <c:idx val="0"/>
          <c:order val="0"/>
          <c:tx>
            <c:strRef>
              <c:f>Sheet1!$A$2</c:f>
              <c:strCache>
                <c:ptCount val="1"/>
                <c:pt idx="0">
                  <c:v>Tuntas</c:v>
                </c:pt>
              </c:strCache>
            </c:strRef>
          </c:tx>
          <c:dLbls>
            <c:txPr>
              <a:bodyPr/>
              <a:lstStyle/>
              <a:p>
                <a:pPr>
                  <a:defRPr lang="id-ID"/>
                </a:pPr>
                <a:endParaRPr lang="en-US"/>
              </a:p>
            </c:txPr>
            <c:showVal val="1"/>
          </c:dLbls>
          <c:cat>
            <c:strRef>
              <c:f>Sheet1!$B$1</c:f>
              <c:strCache>
                <c:ptCount val="1"/>
                <c:pt idx="0">
                  <c:v>Persentase </c:v>
                </c:pt>
              </c:strCache>
            </c:strRef>
          </c:cat>
          <c:val>
            <c:numRef>
              <c:f>Sheet1!$B$2</c:f>
              <c:numCache>
                <c:formatCode>0%</c:formatCode>
                <c:ptCount val="1"/>
                <c:pt idx="0">
                  <c:v>0.71000000000000063</c:v>
                </c:pt>
              </c:numCache>
            </c:numRef>
          </c:val>
        </c:ser>
        <c:ser>
          <c:idx val="1"/>
          <c:order val="1"/>
          <c:tx>
            <c:strRef>
              <c:f>Sheet1!$A$3</c:f>
              <c:strCache>
                <c:ptCount val="1"/>
                <c:pt idx="0">
                  <c:v>T.Tuntas</c:v>
                </c:pt>
              </c:strCache>
            </c:strRef>
          </c:tx>
          <c:dLbls>
            <c:txPr>
              <a:bodyPr/>
              <a:lstStyle/>
              <a:p>
                <a:pPr>
                  <a:defRPr lang="id-ID"/>
                </a:pPr>
                <a:endParaRPr lang="en-US"/>
              </a:p>
            </c:txPr>
            <c:showVal val="1"/>
          </c:dLbls>
          <c:cat>
            <c:strRef>
              <c:f>Sheet1!$B$1</c:f>
              <c:strCache>
                <c:ptCount val="1"/>
                <c:pt idx="0">
                  <c:v>Persentase </c:v>
                </c:pt>
              </c:strCache>
            </c:strRef>
          </c:cat>
          <c:val>
            <c:numRef>
              <c:f>Sheet1!$B$3</c:f>
              <c:numCache>
                <c:formatCode>0%</c:formatCode>
                <c:ptCount val="1"/>
                <c:pt idx="0">
                  <c:v>0.29000000000000031</c:v>
                </c:pt>
              </c:numCache>
            </c:numRef>
          </c:val>
        </c:ser>
        <c:axId val="71558656"/>
        <c:axId val="35754752"/>
      </c:barChart>
      <c:catAx>
        <c:axId val="71558656"/>
        <c:scaling>
          <c:orientation val="minMax"/>
        </c:scaling>
        <c:axPos val="b"/>
        <c:tickLblPos val="nextTo"/>
        <c:txPr>
          <a:bodyPr/>
          <a:lstStyle/>
          <a:p>
            <a:pPr>
              <a:defRPr lang="id-ID"/>
            </a:pPr>
            <a:endParaRPr lang="en-US"/>
          </a:p>
        </c:txPr>
        <c:crossAx val="35754752"/>
        <c:crosses val="autoZero"/>
        <c:auto val="1"/>
        <c:lblAlgn val="ctr"/>
        <c:lblOffset val="100"/>
      </c:catAx>
      <c:valAx>
        <c:axId val="35754752"/>
        <c:scaling>
          <c:orientation val="minMax"/>
        </c:scaling>
        <c:axPos val="l"/>
        <c:majorGridlines/>
        <c:numFmt formatCode="0%" sourceLinked="1"/>
        <c:tickLblPos val="nextTo"/>
        <c:txPr>
          <a:bodyPr/>
          <a:lstStyle/>
          <a:p>
            <a:pPr>
              <a:defRPr lang="id-ID"/>
            </a:pPr>
            <a:endParaRPr lang="en-US"/>
          </a:p>
        </c:txPr>
        <c:crossAx val="71558656"/>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Sheet1!$B$1</c:f>
              <c:strCache>
                <c:ptCount val="1"/>
                <c:pt idx="0">
                  <c:v>siklus I</c:v>
                </c:pt>
              </c:strCache>
            </c:strRef>
          </c:tx>
          <c:dLbls>
            <c:txPr>
              <a:bodyPr/>
              <a:lstStyle/>
              <a:p>
                <a:pPr>
                  <a:defRPr lang="en-US"/>
                </a:pPr>
                <a:endParaRPr lang="en-US"/>
              </a:p>
            </c:txPr>
            <c:showVal val="1"/>
          </c:dLbls>
          <c:cat>
            <c:strRef>
              <c:f>Sheet1!$A$2:$A$5</c:f>
              <c:strCache>
                <c:ptCount val="2"/>
                <c:pt idx="0">
                  <c:v>siklus I</c:v>
                </c:pt>
                <c:pt idx="1">
                  <c:v>Siklus II</c:v>
                </c:pt>
              </c:strCache>
            </c:strRef>
          </c:cat>
          <c:val>
            <c:numRef>
              <c:f>Sheet1!$B$2:$B$5</c:f>
              <c:numCache>
                <c:formatCode>General</c:formatCode>
                <c:ptCount val="4"/>
                <c:pt idx="0" formatCode="0.00%">
                  <c:v>0.30550000000000038</c:v>
                </c:pt>
              </c:numCache>
            </c:numRef>
          </c:val>
        </c:ser>
        <c:ser>
          <c:idx val="1"/>
          <c:order val="1"/>
          <c:tx>
            <c:strRef>
              <c:f>Sheet1!$C$1</c:f>
              <c:strCache>
                <c:ptCount val="1"/>
                <c:pt idx="0">
                  <c:v>Column1</c:v>
                </c:pt>
              </c:strCache>
            </c:strRef>
          </c:tx>
          <c:dLbls>
            <c:txPr>
              <a:bodyPr/>
              <a:lstStyle/>
              <a:p>
                <a:pPr>
                  <a:defRPr lang="en-US"/>
                </a:pPr>
                <a:endParaRPr lang="en-US"/>
              </a:p>
            </c:txPr>
            <c:showVal val="1"/>
          </c:dLbls>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siklus II</c:v>
                </c:pt>
              </c:strCache>
            </c:strRef>
          </c:tx>
          <c:dLbls>
            <c:dLbl>
              <c:idx val="1"/>
              <c:layout>
                <c:manualLayout>
                  <c:x val="7.3937153419593414E-3"/>
                  <c:y val="-8.4656084656084766E-3"/>
                </c:manualLayout>
              </c:layout>
              <c:showVal val="1"/>
            </c:dLbl>
            <c:txPr>
              <a:bodyPr/>
              <a:lstStyle/>
              <a:p>
                <a:pPr>
                  <a:defRPr lang="en-US"/>
                </a:pPr>
                <a:endParaRPr lang="en-US"/>
              </a:p>
            </c:txPr>
            <c:showVal val="1"/>
          </c:dLbls>
          <c:cat>
            <c:strRef>
              <c:f>Sheet1!$A$2:$A$5</c:f>
              <c:strCache>
                <c:ptCount val="2"/>
                <c:pt idx="0">
                  <c:v>siklus I</c:v>
                </c:pt>
                <c:pt idx="1">
                  <c:v>Siklus II</c:v>
                </c:pt>
              </c:strCache>
            </c:strRef>
          </c:cat>
          <c:val>
            <c:numRef>
              <c:f>Sheet1!$D$2:$D$5</c:f>
              <c:numCache>
                <c:formatCode>0%</c:formatCode>
                <c:ptCount val="4"/>
                <c:pt idx="1">
                  <c:v>0.71000000000000063</c:v>
                </c:pt>
              </c:numCache>
            </c:numRef>
          </c:val>
        </c:ser>
        <c:dLbls>
          <c:showVal val="1"/>
        </c:dLbls>
        <c:gapWidth val="95"/>
        <c:gapDepth val="95"/>
        <c:shape val="pyramid"/>
        <c:axId val="72948736"/>
        <c:axId val="72966912"/>
        <c:axId val="0"/>
      </c:bar3DChart>
      <c:catAx>
        <c:axId val="72948736"/>
        <c:scaling>
          <c:orientation val="minMax"/>
        </c:scaling>
        <c:axPos val="b"/>
        <c:majorTickMark val="none"/>
        <c:tickLblPos val="nextTo"/>
        <c:txPr>
          <a:bodyPr/>
          <a:lstStyle/>
          <a:p>
            <a:pPr>
              <a:defRPr lang="en-US"/>
            </a:pPr>
            <a:endParaRPr lang="en-US"/>
          </a:p>
        </c:txPr>
        <c:crossAx val="72966912"/>
        <c:crosses val="autoZero"/>
        <c:auto val="1"/>
        <c:lblAlgn val="ctr"/>
        <c:lblOffset val="100"/>
      </c:catAx>
      <c:valAx>
        <c:axId val="72966912"/>
        <c:scaling>
          <c:orientation val="minMax"/>
        </c:scaling>
        <c:delete val="1"/>
        <c:axPos val="l"/>
        <c:numFmt formatCode="0.00%" sourceLinked="1"/>
        <c:majorTickMark val="none"/>
        <c:tickLblPos val="nextTo"/>
        <c:crossAx val="72948736"/>
        <c:crosses val="autoZero"/>
        <c:crossBetween val="between"/>
      </c:valAx>
    </c:plotArea>
    <c:legend>
      <c:legendPos val="t"/>
      <c:legendEntry>
        <c:idx val="1"/>
        <c:delete val="1"/>
      </c:legendEntry>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20</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204</cp:revision>
  <dcterms:created xsi:type="dcterms:W3CDTF">2018-12-16T03:54:00Z</dcterms:created>
  <dcterms:modified xsi:type="dcterms:W3CDTF">2019-01-23T23:47:00Z</dcterms:modified>
</cp:coreProperties>
</file>